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050E" w:rsidRPr="00590A21" w:rsidRDefault="00B8050E" w:rsidP="00590A21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90A21">
        <w:rPr>
          <w:rFonts w:ascii="PT Astra Serif" w:eastAsia="Times New Roman" w:hAnsi="PT Astra Serif" w:cs="Times New Roman"/>
          <w:sz w:val="26"/>
          <w:szCs w:val="26"/>
          <w:lang w:eastAsia="ru-RU"/>
        </w:rPr>
        <w:t>__.__.____                                                                                                              № ____</w:t>
      </w:r>
    </w:p>
    <w:p w:rsidR="00715DFA" w:rsidRPr="00590A21" w:rsidRDefault="00715DFA" w:rsidP="00590A21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</w:pPr>
    </w:p>
    <w:p w:rsidR="007D0B1D" w:rsidRPr="00590A21" w:rsidRDefault="007D0B1D" w:rsidP="00590A21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</w:pPr>
    </w:p>
    <w:p w:rsidR="00EF7CA0" w:rsidRPr="00590A21" w:rsidRDefault="00EF7CA0" w:rsidP="00590A21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90A21">
        <w:rPr>
          <w:rFonts w:ascii="PT Astra Serif" w:eastAsia="Times New Roman" w:hAnsi="PT Astra Serif" w:cs="Times New Roman"/>
          <w:sz w:val="26"/>
          <w:szCs w:val="26"/>
          <w:lang w:eastAsia="ru-RU"/>
        </w:rPr>
        <w:t>О внесении изменений в постановление Администрации</w:t>
      </w:r>
    </w:p>
    <w:p w:rsidR="00EF7CA0" w:rsidRPr="00590A21" w:rsidRDefault="00EF7CA0" w:rsidP="00590A21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90A21">
        <w:rPr>
          <w:rFonts w:ascii="PT Astra Serif" w:eastAsia="Times New Roman" w:hAnsi="PT Astra Serif" w:cs="Times New Roman"/>
          <w:sz w:val="26"/>
          <w:szCs w:val="26"/>
          <w:lang w:eastAsia="ru-RU"/>
        </w:rPr>
        <w:t>Томской области от 27.09.2019 № 358а</w:t>
      </w:r>
    </w:p>
    <w:p w:rsidR="00EF7CA0" w:rsidRPr="00590A21" w:rsidRDefault="00EF7CA0" w:rsidP="00590A21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3116E7" w:rsidRPr="00590A21" w:rsidRDefault="00B1454A" w:rsidP="00590A2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90A21">
        <w:rPr>
          <w:rFonts w:ascii="PT Astra Serif" w:hAnsi="PT Astra Serif" w:cs="PT Astra Serif"/>
          <w:sz w:val="26"/>
          <w:szCs w:val="26"/>
        </w:rPr>
        <w:t>В соответствии с пунктом 31-1 Порядка принятия решений о разработке государственных программ Томской области, их формирования и реализации, утвержденного постановлением Администрации Томской области от 05.09.2019 № 313а «Об утверждении Порядка принятия решений о разработке государственных программ Томской области, их формиро</w:t>
      </w:r>
      <w:r w:rsidR="001824A4" w:rsidRPr="00590A21">
        <w:rPr>
          <w:rFonts w:ascii="PT Astra Serif" w:hAnsi="PT Astra Serif" w:cs="PT Astra Serif"/>
          <w:sz w:val="26"/>
          <w:szCs w:val="26"/>
        </w:rPr>
        <w:t>вания и реализации» постановляю</w:t>
      </w:r>
      <w:r w:rsidR="003116E7" w:rsidRPr="00590A21">
        <w:rPr>
          <w:rFonts w:ascii="PT Astra Serif" w:hAnsi="PT Astra Serif" w:cs="PT Astra Serif"/>
          <w:sz w:val="26"/>
          <w:szCs w:val="26"/>
        </w:rPr>
        <w:t>:</w:t>
      </w:r>
    </w:p>
    <w:p w:rsidR="00D8735C" w:rsidRPr="00590A21" w:rsidRDefault="00D8735C" w:rsidP="00590A2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90A2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1. Внести в постановление Администрации Томской области от 27.09.2019 № 358а </w:t>
      </w:r>
      <w:r w:rsidRPr="00590A21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  <w:t xml:space="preserve">«Об утверждении государственной программы «Комплексное развитие сельских территорий Томской области» («Собрание законодательства Томской области», </w:t>
      </w:r>
      <w:r w:rsidR="00716D1C" w:rsidRPr="00590A21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590A21">
        <w:rPr>
          <w:rFonts w:ascii="PT Astra Serif" w:eastAsia="Times New Roman" w:hAnsi="PT Astra Serif" w:cs="Times New Roman"/>
          <w:sz w:val="26"/>
          <w:szCs w:val="26"/>
          <w:lang w:eastAsia="ru-RU"/>
        </w:rPr>
        <w:t>№ 10/1(228), часть 3 от 15.10.2019) следующие изменения:</w:t>
      </w:r>
    </w:p>
    <w:p w:rsidR="00D8735C" w:rsidRPr="00590A21" w:rsidRDefault="00D8735C" w:rsidP="00590A21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90A21">
        <w:rPr>
          <w:rFonts w:ascii="PT Astra Serif" w:hAnsi="PT Astra Serif" w:cs="Times New Roman"/>
          <w:sz w:val="26"/>
          <w:szCs w:val="26"/>
        </w:rPr>
        <w:t>в государственной программе «Комплексное развитие сельских территорий Томской области», утвержденной указанным постановлением (далее – Государственная программа):</w:t>
      </w:r>
    </w:p>
    <w:p w:rsidR="00D8735C" w:rsidRPr="00590A21" w:rsidRDefault="00D8735C" w:rsidP="00590A21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90A21">
        <w:rPr>
          <w:rFonts w:ascii="PT Astra Serif" w:hAnsi="PT Astra Serif" w:cs="Times New Roman"/>
          <w:sz w:val="26"/>
          <w:szCs w:val="26"/>
        </w:rPr>
        <w:t>1) паспорт Государственной программы изложить в новой редакции согласно приложению № 1 к настоящему постановлению;</w:t>
      </w:r>
    </w:p>
    <w:p w:rsidR="00D8735C" w:rsidRPr="00590A21" w:rsidRDefault="00D8735C" w:rsidP="00590A2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90A21">
        <w:rPr>
          <w:rFonts w:ascii="PT Astra Serif" w:hAnsi="PT Astra Serif" w:cs="Times New Roman"/>
          <w:sz w:val="26"/>
          <w:szCs w:val="26"/>
        </w:rPr>
        <w:t>2) главу «Ресурсное обеспечение реализации государственной программы за счет средств областного бюджета и целевых межбюджетных трансфертов из федерального бюджета по главным распорядителям средств областного бюджета» изложить в новой редакции согласно приложению № 2 к настоящему постановлению;</w:t>
      </w:r>
    </w:p>
    <w:p w:rsidR="00D8735C" w:rsidRPr="00590A21" w:rsidRDefault="00D8735C" w:rsidP="00590A21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90A21">
        <w:rPr>
          <w:rFonts w:ascii="PT Astra Serif" w:hAnsi="PT Astra Serif" w:cs="Times New Roman"/>
          <w:sz w:val="26"/>
          <w:szCs w:val="26"/>
        </w:rPr>
        <w:t xml:space="preserve">3) в подпрограмме </w:t>
      </w:r>
      <w:r w:rsidRPr="00590A2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«Создание условий </w:t>
      </w:r>
      <w:proofErr w:type="gramStart"/>
      <w:r w:rsidRPr="00590A21">
        <w:rPr>
          <w:rFonts w:ascii="PT Astra Serif" w:eastAsia="Times New Roman" w:hAnsi="PT Astra Serif" w:cs="Times New Roman"/>
          <w:sz w:val="26"/>
          <w:szCs w:val="26"/>
          <w:lang w:eastAsia="ru-RU"/>
        </w:rPr>
        <w:t>комплексного</w:t>
      </w:r>
      <w:proofErr w:type="gramEnd"/>
      <w:r w:rsidRPr="00590A2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развития сельских территорий» (далее – Подпрограмма 1)</w:t>
      </w:r>
      <w:r w:rsidRPr="00590A21">
        <w:rPr>
          <w:rFonts w:ascii="PT Astra Serif" w:hAnsi="PT Astra Serif" w:cs="Times New Roman"/>
          <w:sz w:val="26"/>
          <w:szCs w:val="26"/>
        </w:rPr>
        <w:t>:</w:t>
      </w:r>
    </w:p>
    <w:p w:rsidR="00D8735C" w:rsidRPr="00590A21" w:rsidRDefault="00D8735C" w:rsidP="00590A21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90A21">
        <w:rPr>
          <w:rFonts w:ascii="PT Astra Serif" w:hAnsi="PT Astra Serif" w:cs="Times New Roman"/>
          <w:sz w:val="26"/>
          <w:szCs w:val="26"/>
        </w:rPr>
        <w:t xml:space="preserve">а) паспорт Подпрограммы 1 изложить в новой редакции согласно приложению № 3 </w:t>
      </w:r>
      <w:r w:rsidRPr="00590A21">
        <w:rPr>
          <w:rFonts w:ascii="PT Astra Serif" w:hAnsi="PT Astra Serif" w:cs="Times New Roman"/>
          <w:sz w:val="26"/>
          <w:szCs w:val="26"/>
        </w:rPr>
        <w:br/>
        <w:t>к настоящему постановлению;</w:t>
      </w:r>
    </w:p>
    <w:p w:rsidR="00D8735C" w:rsidRPr="00590A21" w:rsidRDefault="00D8735C" w:rsidP="00590A21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90A21">
        <w:rPr>
          <w:rFonts w:ascii="PT Astra Serif" w:hAnsi="PT Astra Serif" w:cs="Times New Roman"/>
          <w:sz w:val="26"/>
          <w:szCs w:val="26"/>
        </w:rPr>
        <w:t>б) главу «</w:t>
      </w:r>
      <w:r w:rsidRPr="00590A21">
        <w:rPr>
          <w:rFonts w:ascii="PT Astra Serif" w:hAnsi="PT Astra Serif" w:cs="Times New Roman"/>
          <w:bCs/>
          <w:sz w:val="26"/>
          <w:szCs w:val="26"/>
        </w:rPr>
        <w:t>Перечень ведомственных целевых программ, основных мероприятий и ресурсное обеспечение реализации Подпрограммы 1</w:t>
      </w:r>
      <w:r w:rsidRPr="00590A21">
        <w:rPr>
          <w:rFonts w:ascii="PT Astra Serif" w:hAnsi="PT Astra Serif" w:cs="Times New Roman"/>
          <w:sz w:val="26"/>
          <w:szCs w:val="26"/>
        </w:rPr>
        <w:t>» изложить в новой редакции согласно приложению № 4 к настоящему постановлению.</w:t>
      </w:r>
    </w:p>
    <w:p w:rsidR="00EF7CA0" w:rsidRPr="00590A21" w:rsidRDefault="00EF7CA0" w:rsidP="00590A2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90A21">
        <w:rPr>
          <w:rFonts w:ascii="PT Astra Serif" w:eastAsia="Times New Roman" w:hAnsi="PT Astra Serif" w:cs="Times New Roman"/>
          <w:sz w:val="26"/>
          <w:szCs w:val="26"/>
          <w:lang w:eastAsia="ru-RU"/>
        </w:rPr>
        <w:t>2. Департаменту информационной политики Администрации Томской области обеспечить опубликование настоящего постановления.</w:t>
      </w:r>
    </w:p>
    <w:p w:rsidR="00EF7CA0" w:rsidRPr="00590A21" w:rsidRDefault="00EF7CA0" w:rsidP="00590A2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90A21">
        <w:rPr>
          <w:rFonts w:ascii="PT Astra Serif" w:eastAsia="Times New Roman" w:hAnsi="PT Astra Serif" w:cs="Times New Roman"/>
          <w:sz w:val="26"/>
          <w:szCs w:val="26"/>
          <w:lang w:eastAsia="ru-RU"/>
        </w:rPr>
        <w:t>3. Настоящее постановление вступает в силу со дня</w:t>
      </w:r>
      <w:r w:rsidR="00B443C3" w:rsidRPr="00590A2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его </w:t>
      </w:r>
      <w:r w:rsidRPr="00590A21">
        <w:rPr>
          <w:rFonts w:ascii="PT Astra Serif" w:eastAsia="Times New Roman" w:hAnsi="PT Astra Serif" w:cs="Times New Roman"/>
          <w:sz w:val="26"/>
          <w:szCs w:val="26"/>
          <w:lang w:eastAsia="ru-RU"/>
        </w:rPr>
        <w:t>официального опубликования.</w:t>
      </w:r>
    </w:p>
    <w:p w:rsidR="00FF3DC4" w:rsidRPr="00590A21" w:rsidRDefault="00FF3DC4" w:rsidP="00590A21">
      <w:pPr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FF3DC4" w:rsidRPr="00590A21" w:rsidRDefault="00FF3DC4" w:rsidP="00590A21">
      <w:pPr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FF3DC4" w:rsidRPr="00590A21" w:rsidRDefault="00FF3DC4" w:rsidP="00590A21">
      <w:pPr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tbl>
      <w:tblPr>
        <w:tblW w:w="9781" w:type="dxa"/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5387"/>
        <w:gridCol w:w="2551"/>
        <w:gridCol w:w="1843"/>
      </w:tblGrid>
      <w:tr w:rsidR="00FF3DC4" w:rsidRPr="00590A21" w:rsidTr="00215627">
        <w:tc>
          <w:tcPr>
            <w:tcW w:w="5387" w:type="dxa"/>
          </w:tcPr>
          <w:p w:rsidR="00FF3DC4" w:rsidRPr="00590A21" w:rsidRDefault="00FF3DC4" w:rsidP="00590A21">
            <w:pPr>
              <w:spacing w:after="0" w:line="240" w:lineRule="auto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551" w:type="dxa"/>
          </w:tcPr>
          <w:p w:rsidR="00FF3DC4" w:rsidRPr="00590A21" w:rsidRDefault="00FF3DC4" w:rsidP="00590A21">
            <w:pPr>
              <w:spacing w:after="0" w:line="240" w:lineRule="auto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FF3DC4" w:rsidRPr="00590A21" w:rsidRDefault="00FF3DC4" w:rsidP="00590A21">
            <w:pPr>
              <w:spacing w:after="0" w:line="240" w:lineRule="auto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1843" w:type="dxa"/>
          </w:tcPr>
          <w:p w:rsidR="00FF3DC4" w:rsidRPr="00590A21" w:rsidRDefault="00FF3DC4" w:rsidP="00590A21">
            <w:pPr>
              <w:spacing w:after="0" w:line="240" w:lineRule="auto"/>
              <w:ind w:hanging="557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FF3DC4" w:rsidRPr="00590A21" w:rsidRDefault="00FF3DC4" w:rsidP="00590A21">
            <w:pPr>
              <w:spacing w:after="0" w:line="240" w:lineRule="auto"/>
              <w:ind w:hanging="557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590A21">
              <w:rPr>
                <w:rFonts w:ascii="PT Astra Serif" w:eastAsia="PT Astra Serif" w:hAnsi="PT Astra Serif" w:cs="PT Astra Serif"/>
                <w:sz w:val="26"/>
                <w:szCs w:val="26"/>
              </w:rPr>
              <w:t>В.В. Мазур</w:t>
            </w:r>
          </w:p>
        </w:tc>
      </w:tr>
    </w:tbl>
    <w:p w:rsidR="00D8735C" w:rsidRPr="00590A21" w:rsidRDefault="00D8735C" w:rsidP="00590A21">
      <w:pPr>
        <w:spacing w:after="0" w:line="240" w:lineRule="auto"/>
        <w:rPr>
          <w:rFonts w:ascii="PT Astra Serif" w:hAnsi="PT Astra Serif" w:cs="Times New Roman"/>
          <w:sz w:val="20"/>
          <w:szCs w:val="26"/>
        </w:rPr>
      </w:pPr>
    </w:p>
    <w:p w:rsidR="00D8735C" w:rsidRPr="00590A21" w:rsidRDefault="00D8735C" w:rsidP="00590A21">
      <w:pPr>
        <w:spacing w:after="0" w:line="240" w:lineRule="auto"/>
        <w:rPr>
          <w:rFonts w:ascii="PT Astra Serif" w:hAnsi="PT Astra Serif" w:cs="Times New Roman"/>
          <w:sz w:val="20"/>
          <w:szCs w:val="26"/>
        </w:rPr>
      </w:pPr>
    </w:p>
    <w:p w:rsidR="00B8050E" w:rsidRPr="00590A21" w:rsidRDefault="00EF7CA0" w:rsidP="00590A21">
      <w:pPr>
        <w:spacing w:after="0" w:line="240" w:lineRule="auto"/>
        <w:rPr>
          <w:rFonts w:ascii="PT Astra Serif" w:hAnsi="PT Astra Serif" w:cs="Times New Roman"/>
          <w:sz w:val="20"/>
          <w:szCs w:val="26"/>
        </w:rPr>
        <w:sectPr w:rsidR="00B8050E" w:rsidRPr="00590A21" w:rsidSect="001824A4">
          <w:headerReference w:type="default" r:id="rId9"/>
          <w:headerReference w:type="first" r:id="rId10"/>
          <w:type w:val="continuous"/>
          <w:pgSz w:w="11906" w:h="16838"/>
          <w:pgMar w:top="1134" w:right="567" w:bottom="851" w:left="1134" w:header="992" w:footer="0" w:gutter="0"/>
          <w:pgNumType w:start="1"/>
          <w:cols w:space="720"/>
          <w:noEndnote/>
          <w:titlePg/>
          <w:docGrid w:linePitch="299"/>
        </w:sectPr>
      </w:pPr>
      <w:r w:rsidRPr="00590A21">
        <w:rPr>
          <w:rFonts w:ascii="PT Astra Serif" w:hAnsi="PT Astra Serif" w:cs="Times New Roman"/>
          <w:sz w:val="20"/>
          <w:szCs w:val="26"/>
        </w:rPr>
        <w:t>Е.А.</w:t>
      </w:r>
      <w:r w:rsidR="003116E7" w:rsidRPr="00590A21">
        <w:rPr>
          <w:rFonts w:ascii="PT Astra Serif" w:hAnsi="PT Astra Serif" w:cs="Times New Roman"/>
          <w:sz w:val="20"/>
          <w:szCs w:val="26"/>
        </w:rPr>
        <w:t xml:space="preserve"> </w:t>
      </w:r>
      <w:r w:rsidR="002E7F18" w:rsidRPr="00590A21">
        <w:rPr>
          <w:rFonts w:ascii="PT Astra Serif" w:hAnsi="PT Astra Serif" w:cs="Times New Roman"/>
          <w:sz w:val="20"/>
          <w:szCs w:val="26"/>
        </w:rPr>
        <w:t>Булкина</w:t>
      </w:r>
    </w:p>
    <w:p w:rsidR="00D8735C" w:rsidRPr="00590A21" w:rsidRDefault="00D8735C" w:rsidP="00590A21">
      <w:pPr>
        <w:spacing w:after="0" w:line="240" w:lineRule="auto"/>
        <w:ind w:left="10773"/>
        <w:rPr>
          <w:rFonts w:ascii="PT Astra Serif" w:eastAsia="Calibri" w:hAnsi="PT Astra Serif" w:cs="Times New Roman"/>
          <w:sz w:val="26"/>
          <w:szCs w:val="26"/>
        </w:rPr>
      </w:pPr>
      <w:r w:rsidRPr="00590A21">
        <w:rPr>
          <w:rFonts w:ascii="PT Astra Serif" w:eastAsia="Calibri" w:hAnsi="PT Astra Serif" w:cs="Times New Roman"/>
          <w:sz w:val="26"/>
          <w:szCs w:val="26"/>
        </w:rPr>
        <w:lastRenderedPageBreak/>
        <w:t>Приложение № 1</w:t>
      </w:r>
    </w:p>
    <w:p w:rsidR="00D8735C" w:rsidRPr="00590A21" w:rsidRDefault="00D8735C" w:rsidP="00590A21">
      <w:pPr>
        <w:spacing w:after="0" w:line="240" w:lineRule="auto"/>
        <w:ind w:left="10773"/>
        <w:rPr>
          <w:rFonts w:ascii="PT Astra Serif" w:hAnsi="PT Astra Serif" w:cs="Times New Roman"/>
          <w:sz w:val="26"/>
          <w:szCs w:val="26"/>
        </w:rPr>
      </w:pPr>
      <w:r w:rsidRPr="00590A21">
        <w:rPr>
          <w:rFonts w:ascii="PT Astra Serif" w:eastAsia="Calibri" w:hAnsi="PT Astra Serif" w:cs="Times New Roman"/>
          <w:sz w:val="26"/>
          <w:szCs w:val="26"/>
        </w:rPr>
        <w:t xml:space="preserve">к постановлению </w:t>
      </w:r>
    </w:p>
    <w:p w:rsidR="00D8735C" w:rsidRPr="00590A21" w:rsidRDefault="00D8735C" w:rsidP="00590A21">
      <w:pPr>
        <w:spacing w:after="0" w:line="240" w:lineRule="auto"/>
        <w:ind w:left="10773"/>
        <w:rPr>
          <w:rFonts w:ascii="PT Astra Serif" w:eastAsia="Calibri" w:hAnsi="PT Astra Serif" w:cs="Times New Roman"/>
          <w:sz w:val="26"/>
          <w:szCs w:val="26"/>
        </w:rPr>
      </w:pPr>
      <w:r w:rsidRPr="00590A21">
        <w:rPr>
          <w:rFonts w:ascii="PT Astra Serif" w:eastAsia="Calibri" w:hAnsi="PT Astra Serif" w:cs="Times New Roman"/>
          <w:sz w:val="26"/>
          <w:szCs w:val="26"/>
        </w:rPr>
        <w:t>Администрации Томской области</w:t>
      </w:r>
    </w:p>
    <w:p w:rsidR="00D8735C" w:rsidRPr="00590A21" w:rsidRDefault="00D8735C" w:rsidP="00590A21">
      <w:pPr>
        <w:spacing w:after="0" w:line="240" w:lineRule="auto"/>
        <w:ind w:left="10773"/>
        <w:rPr>
          <w:rFonts w:ascii="PT Astra Serif" w:hAnsi="PT Astra Serif" w:cs="Times New Roman"/>
          <w:sz w:val="26"/>
          <w:szCs w:val="26"/>
        </w:rPr>
      </w:pPr>
      <w:r w:rsidRPr="00590A21">
        <w:rPr>
          <w:rFonts w:ascii="PT Astra Serif" w:hAnsi="PT Astra Serif" w:cs="Times New Roman"/>
          <w:sz w:val="26"/>
          <w:szCs w:val="26"/>
        </w:rPr>
        <w:t>от _________________ № ______</w:t>
      </w:r>
    </w:p>
    <w:p w:rsidR="00D8735C" w:rsidRPr="00590A21" w:rsidRDefault="00D8735C" w:rsidP="00590A21">
      <w:pPr>
        <w:spacing w:after="0"/>
        <w:ind w:left="10773"/>
        <w:rPr>
          <w:rFonts w:ascii="PT Astra Serif" w:hAnsi="PT Astra Serif" w:cs="Times New Roman"/>
          <w:sz w:val="26"/>
          <w:szCs w:val="26"/>
        </w:rPr>
      </w:pPr>
    </w:p>
    <w:p w:rsidR="00D8735C" w:rsidRPr="00590A21" w:rsidRDefault="00D8735C" w:rsidP="00590A21">
      <w:pPr>
        <w:spacing w:after="0"/>
        <w:jc w:val="center"/>
        <w:rPr>
          <w:rFonts w:ascii="PT Astra Serif" w:hAnsi="PT Astra Serif" w:cs="Times New Roman"/>
          <w:sz w:val="26"/>
          <w:szCs w:val="26"/>
        </w:rPr>
      </w:pPr>
      <w:r w:rsidRPr="00590A21">
        <w:rPr>
          <w:rFonts w:ascii="PT Astra Serif" w:hAnsi="PT Astra Serif" w:cs="Times New Roman"/>
          <w:sz w:val="26"/>
          <w:szCs w:val="26"/>
        </w:rPr>
        <w:t>Паспорт государственной программы «Комплексное развитие сельских территорий Томской области»</w:t>
      </w:r>
    </w:p>
    <w:tbl>
      <w:tblPr>
        <w:tblW w:w="15040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3559"/>
        <w:gridCol w:w="1985"/>
        <w:gridCol w:w="992"/>
        <w:gridCol w:w="992"/>
        <w:gridCol w:w="1134"/>
        <w:gridCol w:w="1134"/>
        <w:gridCol w:w="1275"/>
        <w:gridCol w:w="1276"/>
        <w:gridCol w:w="1418"/>
        <w:gridCol w:w="1275"/>
      </w:tblGrid>
      <w:tr w:rsidR="00956C45" w:rsidRPr="00590A21" w:rsidTr="00956C45">
        <w:trPr>
          <w:trHeight w:val="315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Наименование государственной программы</w:t>
            </w:r>
          </w:p>
        </w:tc>
        <w:tc>
          <w:tcPr>
            <w:tcW w:w="11481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Государственная программа «Комплексное развитие сельских территорий Томской области» (далее – государственная программа)</w:t>
            </w:r>
          </w:p>
        </w:tc>
      </w:tr>
      <w:tr w:rsidR="00956C45" w:rsidRPr="00590A21" w:rsidTr="00956C45">
        <w:trPr>
          <w:trHeight w:val="331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Ответственный исполнитель государственной программы</w:t>
            </w:r>
          </w:p>
        </w:tc>
        <w:tc>
          <w:tcPr>
            <w:tcW w:w="11481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Департамент по социально-экономическому развитию села Томской области</w:t>
            </w:r>
          </w:p>
        </w:tc>
      </w:tr>
      <w:tr w:rsidR="00956C45" w:rsidRPr="00590A21" w:rsidTr="00956C45">
        <w:trPr>
          <w:trHeight w:val="237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Цель </w:t>
            </w:r>
            <w:proofErr w:type="gramStart"/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социально-экономического</w:t>
            </w:r>
            <w:proofErr w:type="gramEnd"/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развития Томской области, на реализацию которой направлена государственная программа</w:t>
            </w:r>
          </w:p>
        </w:tc>
        <w:tc>
          <w:tcPr>
            <w:tcW w:w="11481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6C45" w:rsidRPr="00590A21" w:rsidRDefault="00263B13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263B13">
              <w:rPr>
                <w:rFonts w:ascii="PT Astra Serif" w:eastAsia="Times New Roman" w:hAnsi="PT Astra Serif" w:cs="Times New Roman"/>
                <w:sz w:val="16"/>
                <w:szCs w:val="16"/>
                <w:highlight w:val="green"/>
                <w:lang w:eastAsia="ru-RU"/>
              </w:rPr>
              <w:t>Сбалансированное территориальное развитие, в том числе за счет развития инфраструктуры в Томской области</w:t>
            </w:r>
          </w:p>
        </w:tc>
      </w:tr>
      <w:tr w:rsidR="00956C45" w:rsidRPr="00590A21" w:rsidTr="00956C45">
        <w:trPr>
          <w:trHeight w:val="7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Цель государственной программы</w:t>
            </w:r>
          </w:p>
        </w:tc>
        <w:tc>
          <w:tcPr>
            <w:tcW w:w="11481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Повышение качества жизни сельского населения, создание условий развития сельских территорий</w:t>
            </w:r>
          </w:p>
        </w:tc>
      </w:tr>
      <w:tr w:rsidR="00956C45" w:rsidRPr="00590A21" w:rsidTr="00956C45">
        <w:trPr>
          <w:trHeight w:val="70"/>
        </w:trPr>
        <w:tc>
          <w:tcPr>
            <w:tcW w:w="35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Показатели цели государственной программы и их значения (с детализацией по годам реализации)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Показатели цели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2019 год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2020 год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2021 год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2022 год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2023 год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2024 год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Прогнозный период</w:t>
            </w: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br/>
              <w:t>2025 год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Прогнозный период</w:t>
            </w: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br/>
              <w:t>2026 год</w:t>
            </w:r>
          </w:p>
        </w:tc>
      </w:tr>
      <w:tr w:rsidR="00956C45" w:rsidRPr="00590A21" w:rsidTr="00956C45">
        <w:trPr>
          <w:trHeight w:val="341"/>
        </w:trPr>
        <w:tc>
          <w:tcPr>
            <w:tcW w:w="3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1. Доля сельского населения в общей численности населения Томской области, %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27,40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27,30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не менее 27,30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не менее 27,30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не менее 27,30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не менее 27,33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не менее 27,34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не менее 27,35</w:t>
            </w:r>
          </w:p>
        </w:tc>
      </w:tr>
      <w:tr w:rsidR="00956C45" w:rsidRPr="00590A21" w:rsidTr="00956C45">
        <w:trPr>
          <w:trHeight w:val="437"/>
        </w:trPr>
        <w:tc>
          <w:tcPr>
            <w:tcW w:w="3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2. Соотношение среднемесячных располагаемых ресурсов сельского и городского домохозяйства, 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78,92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79,07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79,23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79,38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79,54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79,69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79,85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80,00</w:t>
            </w:r>
          </w:p>
        </w:tc>
      </w:tr>
      <w:tr w:rsidR="00956C45" w:rsidRPr="00590A21" w:rsidTr="00956C45">
        <w:trPr>
          <w:trHeight w:val="7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Сроки реализации государственной программы</w:t>
            </w:r>
          </w:p>
        </w:tc>
        <w:tc>
          <w:tcPr>
            <w:tcW w:w="11481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2020 - 2024 годы с прогнозом на 2025 и 2026 годы</w:t>
            </w:r>
          </w:p>
        </w:tc>
      </w:tr>
      <w:tr w:rsidR="00956C45" w:rsidRPr="00590A21" w:rsidTr="00DC6C33">
        <w:trPr>
          <w:trHeight w:val="70"/>
        </w:trPr>
        <w:tc>
          <w:tcPr>
            <w:tcW w:w="3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Объем и источники финансирования государственной программы (с детализацией по годам реализации, тыс. рублей)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Источники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2020 год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2021 год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2022 год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2023 год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2024 год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2025 год</w:t>
            </w: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br/>
              <w:t>(прогнозный)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2026 год</w:t>
            </w: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br/>
              <w:t>(прогнозный)</w:t>
            </w:r>
          </w:p>
        </w:tc>
      </w:tr>
      <w:tr w:rsidR="001824A4" w:rsidRPr="00590A21" w:rsidTr="00DC6C33">
        <w:trPr>
          <w:trHeight w:val="359"/>
        </w:trPr>
        <w:tc>
          <w:tcPr>
            <w:tcW w:w="3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федеральный бюджет: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2 135 141,5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429 997,8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308 608,0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361 139,3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254 598,1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774 423,7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3 187,3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3 187,3</w:t>
            </w:r>
          </w:p>
        </w:tc>
      </w:tr>
      <w:tr w:rsidR="001824A4" w:rsidRPr="00590A21" w:rsidTr="00DC6C33">
        <w:trPr>
          <w:trHeight w:val="1555"/>
        </w:trPr>
        <w:tc>
          <w:tcPr>
            <w:tcW w:w="3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в т.ч. средства федерального бюджета, поступающие напрямую получателям на счета, открытые в кредитных организациях или в Федеральном казначействе (по согласованию) (прогноз)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</w:tr>
      <w:tr w:rsidR="000978D4" w:rsidRPr="00590A21" w:rsidTr="000978D4">
        <w:trPr>
          <w:trHeight w:val="318"/>
        </w:trPr>
        <w:tc>
          <w:tcPr>
            <w:tcW w:w="3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78D4" w:rsidRPr="00590A21" w:rsidRDefault="000978D4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8D4" w:rsidRPr="00590A21" w:rsidRDefault="000978D4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областной бюджет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978D4" w:rsidRPr="00590A21" w:rsidRDefault="000978D4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373 380,4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8D4" w:rsidRPr="00590A21" w:rsidRDefault="000978D4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135 388,1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8D4" w:rsidRPr="00590A21" w:rsidRDefault="000978D4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54 579,7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8D4" w:rsidRPr="000978D4" w:rsidRDefault="000978D4" w:rsidP="000978D4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  <w:highlight w:val="green"/>
              </w:rPr>
            </w:pPr>
            <w:r w:rsidRPr="000978D4">
              <w:rPr>
                <w:rFonts w:ascii="PT Astra Serif" w:hAnsi="PT Astra Serif"/>
                <w:sz w:val="16"/>
                <w:szCs w:val="16"/>
                <w:highlight w:val="green"/>
              </w:rPr>
              <w:t>46 153,1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8D4" w:rsidRPr="000978D4" w:rsidRDefault="000978D4" w:rsidP="000978D4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  <w:highlight w:val="green"/>
              </w:rPr>
            </w:pPr>
            <w:r w:rsidRPr="000978D4">
              <w:rPr>
                <w:rFonts w:ascii="PT Astra Serif" w:hAnsi="PT Astra Serif"/>
                <w:sz w:val="16"/>
                <w:szCs w:val="16"/>
                <w:highlight w:val="green"/>
              </w:rPr>
              <w:t>50 724,5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8D4" w:rsidRPr="00590A21" w:rsidRDefault="000978D4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28 845,0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8D4" w:rsidRPr="00590A21" w:rsidRDefault="000978D4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28 845,0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8D4" w:rsidRPr="00590A21" w:rsidRDefault="000978D4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28 845,0</w:t>
            </w:r>
          </w:p>
        </w:tc>
      </w:tr>
      <w:tr w:rsidR="000978D4" w:rsidRPr="00590A21" w:rsidTr="000978D4">
        <w:trPr>
          <w:trHeight w:val="122"/>
        </w:trPr>
        <w:tc>
          <w:tcPr>
            <w:tcW w:w="3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78D4" w:rsidRPr="00590A21" w:rsidRDefault="000978D4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8D4" w:rsidRPr="00590A21" w:rsidRDefault="000978D4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местные бюджеты (по согласованию) (прогноз)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978D4" w:rsidRPr="00590A21" w:rsidRDefault="000978D4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77 720,3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8D4" w:rsidRPr="00B86F0B" w:rsidRDefault="000978D4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  <w:highlight w:val="green"/>
              </w:rPr>
            </w:pPr>
            <w:r w:rsidRPr="00B86F0B">
              <w:rPr>
                <w:rFonts w:ascii="PT Astra Serif" w:hAnsi="PT Astra Serif"/>
                <w:sz w:val="16"/>
                <w:szCs w:val="16"/>
                <w:highlight w:val="green"/>
              </w:rPr>
              <w:t>40 226,5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8D4" w:rsidRPr="00590A21" w:rsidRDefault="000978D4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13 860,9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8D4" w:rsidRPr="000978D4" w:rsidRDefault="000978D4" w:rsidP="000978D4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0978D4">
              <w:rPr>
                <w:rFonts w:ascii="PT Astra Serif" w:hAnsi="PT Astra Serif"/>
                <w:sz w:val="16"/>
                <w:szCs w:val="16"/>
              </w:rPr>
              <w:t>10 012,7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8D4" w:rsidRPr="000978D4" w:rsidRDefault="000978D4" w:rsidP="000978D4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0978D4">
              <w:rPr>
                <w:rFonts w:ascii="PT Astra Serif" w:hAnsi="PT Astra Serif"/>
                <w:sz w:val="16"/>
                <w:szCs w:val="16"/>
              </w:rPr>
              <w:t>6 402,5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8D4" w:rsidRPr="00590A21" w:rsidRDefault="000978D4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2 405,9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8D4" w:rsidRPr="00590A21" w:rsidRDefault="000978D4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2 405,9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8D4" w:rsidRPr="00590A21" w:rsidRDefault="000978D4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2 405,9</w:t>
            </w:r>
          </w:p>
        </w:tc>
      </w:tr>
      <w:tr w:rsidR="000978D4" w:rsidRPr="00590A21" w:rsidTr="000978D4">
        <w:trPr>
          <w:trHeight w:val="313"/>
        </w:trPr>
        <w:tc>
          <w:tcPr>
            <w:tcW w:w="3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78D4" w:rsidRPr="00590A21" w:rsidRDefault="000978D4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8D4" w:rsidRPr="00590A21" w:rsidRDefault="000978D4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внебюджетные источники (по согласованию) (прогноз)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978D4" w:rsidRPr="00590A21" w:rsidRDefault="000978D4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154 069,2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8D4" w:rsidRPr="00B86F0B" w:rsidRDefault="000978D4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  <w:highlight w:val="green"/>
              </w:rPr>
            </w:pPr>
            <w:r w:rsidRPr="00B86F0B">
              <w:rPr>
                <w:rFonts w:ascii="PT Astra Serif" w:hAnsi="PT Astra Serif"/>
                <w:sz w:val="16"/>
                <w:szCs w:val="16"/>
                <w:highlight w:val="green"/>
              </w:rPr>
              <w:t>45 588,5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8D4" w:rsidRPr="00590A21" w:rsidRDefault="000978D4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17 655,1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8D4" w:rsidRPr="000978D4" w:rsidRDefault="000978D4" w:rsidP="000978D4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0978D4">
              <w:rPr>
                <w:rFonts w:ascii="PT Astra Serif" w:hAnsi="PT Astra Serif"/>
                <w:sz w:val="16"/>
                <w:szCs w:val="16"/>
              </w:rPr>
              <w:t>32 788,2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8D4" w:rsidRPr="000978D4" w:rsidRDefault="000978D4" w:rsidP="000978D4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0978D4">
              <w:rPr>
                <w:rFonts w:ascii="PT Astra Serif" w:hAnsi="PT Astra Serif"/>
                <w:sz w:val="16"/>
                <w:szCs w:val="16"/>
              </w:rPr>
              <w:t>14 479,8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8D4" w:rsidRPr="00590A21" w:rsidRDefault="000978D4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14 519,2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8D4" w:rsidRPr="00590A21" w:rsidRDefault="000978D4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14 519,2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8D4" w:rsidRPr="00590A21" w:rsidRDefault="000978D4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14 519,2</w:t>
            </w:r>
          </w:p>
        </w:tc>
      </w:tr>
      <w:tr w:rsidR="000978D4" w:rsidRPr="00590A21" w:rsidTr="000978D4">
        <w:trPr>
          <w:trHeight w:val="70"/>
        </w:trPr>
        <w:tc>
          <w:tcPr>
            <w:tcW w:w="3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78D4" w:rsidRPr="00590A21" w:rsidRDefault="000978D4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8D4" w:rsidRPr="00590A21" w:rsidRDefault="000978D4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всего по источникам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978D4" w:rsidRPr="00590A21" w:rsidRDefault="000978D4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2 740 311,4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8D4" w:rsidRPr="00590A21" w:rsidRDefault="000978D4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651 200,9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8D4" w:rsidRPr="00590A21" w:rsidRDefault="000978D4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394 703,7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8D4" w:rsidRPr="000978D4" w:rsidRDefault="000978D4" w:rsidP="000978D4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  <w:highlight w:val="green"/>
              </w:rPr>
            </w:pPr>
            <w:r w:rsidRPr="000978D4">
              <w:rPr>
                <w:rFonts w:ascii="PT Astra Serif" w:hAnsi="PT Astra Serif"/>
                <w:sz w:val="16"/>
                <w:szCs w:val="16"/>
                <w:highlight w:val="green"/>
              </w:rPr>
              <w:t>450 093,3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8D4" w:rsidRPr="000978D4" w:rsidRDefault="000978D4" w:rsidP="000978D4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  <w:highlight w:val="green"/>
              </w:rPr>
            </w:pPr>
            <w:r w:rsidRPr="000978D4">
              <w:rPr>
                <w:rFonts w:ascii="PT Astra Serif" w:hAnsi="PT Astra Serif"/>
                <w:sz w:val="16"/>
                <w:szCs w:val="16"/>
                <w:highlight w:val="green"/>
              </w:rPr>
              <w:t>326 204,9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8D4" w:rsidRPr="00590A21" w:rsidRDefault="000978D4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820 193,8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8D4" w:rsidRPr="00590A21" w:rsidRDefault="000978D4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48 957,4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8D4" w:rsidRPr="00590A21" w:rsidRDefault="000978D4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48 957,4</w:t>
            </w:r>
          </w:p>
        </w:tc>
      </w:tr>
    </w:tbl>
    <w:p w:rsidR="00D8735C" w:rsidRPr="00590A21" w:rsidRDefault="00D8735C" w:rsidP="00590A21">
      <w:pPr>
        <w:autoSpaceDE w:val="0"/>
        <w:autoSpaceDN w:val="0"/>
        <w:spacing w:after="0"/>
        <w:jc w:val="center"/>
        <w:rPr>
          <w:rFonts w:ascii="PT Astra Serif" w:hAnsi="PT Astra Serif" w:cs="Times New Roman"/>
          <w:bCs/>
          <w:sz w:val="28"/>
          <w:szCs w:val="28"/>
        </w:rPr>
      </w:pPr>
    </w:p>
    <w:p w:rsidR="00D8735C" w:rsidRPr="00590A21" w:rsidRDefault="00D8735C" w:rsidP="00590A21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  <w:sectPr w:rsidR="00D8735C" w:rsidRPr="00590A21" w:rsidSect="00956C45">
          <w:headerReference w:type="default" r:id="rId11"/>
          <w:headerReference w:type="first" r:id="rId12"/>
          <w:pgSz w:w="16838" w:h="11906" w:orient="landscape"/>
          <w:pgMar w:top="1134" w:right="567" w:bottom="567" w:left="1134" w:header="425" w:footer="0" w:gutter="0"/>
          <w:pgNumType w:start="1"/>
          <w:cols w:space="720"/>
          <w:noEndnote/>
          <w:titlePg/>
          <w:docGrid w:linePitch="299"/>
        </w:sectPr>
      </w:pPr>
    </w:p>
    <w:p w:rsidR="00D8735C" w:rsidRPr="00590A21" w:rsidRDefault="00D8735C" w:rsidP="00590A21">
      <w:pPr>
        <w:spacing w:after="0" w:line="240" w:lineRule="auto"/>
        <w:ind w:left="10773"/>
        <w:rPr>
          <w:rFonts w:ascii="PT Astra Serif" w:eastAsia="Calibri" w:hAnsi="PT Astra Serif" w:cs="Times New Roman"/>
          <w:sz w:val="26"/>
          <w:szCs w:val="26"/>
        </w:rPr>
      </w:pPr>
      <w:r w:rsidRPr="00590A21">
        <w:rPr>
          <w:rFonts w:ascii="PT Astra Serif" w:eastAsia="Calibri" w:hAnsi="PT Astra Serif" w:cs="Times New Roman"/>
          <w:sz w:val="26"/>
          <w:szCs w:val="26"/>
        </w:rPr>
        <w:lastRenderedPageBreak/>
        <w:t>Приложение № 2</w:t>
      </w:r>
    </w:p>
    <w:p w:rsidR="00D8735C" w:rsidRPr="00590A21" w:rsidRDefault="00D8735C" w:rsidP="00590A21">
      <w:pPr>
        <w:spacing w:after="0" w:line="240" w:lineRule="auto"/>
        <w:ind w:left="10773"/>
        <w:rPr>
          <w:rFonts w:ascii="PT Astra Serif" w:hAnsi="PT Astra Serif" w:cs="Times New Roman"/>
          <w:sz w:val="26"/>
          <w:szCs w:val="26"/>
        </w:rPr>
      </w:pPr>
      <w:r w:rsidRPr="00590A21">
        <w:rPr>
          <w:rFonts w:ascii="PT Astra Serif" w:eastAsia="Calibri" w:hAnsi="PT Astra Serif" w:cs="Times New Roman"/>
          <w:sz w:val="26"/>
          <w:szCs w:val="26"/>
        </w:rPr>
        <w:t xml:space="preserve">к постановлению </w:t>
      </w:r>
    </w:p>
    <w:p w:rsidR="00D8735C" w:rsidRPr="00590A21" w:rsidRDefault="00D8735C" w:rsidP="00590A21">
      <w:pPr>
        <w:spacing w:after="0" w:line="240" w:lineRule="auto"/>
        <w:ind w:left="10773"/>
        <w:rPr>
          <w:rFonts w:ascii="PT Astra Serif" w:eastAsia="Calibri" w:hAnsi="PT Astra Serif" w:cs="Times New Roman"/>
          <w:sz w:val="26"/>
          <w:szCs w:val="26"/>
        </w:rPr>
      </w:pPr>
      <w:r w:rsidRPr="00590A21">
        <w:rPr>
          <w:rFonts w:ascii="PT Astra Serif" w:eastAsia="Calibri" w:hAnsi="PT Astra Serif" w:cs="Times New Roman"/>
          <w:sz w:val="26"/>
          <w:szCs w:val="26"/>
        </w:rPr>
        <w:t>Администрации Томской области</w:t>
      </w:r>
    </w:p>
    <w:p w:rsidR="00D8735C" w:rsidRPr="00590A21" w:rsidRDefault="00D8735C" w:rsidP="00590A21">
      <w:pPr>
        <w:spacing w:after="0" w:line="240" w:lineRule="auto"/>
        <w:ind w:left="10773"/>
        <w:rPr>
          <w:rFonts w:ascii="PT Astra Serif" w:hAnsi="PT Astra Serif" w:cs="Times New Roman"/>
          <w:sz w:val="26"/>
          <w:szCs w:val="26"/>
        </w:rPr>
      </w:pPr>
      <w:r w:rsidRPr="00590A21">
        <w:rPr>
          <w:rFonts w:ascii="PT Astra Serif" w:hAnsi="PT Astra Serif" w:cs="Times New Roman"/>
          <w:sz w:val="26"/>
          <w:szCs w:val="26"/>
        </w:rPr>
        <w:t>от _________________ № ______</w:t>
      </w:r>
    </w:p>
    <w:p w:rsidR="00D8735C" w:rsidRPr="00590A21" w:rsidRDefault="00D8735C" w:rsidP="00590A21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6"/>
          <w:szCs w:val="26"/>
        </w:rPr>
      </w:pPr>
    </w:p>
    <w:p w:rsidR="00D8735C" w:rsidRPr="00590A21" w:rsidRDefault="00D8735C" w:rsidP="00590A21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6"/>
          <w:szCs w:val="26"/>
        </w:rPr>
      </w:pPr>
      <w:r w:rsidRPr="00590A21">
        <w:rPr>
          <w:rFonts w:ascii="PT Astra Serif" w:hAnsi="PT Astra Serif" w:cs="Times New Roman"/>
          <w:sz w:val="26"/>
          <w:szCs w:val="26"/>
        </w:rPr>
        <w:t>Ресурсное обеспечение реализации государственной программы</w:t>
      </w:r>
    </w:p>
    <w:p w:rsidR="00D8735C" w:rsidRPr="00590A21" w:rsidRDefault="00D8735C" w:rsidP="00590A21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6"/>
          <w:szCs w:val="26"/>
        </w:rPr>
      </w:pPr>
      <w:r w:rsidRPr="00590A21">
        <w:rPr>
          <w:rFonts w:ascii="PT Astra Serif" w:hAnsi="PT Astra Serif" w:cs="Times New Roman"/>
          <w:sz w:val="26"/>
          <w:szCs w:val="26"/>
        </w:rPr>
        <w:t>за счет средств областного бюджета и целевых межбюджетных трансфертов из федерального бюджета</w:t>
      </w:r>
    </w:p>
    <w:p w:rsidR="00D8735C" w:rsidRPr="00590A21" w:rsidRDefault="00D8735C" w:rsidP="00590A21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6"/>
          <w:szCs w:val="26"/>
        </w:rPr>
      </w:pPr>
      <w:r w:rsidRPr="00590A21">
        <w:rPr>
          <w:rFonts w:ascii="PT Astra Serif" w:hAnsi="PT Astra Serif" w:cs="Times New Roman"/>
          <w:sz w:val="26"/>
          <w:szCs w:val="26"/>
        </w:rPr>
        <w:t>по главным распорядителям средств областного бюджета</w:t>
      </w:r>
    </w:p>
    <w:p w:rsidR="00D8735C" w:rsidRPr="00590A21" w:rsidRDefault="00D8735C" w:rsidP="00590A21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6"/>
          <w:szCs w:val="26"/>
        </w:rPr>
      </w:pPr>
    </w:p>
    <w:tbl>
      <w:tblPr>
        <w:tblW w:w="15041" w:type="dxa"/>
        <w:tblInd w:w="93" w:type="dxa"/>
        <w:tblLook w:val="04A0" w:firstRow="1" w:lastRow="0" w:firstColumn="1" w:lastColumn="0" w:noHBand="0" w:noVBand="1"/>
      </w:tblPr>
      <w:tblGrid>
        <w:gridCol w:w="760"/>
        <w:gridCol w:w="4500"/>
        <w:gridCol w:w="2126"/>
        <w:gridCol w:w="2410"/>
        <w:gridCol w:w="2977"/>
        <w:gridCol w:w="2268"/>
      </w:tblGrid>
      <w:tr w:rsidR="00956C45" w:rsidRPr="00590A21" w:rsidTr="00956C45">
        <w:trPr>
          <w:trHeight w:val="284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N </w:t>
            </w:r>
            <w:proofErr w:type="gramStart"/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</w:t>
            </w:r>
            <w:proofErr w:type="gramEnd"/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/п</w:t>
            </w:r>
          </w:p>
        </w:tc>
        <w:tc>
          <w:tcPr>
            <w:tcW w:w="45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Наименование подпрограммы, задачи подпрограммы, ВЦП (основного мероприятия) государственной программы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Срок реализации (годы)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Объем финансирования за счет средств областного бюджета, в том числе за счет межбюджетных трансфертов из федерального бюджета</w:t>
            </w:r>
          </w:p>
        </w:tc>
        <w:tc>
          <w:tcPr>
            <w:tcW w:w="52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Участники – главные распорядители средств областного бюджета (ГРБС)</w:t>
            </w:r>
          </w:p>
        </w:tc>
      </w:tr>
      <w:tr w:rsidR="00956C45" w:rsidRPr="00590A21" w:rsidTr="00956C45">
        <w:trPr>
          <w:trHeight w:val="7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5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Департамент по социально-экономическому развитию села Томской области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Департамент транспорта, дорожной деятельности и связи Томской области</w:t>
            </w:r>
          </w:p>
        </w:tc>
      </w:tr>
      <w:tr w:rsidR="00956C45" w:rsidRPr="00590A21" w:rsidTr="00956C45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6</w:t>
            </w:r>
          </w:p>
        </w:tc>
      </w:tr>
      <w:tr w:rsidR="00956C45" w:rsidRPr="00590A21" w:rsidTr="00956C45">
        <w:trPr>
          <w:trHeight w:val="22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28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b/>
                <w:bCs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b/>
                <w:bCs/>
                <w:sz w:val="16"/>
                <w:szCs w:val="16"/>
                <w:lang w:eastAsia="ru-RU"/>
              </w:rPr>
              <w:t xml:space="preserve">Подпрограмма 1 «Создание условий </w:t>
            </w:r>
            <w:proofErr w:type="gramStart"/>
            <w:r w:rsidRPr="00590A21">
              <w:rPr>
                <w:rFonts w:ascii="PT Astra Serif" w:eastAsia="Times New Roman" w:hAnsi="PT Astra Serif" w:cs="Times New Roman"/>
                <w:b/>
                <w:bCs/>
                <w:sz w:val="16"/>
                <w:szCs w:val="16"/>
                <w:lang w:eastAsia="ru-RU"/>
              </w:rPr>
              <w:t>комплексного</w:t>
            </w:r>
            <w:proofErr w:type="gramEnd"/>
            <w:r w:rsidRPr="00590A21">
              <w:rPr>
                <w:rFonts w:ascii="PT Astra Serif" w:eastAsia="Times New Roman" w:hAnsi="PT Astra Serif" w:cs="Times New Roman"/>
                <w:b/>
                <w:bCs/>
                <w:sz w:val="16"/>
                <w:szCs w:val="16"/>
                <w:lang w:eastAsia="ru-RU"/>
              </w:rPr>
              <w:t xml:space="preserve"> развития сельских территорий»</w:t>
            </w:r>
          </w:p>
        </w:tc>
      </w:tr>
      <w:tr w:rsidR="00956C45" w:rsidRPr="00590A21" w:rsidTr="00956C45">
        <w:trPr>
          <w:trHeight w:val="22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428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Задача 1 Подпрограммы 1 Развитие жилищного строительства на сельских территориях и повышение уровня благоустройства домовладений</w:t>
            </w:r>
          </w:p>
        </w:tc>
      </w:tr>
      <w:tr w:rsidR="004D7B6D" w:rsidRPr="00590A21" w:rsidTr="004D7B6D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Основное мероприятие 1.</w:t>
            </w: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br/>
              <w:t>Развитие жилищного строительства на сельских территориях и повышение уровня благоустройства домовладений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2020-2026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209 622,5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209 622,5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4D7B6D" w:rsidRPr="00590A21" w:rsidTr="004D7B6D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38 346,4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38 346,4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4D7B6D" w:rsidRPr="00590A21" w:rsidTr="004D7B6D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18 558,6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18 558,6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4D7B6D" w:rsidRPr="00590A21" w:rsidTr="004D7B6D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27 696,3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27 696,3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4D7B6D" w:rsidRPr="00590A21" w:rsidTr="004D7B6D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31 191,7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31 191,7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4D7B6D" w:rsidRPr="00590A21" w:rsidTr="004D7B6D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31 276,5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31 276,5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4D7B6D" w:rsidRPr="00590A21" w:rsidTr="004D7B6D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Прогнозный период 2025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31 276,5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31 276,5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4D7B6D" w:rsidRPr="00590A21" w:rsidTr="004D7B6D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Прогнозный период 2026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31 276,5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31 276,5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4D7B6D" w:rsidRPr="00590A21" w:rsidTr="004D7B6D">
        <w:trPr>
          <w:trHeight w:val="7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1.1.</w:t>
            </w:r>
          </w:p>
        </w:tc>
        <w:tc>
          <w:tcPr>
            <w:tcW w:w="45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Мероприятие 1. </w:t>
            </w: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br/>
              <w:t>Улучшение жилищных условий граждан Российской Федерации, проживающих на сельских территориях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2020-2026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209 622,5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209 622,5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4D7B6D" w:rsidRPr="00590A21" w:rsidTr="004D7B6D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38 346,4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38 346,4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4D7B6D" w:rsidRPr="00590A21" w:rsidTr="004D7B6D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18 558,6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18 558,6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4D7B6D" w:rsidRPr="00590A21" w:rsidTr="004D7B6D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27 696,3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27 696,3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4D7B6D" w:rsidRPr="00590A21" w:rsidTr="004D7B6D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31 191,7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31 191,7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4D7B6D" w:rsidRPr="00590A21" w:rsidTr="004D7B6D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31 276,5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31 276,5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4D7B6D" w:rsidRPr="00590A21" w:rsidTr="004D7B6D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Прогнозный период 2025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31 276,5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31 276,5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4D7B6D" w:rsidRPr="00590A21" w:rsidTr="004D7B6D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Прогнозный период 2026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31 276,5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31 276,5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956C45">
        <w:trPr>
          <w:trHeight w:val="7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428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Задача 2 Подпрограммы 1 Содействие занятости сельского населения</w:t>
            </w:r>
          </w:p>
        </w:tc>
      </w:tr>
      <w:tr w:rsidR="004D7B6D" w:rsidRPr="00590A21" w:rsidTr="00956C45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D7B6D" w:rsidRPr="00590A21" w:rsidRDefault="004D7B6D" w:rsidP="00590A21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Основное мероприятие 1.</w:t>
            </w: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br/>
              <w:t>Содействие занятости сельского населения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2020-2026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4</w:t>
            </w:r>
            <w:r w:rsidR="001234C7" w:rsidRPr="00590A21">
              <w:rPr>
                <w:rFonts w:ascii="PT Astra Serif" w:hAnsi="PT Astra Serif"/>
                <w:sz w:val="16"/>
                <w:szCs w:val="16"/>
              </w:rPr>
              <w:t> </w:t>
            </w:r>
            <w:r w:rsidRPr="00590A21">
              <w:rPr>
                <w:rFonts w:ascii="PT Astra Serif" w:hAnsi="PT Astra Serif"/>
                <w:sz w:val="16"/>
                <w:szCs w:val="16"/>
              </w:rPr>
              <w:t>87</w:t>
            </w:r>
            <w:r w:rsidR="001234C7" w:rsidRPr="00590A21">
              <w:rPr>
                <w:rFonts w:ascii="PT Astra Serif" w:hAnsi="PT Astra Serif"/>
                <w:sz w:val="16"/>
                <w:szCs w:val="16"/>
              </w:rPr>
              <w:t>5,9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1234C7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4 875,9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4D7B6D" w:rsidRPr="00590A21" w:rsidTr="00956C45">
        <w:trPr>
          <w:trHeight w:val="225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D7B6D" w:rsidRPr="00590A21" w:rsidRDefault="004D7B6D" w:rsidP="00590A21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89,0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89,0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4D7B6D" w:rsidRPr="00590A21" w:rsidTr="00956C45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D7B6D" w:rsidRPr="00590A21" w:rsidRDefault="004D7B6D" w:rsidP="00590A21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1 026,8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1 026,8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4D7B6D" w:rsidRPr="00590A21" w:rsidTr="00956C45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D7B6D" w:rsidRPr="00590A21" w:rsidRDefault="004D7B6D" w:rsidP="00590A21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740,3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740,3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4D7B6D" w:rsidRPr="00590A21" w:rsidTr="00956C45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D7B6D" w:rsidRPr="00590A21" w:rsidRDefault="004D7B6D" w:rsidP="00590A21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752,</w:t>
            </w:r>
            <w:r w:rsidR="001234C7" w:rsidRPr="00590A21">
              <w:rPr>
                <w:rFonts w:ascii="PT Astra Serif" w:hAnsi="PT Astra Serif"/>
                <w:sz w:val="16"/>
                <w:szCs w:val="16"/>
              </w:rPr>
              <w:t>4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752,</w:t>
            </w:r>
            <w:r w:rsidR="001234C7" w:rsidRPr="00590A21">
              <w:rPr>
                <w:rFonts w:ascii="PT Astra Serif" w:hAnsi="PT Astra Serif"/>
                <w:sz w:val="16"/>
                <w:szCs w:val="16"/>
              </w:rPr>
              <w:t>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4D7B6D" w:rsidRPr="00590A21" w:rsidTr="00956C45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D7B6D" w:rsidRPr="00590A21" w:rsidRDefault="004D7B6D" w:rsidP="00590A21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755,8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755,8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4D7B6D" w:rsidRPr="00590A21" w:rsidTr="00956C45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D7B6D" w:rsidRPr="00590A21" w:rsidRDefault="004D7B6D" w:rsidP="00590A21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Прогнозный период 2025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755,8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755,8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4D7B6D" w:rsidRPr="00590A21" w:rsidTr="00956C45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6D" w:rsidRPr="00590A21" w:rsidRDefault="004D7B6D" w:rsidP="00590A21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Прогнозный период 2026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755,8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755,8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4D7B6D" w:rsidRPr="00590A21" w:rsidTr="00956C45">
        <w:trPr>
          <w:trHeight w:val="3961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lastRenderedPageBreak/>
              <w:t>2.1.</w:t>
            </w:r>
          </w:p>
        </w:tc>
        <w:tc>
          <w:tcPr>
            <w:tcW w:w="4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Мероприятие 1.</w:t>
            </w: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br/>
              <w:t xml:space="preserve">Возмещение индивидуальным предпринимателям и организациям независимо от их организационно-правовой формы, являющимся сельскохозяйственными товаропроизводителями (кроме граждан, ведущих личное подсобное хозяйство), осуществляющим деятельность на сельских территориях, до 90 </w:t>
            </w:r>
            <w:proofErr w:type="gramStart"/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процентов</w:t>
            </w:r>
            <w:proofErr w:type="gramEnd"/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фактически понесенных в году предоставления субсидии затрат по заключенным с работниками ученическим договорам и по заключенным с гражданами Российской Федерации договорам о целевом обучении, проходящими профессиональное обучение по сельскохозяйственным специальностям в федеральных государственных образовательных организациях высшего, среднего и дополнительного профессионального образования, подведомственных Министерству сельского хозяйства Российской Федерации и органам власти, находящимся в ведении Министерства сельского хозяйства Российской Федерации, а также до 30 </w:t>
            </w:r>
            <w:proofErr w:type="gramStart"/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процентов</w:t>
            </w:r>
            <w:proofErr w:type="gramEnd"/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фактически понесенных в году предоставления субсидии затрат по заключенным с работниками – гражданами Российской Федерации ученическим договорам и по заключенным с гражданами Российской Федерации договорам о целевом обучении, проходящими профессиональное обучение по сельскохозяйственным специальностям в федеральных государственных образовательных организациях высшего, среднего и дополнительного профессионального образования, подведомственных иным федеральным органам исполнительной власти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2020-2026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2 654,6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2 654,6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4D7B6D" w:rsidRPr="00590A21" w:rsidTr="00956C45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D7B6D" w:rsidRPr="00590A21" w:rsidRDefault="004D7B6D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89,0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89,0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4D7B6D" w:rsidRPr="00590A21" w:rsidTr="00956C45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D7B6D" w:rsidRPr="00590A21" w:rsidRDefault="004D7B6D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500,5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500,5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4D7B6D" w:rsidRPr="00590A21" w:rsidTr="00956C45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D7B6D" w:rsidRPr="00590A21" w:rsidRDefault="004D7B6D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399,4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399,4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4D7B6D" w:rsidRPr="00590A21" w:rsidTr="00956C45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D7B6D" w:rsidRPr="00590A21" w:rsidRDefault="004D7B6D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414,7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414,7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4D7B6D" w:rsidRPr="00590A21" w:rsidTr="00956C45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D7B6D" w:rsidRPr="00590A21" w:rsidRDefault="004D7B6D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417,0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417,0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4D7B6D" w:rsidRPr="00590A21" w:rsidTr="00956C45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D7B6D" w:rsidRPr="00590A21" w:rsidRDefault="004D7B6D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Прогнозный период 2025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417,0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417,0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4D7B6D" w:rsidRPr="00590A21" w:rsidTr="00956C45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D7B6D" w:rsidRPr="00590A21" w:rsidRDefault="004D7B6D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Прогнозный период 2026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417,0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417,0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4D7B6D" w:rsidRPr="00590A21" w:rsidTr="00956C45">
        <w:trPr>
          <w:trHeight w:val="2195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2.2.</w:t>
            </w:r>
          </w:p>
        </w:tc>
        <w:tc>
          <w:tcPr>
            <w:tcW w:w="45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Мероприятие 2. </w:t>
            </w: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br w:type="page"/>
            </w:r>
            <w:proofErr w:type="gramStart"/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Возмещение индивидуальным предпринимателям и организациям независимо от их организационно-правовой формы, являющимся сельскохозяйственными товаропроизводителями (кроме граждан Российской Федерации, ведущих личное подсобное хозяйство), осуществляющим свою деятельность на сельских территориях, до 90 процентов фактически понесенных в году предоставления субсидии затрат, связанных с оплатой труда и проживанием студентов - граждан Российской Федерации, профессионально обучающихся по сельскохозяйственным специальностям в федеральных государственных образовательных организациях высшего, среднего и</w:t>
            </w:r>
            <w:proofErr w:type="gramEnd"/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дополнительного профессионального образования, подведомственных Министерству сельского хозяйства Российской Федерации и органам власти, находящимся в ведении Министерства сельского хозяйства Российской Федерации, а также до 30 процентов фактически понесенных в году предоставления субсидии затрат, связанных с оплатой труда и проживанием студентов - граждан Российской </w:t>
            </w: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lastRenderedPageBreak/>
              <w:t>Федерации, профессионально обучающихся по сельскохозяйственным специальностям в федеральных государственных образовательных организациях высшего, среднего и дополнительного профессионального образования, подведомственных иным</w:t>
            </w:r>
            <w:proofErr w:type="gramEnd"/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федеральным органам исполнительной власти, </w:t>
            </w:r>
            <w:proofErr w:type="gramStart"/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привлеченных</w:t>
            </w:r>
            <w:proofErr w:type="gramEnd"/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для прохождения производственной практики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lastRenderedPageBreak/>
              <w:t>2020-2026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2 221,4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2 221,4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4D7B6D" w:rsidRPr="00590A21" w:rsidTr="00956C45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D7B6D" w:rsidRPr="00590A21" w:rsidRDefault="004D7B6D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4D7B6D" w:rsidRPr="00590A21" w:rsidTr="00956C45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D7B6D" w:rsidRPr="00590A21" w:rsidRDefault="004D7B6D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526,3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526,3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4D7B6D" w:rsidRPr="00590A21" w:rsidTr="00956C45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D7B6D" w:rsidRPr="00590A21" w:rsidRDefault="004D7B6D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340,9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340,9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4D7B6D" w:rsidRPr="00590A21" w:rsidTr="00956C45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D7B6D" w:rsidRPr="00590A21" w:rsidRDefault="004D7B6D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337,7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337,7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4D7B6D" w:rsidRPr="00590A21" w:rsidTr="00956C45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D7B6D" w:rsidRPr="00590A21" w:rsidRDefault="004D7B6D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338,8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338,8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4D7B6D" w:rsidRPr="00590A21" w:rsidTr="00956C45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D7B6D" w:rsidRPr="00590A21" w:rsidRDefault="004D7B6D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Прогнозный период 2025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338,8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338,8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6D" w:rsidRPr="00590A21" w:rsidRDefault="004D7B6D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956C45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lastRenderedPageBreak/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Прогнозный период 2026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338,8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338,8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956C45">
        <w:trPr>
          <w:trHeight w:val="7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lastRenderedPageBreak/>
              <w:t>3</w:t>
            </w:r>
          </w:p>
        </w:tc>
        <w:tc>
          <w:tcPr>
            <w:tcW w:w="1428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Задача 3 Подпрограммы 1 Развитие газификации на сельских территориях</w:t>
            </w:r>
          </w:p>
        </w:tc>
      </w:tr>
      <w:tr w:rsidR="00956C45" w:rsidRPr="00590A21" w:rsidTr="00956C45">
        <w:trPr>
          <w:trHeight w:val="7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Основное мероприятие 1. </w:t>
            </w: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br/>
              <w:t>Развитие газификации на сельских территориях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2020-2026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137 105,2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137 105,2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956C45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88 361,3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88 361,3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956C45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48 743,9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48 743,9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956C45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956C45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956C45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956C45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Прогнозный период 2025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956C45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Прогнозный период 2026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956C45">
        <w:trPr>
          <w:trHeight w:val="7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3.1.</w:t>
            </w:r>
          </w:p>
        </w:tc>
        <w:tc>
          <w:tcPr>
            <w:tcW w:w="45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Мероприятие 1. </w:t>
            </w: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br w:type="page"/>
            </w:r>
            <w:proofErr w:type="gramStart"/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Газоснабжение с. Первомайское Первомайского района Томской области</w:t>
            </w:r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2020-2026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137 105,2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137 105,2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956C45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88 361,3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88 361,3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956C45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48 743,9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48 743,9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956C45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956C45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956C45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956C45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Прогнозный период 2025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956C45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Прогнозный период 2026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956C45">
        <w:trPr>
          <w:trHeight w:val="7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42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Задача 4 Подпрограммы 1 Развитие водоснабжения на сельских территориях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Основное мероприятие 1.</w:t>
            </w: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br/>
              <w:t>Развитие водоснабжения на сельских территориях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2020-2026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17 872,8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17 872,8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17 872,8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17 872,8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129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Прогнозный период 2025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Прогнозный период 2026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4.1.</w:t>
            </w:r>
          </w:p>
        </w:tc>
        <w:tc>
          <w:tcPr>
            <w:tcW w:w="450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Мероприятие 1. </w:t>
            </w: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br/>
              <w:t xml:space="preserve">Реконструкция сетей водопровода по улицам Тельмана, Фрунзе, 1-е Мая, Ленина, Пушкина и улице Дзержинского с подключением от станции водоподготовки </w:t>
            </w:r>
            <w:proofErr w:type="gramStart"/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в</w:t>
            </w:r>
            <w:proofErr w:type="gramEnd"/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с. Уртам Кожевниковского района Томской области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2020-2026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17 872,8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17 872,8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17 872,8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17 872,8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Прогнозный период 2025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Прогнозный период 2026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42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Задача 5 Подпрограммы 1 Реализация проектов комплексного обустройства площадок, расположенных на сельских территориях, под компактную жилищную застройку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Основное мероприятие 1. </w:t>
            </w: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br/>
              <w:t>Реализация проектов комплексного обустройства площадок, расположенных на сельских территориях, под компактную жилищную застройку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2020-2026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65 724,5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65 724,5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52 482,7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52 482,7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13 241,8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13 241,8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lastRenderedPageBreak/>
              <w:t> </w:t>
            </w:r>
          </w:p>
        </w:tc>
        <w:tc>
          <w:tcPr>
            <w:tcW w:w="4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2024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Прогнозный период 2025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Прогнозный период 2026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5.1.</w:t>
            </w:r>
          </w:p>
        </w:tc>
        <w:tc>
          <w:tcPr>
            <w:tcW w:w="45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Мероприятие 1. </w:t>
            </w: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br/>
              <w:t>Строительство инженерных сетей и зданий соцкультбыта в новом микрорайоне комплексной застройки "</w:t>
            </w:r>
            <w:proofErr w:type="gramStart"/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Юбилейный</w:t>
            </w:r>
            <w:proofErr w:type="gramEnd"/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"  в с. Чажемто Колпашевского района Томской области. Линейные объекты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2020-2026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65 724,5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65 724,5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52 482,7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52 482,7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13 241,8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13 241,8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Прогнозный период 2025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Прогнозный период 2026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428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Задача 6 Подпрограммы 1 Реализация проектов по благоустройству сельских территорий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Основное мероприятие 1. </w:t>
            </w: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br/>
              <w:t>Реализация проектов по благоустройству сельских территорий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2020-2026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40 701,4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40 701,4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20 483,2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20 483,2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12 847,3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12 847,3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7 370,9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7 370,9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Прогнозный период 2025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Прогнозный период 2026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6.1.</w:t>
            </w:r>
          </w:p>
        </w:tc>
        <w:tc>
          <w:tcPr>
            <w:tcW w:w="45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Мероприятие 1. </w:t>
            </w: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br w:type="page"/>
              <w:t xml:space="preserve">Обустройство территории села </w:t>
            </w:r>
            <w:proofErr w:type="gramStart"/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Ново-Кусково</w:t>
            </w:r>
            <w:proofErr w:type="gramEnd"/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(Асиновский район)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2020-2026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600,0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600,0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600,0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600,0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Прогнозный период 2025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Прогнозный период 2026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6.2.</w:t>
            </w:r>
          </w:p>
        </w:tc>
        <w:tc>
          <w:tcPr>
            <w:tcW w:w="45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Мероприятие 2. </w:t>
            </w: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br/>
              <w:t>Обустройство парка семейного отдыха расположенного по адресу: Томская область, Бакчарский район, с. Бакчар, ул. Парковая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2020-2026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1 991,0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1 991,0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1 991,0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1 991,0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165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Прогнозный период 2025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Прогнозный период 2026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6.3.</w:t>
            </w:r>
          </w:p>
        </w:tc>
        <w:tc>
          <w:tcPr>
            <w:tcW w:w="45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Мероприятие 3. </w:t>
            </w: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br/>
              <w:t>Обустройство зоны отдыха на озере Светлое в р.п. Белый Яр Верхнекетского района Томской области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2020-2026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1 663,1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1 663,1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1 663,1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1 663,1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85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Прогнозный период 2025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Прогнозный период 2026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6.4.</w:t>
            </w:r>
          </w:p>
        </w:tc>
        <w:tc>
          <w:tcPr>
            <w:tcW w:w="45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Мероприятие 4. </w:t>
            </w: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br/>
              <w:t xml:space="preserve">Строительство хоккейного корта в селе Пудино </w:t>
            </w: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lastRenderedPageBreak/>
              <w:t>муниципального образования «Город Кедровый» Томской области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lastRenderedPageBreak/>
              <w:t>2020-2026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1 050,0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1 050,0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1 050,0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1 050,0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30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lastRenderedPageBreak/>
              <w:t> </w:t>
            </w:r>
          </w:p>
        </w:tc>
        <w:tc>
          <w:tcPr>
            <w:tcW w:w="4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lastRenderedPageBreak/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1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Прогнозный период 2025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Прогнозный период 2026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6.5.</w:t>
            </w:r>
          </w:p>
        </w:tc>
        <w:tc>
          <w:tcPr>
            <w:tcW w:w="45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Мероприятие 5. </w:t>
            </w: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br/>
              <w:t xml:space="preserve">Обустройство детской игровой площадки </w:t>
            </w:r>
            <w:proofErr w:type="gramStart"/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в</w:t>
            </w:r>
            <w:proofErr w:type="gramEnd"/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с. Хмелевка, Кожевниковского района, Томской области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2020-2026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439,1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439,1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439,1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439,1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Прогнозный период 2025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Прогнозный период 2026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6.6.</w:t>
            </w:r>
          </w:p>
        </w:tc>
        <w:tc>
          <w:tcPr>
            <w:tcW w:w="45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Мероприятие 6. </w:t>
            </w: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br/>
              <w:t xml:space="preserve">Обустройство детской игровой площадки </w:t>
            </w:r>
            <w:proofErr w:type="gramStart"/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в</w:t>
            </w:r>
            <w:proofErr w:type="gramEnd"/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с. Новая Ювала, Кожевниковского района, Томской области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2020-2026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363,7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363,7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363,7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363,7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Прогнозный период 2025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Прогнозный период 2026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6.7.</w:t>
            </w:r>
          </w:p>
        </w:tc>
        <w:tc>
          <w:tcPr>
            <w:tcW w:w="45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Мероприятие 7. </w:t>
            </w: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br/>
              <w:t>Обустройство катка и хоккейной коробки на сельском стадионе с. Тогур, Колпашевского района, Томской области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2020-2026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1 483,2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1 483,2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1 483,2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1 483,2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Прогнозный период 2025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Прогнозный период 2026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6.8.</w:t>
            </w:r>
          </w:p>
        </w:tc>
        <w:tc>
          <w:tcPr>
            <w:tcW w:w="45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Мероприятие 8. </w:t>
            </w: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br w:type="page"/>
              <w:t>Обустройство зоны туристического объекта «Кедр-целитель» села Старокороткино Колпашевского района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2020-2026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168,0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168,0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168,0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168,0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Прогнозный период 2025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Прогнозный период 2026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6.9.</w:t>
            </w:r>
          </w:p>
        </w:tc>
        <w:tc>
          <w:tcPr>
            <w:tcW w:w="45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Мероприятие 9. </w:t>
            </w: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br/>
              <w:t>Создание зоны отдыха в с</w:t>
            </w:r>
            <w:proofErr w:type="gramStart"/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.Н</w:t>
            </w:r>
            <w:proofErr w:type="gramEnd"/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овоселово ул. Центральная 11 Колпашевского района Томской области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2020-2026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437,4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437,4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437,4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437,4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189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Прогнозный период 2025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Прогнозный период 2026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lastRenderedPageBreak/>
              <w:t>6.10.</w:t>
            </w:r>
          </w:p>
        </w:tc>
        <w:tc>
          <w:tcPr>
            <w:tcW w:w="4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Мероприятие 10. </w:t>
            </w: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br/>
              <w:t>Обустройство площадки с уличными тренажерами в д</w:t>
            </w:r>
            <w:proofErr w:type="gramStart"/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аракса, Колпашевского района, Томской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2020-2026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386,9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386,9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386,9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386,9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Прогнозный период 2025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Прогнозный период 2026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6.11.</w:t>
            </w:r>
          </w:p>
        </w:tc>
        <w:tc>
          <w:tcPr>
            <w:tcW w:w="45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Мероприятие 11. </w:t>
            </w: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br/>
              <w:t>«Счастливое детство» - установка детской игровой площадки в п. Большая Саровка (636431, Томская область, Колпашевский район, п. Большая Саровка, ул. Молодёжная, 21А)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2020-2026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96,0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96,0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96,0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96,0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81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Прогнозный период 2025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Прогнозный период 2026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6.12.</w:t>
            </w:r>
          </w:p>
        </w:tc>
        <w:tc>
          <w:tcPr>
            <w:tcW w:w="45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Мероприятие 12.</w:t>
            </w: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br/>
              <w:t xml:space="preserve">«Саровское городище» (п. </w:t>
            </w:r>
            <w:proofErr w:type="gramStart"/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Большая</w:t>
            </w:r>
            <w:proofErr w:type="gramEnd"/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Саровка) (Колпашевский район)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2020-2026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150,0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150,0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150,0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150,0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Прогнозный период 2025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Прогнозный период 2026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6.13.</w:t>
            </w:r>
          </w:p>
        </w:tc>
        <w:tc>
          <w:tcPr>
            <w:tcW w:w="45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Мероприятие 13. </w:t>
            </w: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br/>
              <w:t xml:space="preserve">Обустройство зоны отдыха на озере Токовое </w:t>
            </w:r>
            <w:proofErr w:type="gramStart"/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в</w:t>
            </w:r>
            <w:proofErr w:type="gramEnd"/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с. Молчаново (Молчановский район)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2020-2026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960,0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960,0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960,0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960,0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Прогнозный период 2025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Прогнозный период 2026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6.14.</w:t>
            </w:r>
          </w:p>
        </w:tc>
        <w:tc>
          <w:tcPr>
            <w:tcW w:w="45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Мероприятие 14. </w:t>
            </w: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br/>
            </w:r>
            <w:proofErr w:type="gramStart"/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Обустройство пешеходных дорожек общего пользования с. Первомайское, Томской области в границах улиц: ул. Ленинская, ул. Советская, пер. Кузнечный, пер. Первомайский</w:t>
            </w:r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2020-2026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1 960,0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1 960,0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1 960,0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1 960,0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Прогнозный период 2025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Прогнозный период 2026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6.15.</w:t>
            </w:r>
          </w:p>
        </w:tc>
        <w:tc>
          <w:tcPr>
            <w:tcW w:w="45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Мероприятие 15. </w:t>
            </w: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br w:type="page"/>
            </w:r>
            <w:proofErr w:type="gramStart"/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Обустройство волейбольно-баскетбольной площадки (с. Первомайское Первомайского района Томской области)</w:t>
            </w:r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2020-2026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1 711,7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1 711,7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1 711,7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1 711,7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Прогнозный период 2025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lastRenderedPageBreak/>
              <w:t> </w:t>
            </w:r>
          </w:p>
        </w:tc>
        <w:tc>
          <w:tcPr>
            <w:tcW w:w="4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Прогнозный период 2026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6.16.</w:t>
            </w:r>
          </w:p>
        </w:tc>
        <w:tc>
          <w:tcPr>
            <w:tcW w:w="45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Мероприятие 16. </w:t>
            </w: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br/>
              <w:t>Обустройство «Сквер Памяти» по адресу: Томская область, Первомайский район, с</w:t>
            </w:r>
            <w:proofErr w:type="gramStart"/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.П</w:t>
            </w:r>
            <w:proofErr w:type="gramEnd"/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ервомайское,  ул.Ленинская, 72а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2020-2026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1 982,0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1 982,0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1 982,0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1 982,0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Прогнозный период 2025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Прогнозный период 2026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6.17.</w:t>
            </w:r>
          </w:p>
        </w:tc>
        <w:tc>
          <w:tcPr>
            <w:tcW w:w="45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Мероприятие 17. </w:t>
            </w: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br/>
              <w:t xml:space="preserve">Обустройство «Арбата» по адресу: Томская область Первомайский район, с. </w:t>
            </w:r>
            <w:proofErr w:type="gramStart"/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Первомайское</w:t>
            </w:r>
            <w:proofErr w:type="gramEnd"/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, ул. Коммунистическая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2020-2026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1 982,0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1 982,0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1 982,0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1 982,0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1133DA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B752E4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B752E4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B752E4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B752E4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Прогнозный период 2025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B752E4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Прогнозный период 2026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B752E4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6.18.</w:t>
            </w:r>
          </w:p>
        </w:tc>
        <w:tc>
          <w:tcPr>
            <w:tcW w:w="45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Мероприятие 18. </w:t>
            </w: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br/>
              <w:t xml:space="preserve">Благоустройство территории около районной больницы с. Подгорное Чаинского района, ул. </w:t>
            </w:r>
            <w:proofErr w:type="gramStart"/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Лесная</w:t>
            </w:r>
            <w:proofErr w:type="gramEnd"/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, д. 32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2020-2026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1 205,5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1 205,5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B752E4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1 205,5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1 205,5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B752E4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B752E4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B752E4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B752E4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B752E4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Прогнозный период 2025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B752E4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Прогнозный период 2026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B752E4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6.19.</w:t>
            </w:r>
          </w:p>
        </w:tc>
        <w:tc>
          <w:tcPr>
            <w:tcW w:w="45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Мероприятие 19.</w:t>
            </w: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br/>
              <w:t xml:space="preserve">«Благоустройство площадки для проведения мероприятий с. </w:t>
            </w:r>
            <w:proofErr w:type="gramStart"/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Нижняя</w:t>
            </w:r>
            <w:proofErr w:type="gramEnd"/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Тига ул. Трактовая, д.5» (Чаинский район Томской области)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2020-2026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1 853,6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1 853,6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B752E4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1 853,6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1 853,6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B752E4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B752E4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B752E4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B752E4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B752E4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Прогнозный период 2025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B752E4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Прогнозный период 2026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B752E4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6.20.</w:t>
            </w:r>
          </w:p>
        </w:tc>
        <w:tc>
          <w:tcPr>
            <w:tcW w:w="45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Мероприятие 20.</w:t>
            </w: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br/>
              <w:t>Благоустройство тротуара вдоль ул. Центральная на участке от дома № 4 до дома № 78 в с</w:t>
            </w:r>
            <w:proofErr w:type="gramStart"/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.Н</w:t>
            </w:r>
            <w:proofErr w:type="gramEnd"/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овониколаевка Асиновского района Томской области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2020-2026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1 334,3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1 334,3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956C45" w:rsidRPr="00590A21" w:rsidTr="00B752E4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956C45" w:rsidRPr="00590A21" w:rsidTr="00B752E4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1 334,3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1 334,3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956C45" w:rsidRPr="00590A21" w:rsidTr="00B752E4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956C45" w:rsidRPr="00590A21" w:rsidTr="00B752E4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956C45" w:rsidRPr="00590A21" w:rsidTr="00B752E4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956C45" w:rsidRPr="00590A21" w:rsidTr="00B752E4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Прогнозный период 2025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956C45" w:rsidRPr="00590A21" w:rsidTr="00B752E4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Прогнозный период 2026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956C45" w:rsidRPr="00590A21" w:rsidTr="00B752E4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6.21.</w:t>
            </w:r>
          </w:p>
        </w:tc>
        <w:tc>
          <w:tcPr>
            <w:tcW w:w="45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Мероприятие 21.</w:t>
            </w: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br/>
              <w:t xml:space="preserve">Организация освещения ул. Школьная в с. </w:t>
            </w:r>
            <w:proofErr w:type="gramStart"/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Ягодное</w:t>
            </w:r>
            <w:proofErr w:type="gramEnd"/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Асиновского района Томской области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2020-2026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527,9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527,9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956C45" w:rsidRPr="00590A21" w:rsidTr="00B752E4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956C45" w:rsidRPr="00590A21" w:rsidTr="00B752E4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527,9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527,9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956C45" w:rsidRPr="00590A21" w:rsidTr="00B752E4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956C45" w:rsidRPr="00590A21" w:rsidTr="00B752E4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956C45" w:rsidRPr="00590A21" w:rsidTr="00B752E4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956C45" w:rsidRPr="00590A21" w:rsidTr="00B752E4">
        <w:trPr>
          <w:trHeight w:val="7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lastRenderedPageBreak/>
              <w:t> </w:t>
            </w:r>
          </w:p>
        </w:tc>
        <w:tc>
          <w:tcPr>
            <w:tcW w:w="4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Прогнозный период 2025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956C45" w:rsidRPr="00590A21" w:rsidTr="00B752E4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Прогнозный период 2026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956C45" w:rsidRPr="00590A21" w:rsidTr="00B752E4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6.22.</w:t>
            </w:r>
          </w:p>
        </w:tc>
        <w:tc>
          <w:tcPr>
            <w:tcW w:w="45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Мероприятия 22.</w:t>
            </w: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br w:type="page"/>
              <w:t>"Обустройство зоны отдыха северного сада. Второй этап". Томская область, Бакчарский район, с</w:t>
            </w:r>
            <w:proofErr w:type="gramStart"/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.Б</w:t>
            </w:r>
            <w:proofErr w:type="gramEnd"/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акчар, ул.Парковая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2020-2026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1 995,0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1 995,0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956C45" w:rsidRPr="00590A21" w:rsidTr="00B752E4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956C45" w:rsidRPr="00590A21" w:rsidTr="00B752E4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1 995,0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1 995,0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956C45" w:rsidRPr="00590A21" w:rsidTr="00B752E4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956C45" w:rsidRPr="00590A21" w:rsidTr="00B752E4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956C45" w:rsidRPr="00590A21" w:rsidTr="00B752E4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956C45" w:rsidRPr="00590A21" w:rsidTr="00B752E4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Прогнозный период 2025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956C45" w:rsidRPr="00590A21" w:rsidTr="00B752E4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Прогнозный период 2026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956C45" w:rsidRPr="00590A21" w:rsidTr="00B752E4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6.23.</w:t>
            </w:r>
          </w:p>
        </w:tc>
        <w:tc>
          <w:tcPr>
            <w:tcW w:w="45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Мероприятия 23.</w:t>
            </w: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br/>
              <w:t>"Обустройство зоны отдыха на озере Светлое в р. п. Белый Яр Верхнекетского района Томской области" Часть 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2020-2026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1 998,6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1 998,6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956C45" w:rsidRPr="00590A21" w:rsidTr="00B752E4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956C45" w:rsidRPr="00590A21" w:rsidTr="00B752E4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1 998,6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1 998,6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956C45" w:rsidRPr="00590A21" w:rsidTr="00B752E4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956C45" w:rsidRPr="00590A21" w:rsidTr="00B752E4">
        <w:trPr>
          <w:trHeight w:val="116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956C45" w:rsidRPr="00590A21" w:rsidTr="00B752E4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956C45" w:rsidRPr="00590A21" w:rsidTr="00B752E4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Прогнозный период 2025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956C45" w:rsidRPr="00590A21" w:rsidTr="00B752E4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Прогнозный период 2026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956C45" w:rsidRPr="00590A21" w:rsidTr="00B752E4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6.24.</w:t>
            </w:r>
          </w:p>
        </w:tc>
        <w:tc>
          <w:tcPr>
            <w:tcW w:w="45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Мероприятия 24.</w:t>
            </w: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br/>
              <w:t>Строительство типового спортивного сооружения и ограды сельского стадиона в д</w:t>
            </w:r>
            <w:proofErr w:type="gramStart"/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аракса Колпашевского района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2020-2026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1 124,7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1 124,7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956C45" w:rsidRPr="00590A21" w:rsidTr="00B752E4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956C45" w:rsidRPr="00590A21" w:rsidTr="00B752E4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1 124,7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1 124,7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956C45" w:rsidRPr="00590A21" w:rsidTr="00B752E4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956C45" w:rsidRPr="00590A21" w:rsidTr="00B752E4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956C45" w:rsidRPr="00590A21" w:rsidTr="00B752E4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956C45" w:rsidRPr="00590A21" w:rsidTr="00B752E4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Прогнозный период 2025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956C45" w:rsidRPr="00590A21" w:rsidTr="00B752E4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Прогнозный период 2026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956C45" w:rsidRPr="00590A21" w:rsidTr="00B752E4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6.25.</w:t>
            </w:r>
          </w:p>
        </w:tc>
        <w:tc>
          <w:tcPr>
            <w:tcW w:w="45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Мероприятия 25.</w:t>
            </w: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br/>
              <w:t xml:space="preserve">Обустройство прилегающей территории озера Токовое </w:t>
            </w:r>
            <w:proofErr w:type="gramStart"/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в</w:t>
            </w:r>
            <w:proofErr w:type="gramEnd"/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с. Молчаново Молчановского района Томской области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2020-2026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1 785,0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1 785,0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956C45" w:rsidRPr="00590A21" w:rsidTr="00B752E4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956C45" w:rsidRPr="00590A21" w:rsidTr="00B752E4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1 785,0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1 785,0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956C45" w:rsidRPr="00590A21" w:rsidTr="00B752E4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956C45" w:rsidRPr="00590A21" w:rsidTr="00B752E4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956C45" w:rsidRPr="00590A21" w:rsidTr="00B752E4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956C45" w:rsidRPr="00590A21" w:rsidTr="00B752E4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Прогнозный период 2025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956C45" w:rsidRPr="00590A21" w:rsidTr="00B752E4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Прогнозный период 2026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956C45" w:rsidRPr="00590A21" w:rsidTr="00B752E4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6.26.</w:t>
            </w:r>
          </w:p>
        </w:tc>
        <w:tc>
          <w:tcPr>
            <w:tcW w:w="45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Мероприятия 26.</w:t>
            </w: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br/>
              <w:t>Обустройство  стадиона и ограждения  по адресу: Томская область, Первомайский район, с</w:t>
            </w:r>
            <w:proofErr w:type="gramStart"/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.Е</w:t>
            </w:r>
            <w:proofErr w:type="gramEnd"/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жи, ул.Школьная, ул.Дорожная.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2020-2026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2 000,0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2 000,0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956C45" w:rsidRPr="00590A21" w:rsidTr="00B752E4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956C45" w:rsidRPr="00590A21" w:rsidTr="00B752E4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2 000,0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2 000,0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956C45" w:rsidRPr="00590A21" w:rsidTr="00B752E4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956C45" w:rsidRPr="00590A21" w:rsidTr="00B752E4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956C45" w:rsidRPr="00590A21" w:rsidTr="00B752E4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956C45" w:rsidRPr="00590A21" w:rsidTr="00B752E4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Прогнозный период 2025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956C45" w:rsidRPr="00590A21" w:rsidTr="00956C45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Прогнозный период 2026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956C45" w:rsidRPr="00590A21" w:rsidTr="00B752E4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6.27.</w:t>
            </w:r>
          </w:p>
        </w:tc>
        <w:tc>
          <w:tcPr>
            <w:tcW w:w="45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Мероприятия 27.</w:t>
            </w: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br/>
              <w:t xml:space="preserve">Благоустройство пешеходной зоны Томская область </w:t>
            </w:r>
            <w:proofErr w:type="gramStart"/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Томский</w:t>
            </w:r>
            <w:proofErr w:type="gramEnd"/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район, Зоркальцевское сельское поселение, с. Зоркальцево от ул. Центральной до ул. Мира 4б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2020-2026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1 766,8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1 766,8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956C45" w:rsidRPr="00590A21" w:rsidTr="00B752E4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956C45" w:rsidRPr="00590A21" w:rsidTr="00B752E4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1 766,8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1 766,8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956C45" w:rsidRPr="00590A21" w:rsidTr="00B752E4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956C45" w:rsidRPr="00590A21" w:rsidTr="00B752E4">
        <w:trPr>
          <w:trHeight w:val="134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lastRenderedPageBreak/>
              <w:t> </w:t>
            </w:r>
          </w:p>
        </w:tc>
        <w:tc>
          <w:tcPr>
            <w:tcW w:w="4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2023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956C45" w:rsidRPr="00590A21" w:rsidTr="00B752E4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956C45" w:rsidRPr="00590A21" w:rsidTr="00B752E4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Прогнозный период 2025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956C45" w:rsidRPr="00590A21" w:rsidTr="00B752E4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Прогнозный период 2026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956C45" w:rsidRPr="00590A21" w:rsidTr="00B752E4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6.28.</w:t>
            </w:r>
          </w:p>
        </w:tc>
        <w:tc>
          <w:tcPr>
            <w:tcW w:w="45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6062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Мероприятия 28.</w:t>
            </w: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br w:type="page"/>
            </w:r>
          </w:p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Устройство уличного освещения с использованием энергосберегающих технологий и материалов в муниципальном образовании «Анастасьевское сельское поселение»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2020-2026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315,0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315,0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956C45" w:rsidRPr="00590A21" w:rsidTr="00B752E4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956C45" w:rsidRPr="00590A21" w:rsidTr="00B752E4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315,0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315,0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956C45" w:rsidRPr="00590A21" w:rsidTr="00B752E4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956C45" w:rsidRPr="00590A21" w:rsidTr="00B752E4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956C45" w:rsidRPr="00590A21" w:rsidTr="00B752E4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956C45" w:rsidRPr="00590A21" w:rsidTr="00B752E4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Прогнозный период 2025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956C45" w:rsidRPr="00590A21" w:rsidTr="00B752E4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Прогнозный период 2026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956C45" w:rsidRPr="00590A21" w:rsidTr="00B752E4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6.29.</w:t>
            </w:r>
          </w:p>
        </w:tc>
        <w:tc>
          <w:tcPr>
            <w:tcW w:w="45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Мероприятие 29.</w:t>
            </w: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br/>
              <w:t xml:space="preserve">Устройство тротуаров вдоль ул. </w:t>
            </w:r>
            <w:proofErr w:type="gramStart"/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Центральной</w:t>
            </w:r>
            <w:proofErr w:type="gramEnd"/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на участке от дома № 78 до дома 130 в с. Новониколаевка Асиновского района Томской области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2020-2026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1 672,9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1 672,9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956C45" w:rsidRPr="00590A21" w:rsidTr="00B752E4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956C45" w:rsidRPr="00590A21" w:rsidTr="004B2469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956C45" w:rsidRPr="00590A21" w:rsidTr="004B2469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1 672,9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1 672,9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956C45" w:rsidRPr="00590A21" w:rsidTr="004B2469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956C45" w:rsidRPr="00590A21" w:rsidTr="004B2469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956C45" w:rsidRPr="00590A21" w:rsidTr="004B2469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Прогнозный период 2025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956C45" w:rsidRPr="00590A21" w:rsidTr="004B2469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Прогнозный период 2026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956C45" w:rsidRPr="00590A21" w:rsidTr="004B2469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6.30.</w:t>
            </w:r>
          </w:p>
        </w:tc>
        <w:tc>
          <w:tcPr>
            <w:tcW w:w="45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Мероприятие 30.</w:t>
            </w: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br/>
              <w:t xml:space="preserve">Обустройство зоны отдыха в центре села </w:t>
            </w:r>
            <w:proofErr w:type="gramStart"/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Ново-Кусково</w:t>
            </w:r>
            <w:proofErr w:type="gramEnd"/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, ул. Библиотечная, 6/1 (в районе ДК и библиотеки им. Г.М. Маркова)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2020-2026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700,0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700,0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956C45" w:rsidRPr="00590A21" w:rsidTr="004B2469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956C45" w:rsidRPr="00590A21" w:rsidTr="004B2469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956C45" w:rsidRPr="00590A21" w:rsidTr="004B2469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700,0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700,0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956C45" w:rsidRPr="00590A21" w:rsidTr="004B2469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956C45" w:rsidRPr="00590A21" w:rsidTr="004B2469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956C45" w:rsidRPr="00590A21" w:rsidTr="004B2469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Прогнозный период 2025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956C45" w:rsidRPr="00590A21" w:rsidTr="004B2469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Прогнозный период 2026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956C45" w:rsidRPr="00590A21" w:rsidTr="004B2469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6.31.</w:t>
            </w:r>
          </w:p>
        </w:tc>
        <w:tc>
          <w:tcPr>
            <w:tcW w:w="45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Мероприятие 31.</w:t>
            </w: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br/>
              <w:t>"Обустройство зоны отдыха северного сада. Третий этап" Томская область, село Бакчар, ул. Парковая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2020-2026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1 653,6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1 653,6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956C45" w:rsidRPr="00590A21" w:rsidTr="004B2469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956C45" w:rsidRPr="00590A21" w:rsidTr="00B752E4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956C45" w:rsidRPr="00590A21" w:rsidTr="00B752E4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1 653,6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1 653,6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956C45" w:rsidRPr="00590A21" w:rsidTr="004B2469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956C45" w:rsidRPr="00590A21" w:rsidTr="00B752E4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956C45" w:rsidRPr="00590A21" w:rsidTr="004B2469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Прогнозный период 2025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956C45" w:rsidRPr="00590A21" w:rsidTr="004B2469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Прогнозный период 2026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956C45" w:rsidRPr="00590A21" w:rsidTr="004B2469">
        <w:trPr>
          <w:trHeight w:val="7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6.32.</w:t>
            </w:r>
          </w:p>
        </w:tc>
        <w:tc>
          <w:tcPr>
            <w:tcW w:w="4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Мероприятие 32.</w:t>
            </w: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br/>
              <w:t>Обустройство зоны отдыха на озере Светлое в р. п. Белый Яр Верхнекетского района Томской области Часть 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2020-2026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1 349,4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1 349,4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956C45" w:rsidRPr="00590A21" w:rsidTr="004B2469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956C45" w:rsidRPr="00590A21" w:rsidTr="004B2469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956C45" w:rsidRPr="00590A21" w:rsidTr="004B2469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1 349,4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1 349,4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956C45" w:rsidRPr="00590A21" w:rsidTr="004B2469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956C45" w:rsidRPr="00590A21" w:rsidTr="00EB2062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956C45" w:rsidRPr="00590A21" w:rsidTr="004B2469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Прогнозный период 2025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956C45" w:rsidRPr="00590A21" w:rsidTr="00EB2062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Прогнозный период 2026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956C45" w:rsidRPr="00590A21" w:rsidTr="00EB2062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6.33.</w:t>
            </w:r>
          </w:p>
        </w:tc>
        <w:tc>
          <w:tcPr>
            <w:tcW w:w="45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Мероприятие 33.</w:t>
            </w: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br/>
              <w:t xml:space="preserve">Обустройство зоны отдыха  на озере Токовое </w:t>
            </w:r>
            <w:proofErr w:type="gramStart"/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в</w:t>
            </w:r>
            <w:proofErr w:type="gramEnd"/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с. Молчаново Молчановского района Томской области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2020-2026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1 995,0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1 995,0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956C45" w:rsidRPr="00590A21" w:rsidTr="00EB2062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956C45" w:rsidRPr="00590A21" w:rsidTr="001824A4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956C45" w:rsidRPr="00590A21" w:rsidTr="001824A4">
        <w:trPr>
          <w:trHeight w:val="7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lastRenderedPageBreak/>
              <w:t> </w:t>
            </w:r>
          </w:p>
        </w:tc>
        <w:tc>
          <w:tcPr>
            <w:tcW w:w="4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2022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1 995,0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1 995,0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956C45" w:rsidRPr="00590A21" w:rsidTr="004B2469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956C45" w:rsidRPr="00590A21" w:rsidTr="00EB2062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956C45" w:rsidRPr="00590A21" w:rsidTr="00EB2062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Прогнозный период 2025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956C45" w:rsidRPr="00590A21" w:rsidTr="00EB2062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Прогнозный период 2026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956C45" w:rsidRPr="00590A21" w:rsidTr="00EB2062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42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Задача 7  Подпрограммы 1. Реализация проектов </w:t>
            </w:r>
            <w:proofErr w:type="gramStart"/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комплексного</w:t>
            </w:r>
            <w:proofErr w:type="gramEnd"/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развития сельских территорий</w:t>
            </w:r>
          </w:p>
        </w:tc>
      </w:tr>
      <w:tr w:rsidR="00943253" w:rsidRPr="00590A21" w:rsidTr="00943253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Основное мероприятие 1.</w:t>
            </w: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br/>
              <w:t>Современный облик сельских территорий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2020-2026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8D6D16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1 839 728,2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8D6D16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1 839 728,2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43253" w:rsidRPr="00590A21" w:rsidTr="00943253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347 750,5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347 750,5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43253" w:rsidRPr="00590A21" w:rsidTr="00943253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164 214,6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164 214,6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43253" w:rsidRPr="00590A21" w:rsidTr="00943253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7C42CB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283 148,2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7C42CB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283 148,2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43253" w:rsidRPr="00590A21" w:rsidTr="00943253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273 378,5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273 378,5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43253" w:rsidRPr="00590A21" w:rsidTr="00943253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771 236,4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771 236,4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43253" w:rsidRPr="00590A21" w:rsidTr="00943253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Прогнозный период 2025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43253" w:rsidRPr="00590A21" w:rsidTr="001824A4">
        <w:trPr>
          <w:trHeight w:val="64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Прогнозный период 2026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43253" w:rsidRPr="00590A21" w:rsidTr="001824A4">
        <w:trPr>
          <w:trHeight w:val="7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7.1.</w:t>
            </w:r>
          </w:p>
        </w:tc>
        <w:tc>
          <w:tcPr>
            <w:tcW w:w="45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Мероприятие 1.</w:t>
            </w: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br w:type="page"/>
            </w:r>
            <w:proofErr w:type="gramStart"/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Водопровод и станция обезжелезивания воды в с. Александровском Томской области (ул. Мира-ул.</w:t>
            </w:r>
            <w:proofErr w:type="gramEnd"/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Майская)</w:t>
            </w:r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2020-2026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886062" w:rsidRDefault="003C4977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  <w:highlight w:val="green"/>
              </w:rPr>
            </w:pPr>
            <w:r w:rsidRPr="00886062">
              <w:rPr>
                <w:rFonts w:ascii="PT Astra Serif" w:hAnsi="PT Astra Serif"/>
                <w:sz w:val="16"/>
                <w:szCs w:val="16"/>
                <w:highlight w:val="green"/>
              </w:rPr>
              <w:t>23 792,0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886062" w:rsidRDefault="003C4977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  <w:highlight w:val="green"/>
              </w:rPr>
            </w:pPr>
            <w:r w:rsidRPr="00886062">
              <w:rPr>
                <w:rFonts w:ascii="PT Astra Serif" w:hAnsi="PT Astra Serif"/>
                <w:sz w:val="16"/>
                <w:szCs w:val="16"/>
                <w:highlight w:val="green"/>
              </w:rPr>
              <w:t>23 792,0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43253" w:rsidRPr="00590A21" w:rsidTr="001824A4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886062" w:rsidRDefault="003C4977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  <w:highlight w:val="green"/>
              </w:rPr>
            </w:pPr>
            <w:r w:rsidRPr="00886062">
              <w:rPr>
                <w:rFonts w:ascii="PT Astra Serif" w:hAnsi="PT Astra Serif"/>
                <w:sz w:val="16"/>
                <w:szCs w:val="16"/>
                <w:highlight w:val="green"/>
              </w:rPr>
              <w:t>23 792,0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886062" w:rsidRDefault="003C4977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  <w:highlight w:val="green"/>
              </w:rPr>
            </w:pPr>
            <w:r w:rsidRPr="00886062">
              <w:rPr>
                <w:rFonts w:ascii="PT Astra Serif" w:hAnsi="PT Astra Serif"/>
                <w:sz w:val="16"/>
                <w:szCs w:val="16"/>
                <w:highlight w:val="green"/>
              </w:rPr>
              <w:t>23792,0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43253" w:rsidRPr="00590A21" w:rsidTr="00943253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43253" w:rsidRPr="00590A21" w:rsidTr="00943253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43253" w:rsidRPr="00590A21" w:rsidTr="00943253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43253" w:rsidRPr="00590A21" w:rsidTr="00943253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43253" w:rsidRPr="00590A21" w:rsidTr="00943253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Прогнозный период 2025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43253" w:rsidRPr="00590A21" w:rsidTr="00943253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Прогнозный период 2026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43253" w:rsidRPr="00590A21" w:rsidTr="00943253">
        <w:trPr>
          <w:trHeight w:val="7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7.2.</w:t>
            </w:r>
          </w:p>
        </w:tc>
        <w:tc>
          <w:tcPr>
            <w:tcW w:w="45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Мероприятие 2.</w:t>
            </w: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br/>
              <w:t xml:space="preserve">Обустройство микрорайона индивидуальной жилой застройки ул. Пролетарская – ул. Багряная. Водоснабжение. Уличная дренажная система </w:t>
            </w:r>
            <w:proofErr w:type="gramStart"/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в</w:t>
            </w:r>
            <w:proofErr w:type="gramEnd"/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с</w:t>
            </w:r>
            <w:proofErr w:type="gramEnd"/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. Александровское Александровского района Томской области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2020-2026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15 750,8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15 750,8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43253" w:rsidRPr="00590A21" w:rsidTr="00943253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15 750,8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15 750,8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43253" w:rsidRPr="00590A21" w:rsidTr="00943253">
        <w:trPr>
          <w:trHeight w:val="84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43253" w:rsidRPr="00590A21" w:rsidTr="00943253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43253" w:rsidRPr="00590A21" w:rsidTr="001824A4">
        <w:trPr>
          <w:trHeight w:val="64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43253" w:rsidRPr="00590A21" w:rsidTr="00943253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43253" w:rsidRPr="00590A21" w:rsidTr="00943253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Прогнозный период 2025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43253" w:rsidRPr="00590A21" w:rsidTr="00943253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Прогнозный период 2026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43253" w:rsidRPr="00590A21" w:rsidTr="00943253">
        <w:trPr>
          <w:trHeight w:val="7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7.3.</w:t>
            </w:r>
          </w:p>
        </w:tc>
        <w:tc>
          <w:tcPr>
            <w:tcW w:w="4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Мероприятие 3.</w:t>
            </w: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br/>
              <w:t xml:space="preserve">Капитальный ремонт МБОУ – СОШ с. Ягодного Асиновского района Томской области; Томская область, Асиновский район, с. </w:t>
            </w:r>
            <w:proofErr w:type="gramStart"/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Ягодное</w:t>
            </w:r>
            <w:proofErr w:type="gramEnd"/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, ул. Школьная, 1Б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2020-2026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3C4977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63 307,4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3C4977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63 307,4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43253" w:rsidRPr="00590A21" w:rsidTr="00943253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3C4977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63 307,4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3C4977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63 307,4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43253" w:rsidRPr="00590A21" w:rsidTr="00943253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43253" w:rsidRPr="00590A21" w:rsidTr="00943253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43253" w:rsidRPr="00590A21" w:rsidTr="00943253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43253" w:rsidRPr="00590A21" w:rsidTr="00943253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43253" w:rsidRPr="00590A21" w:rsidTr="00943253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Прогнозный период 2025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43253" w:rsidRPr="00590A21" w:rsidTr="00943253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Прогнозный период 2026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43253" w:rsidRPr="00590A21" w:rsidTr="00943253">
        <w:trPr>
          <w:trHeight w:val="7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7.4.</w:t>
            </w:r>
          </w:p>
        </w:tc>
        <w:tc>
          <w:tcPr>
            <w:tcW w:w="45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Мероприятие 4.</w:t>
            </w: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br/>
              <w:t>Капитальный ремонт здания МКДОУ «ЦРР детский сад «Колокольчик», расположенного по адресу: Томская область, Кожевниковский район, с</w:t>
            </w:r>
            <w:proofErr w:type="gramStart"/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.К</w:t>
            </w:r>
            <w:proofErr w:type="gramEnd"/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ожевниково, ул. Титова,д.6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2020-2026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886062" w:rsidRDefault="003C4977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  <w:highlight w:val="green"/>
              </w:rPr>
            </w:pPr>
            <w:r w:rsidRPr="00886062">
              <w:rPr>
                <w:rFonts w:ascii="PT Astra Serif" w:hAnsi="PT Astra Serif"/>
                <w:sz w:val="16"/>
                <w:szCs w:val="16"/>
                <w:highlight w:val="green"/>
              </w:rPr>
              <w:t>62 093,3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886062" w:rsidRDefault="003C4977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  <w:highlight w:val="green"/>
              </w:rPr>
            </w:pPr>
            <w:r w:rsidRPr="00886062">
              <w:rPr>
                <w:rFonts w:ascii="PT Astra Serif" w:hAnsi="PT Astra Serif"/>
                <w:sz w:val="16"/>
                <w:szCs w:val="16"/>
                <w:highlight w:val="green"/>
              </w:rPr>
              <w:t>62 093,3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43253" w:rsidRPr="00590A21" w:rsidTr="00943253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886062" w:rsidRDefault="003C4977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  <w:highlight w:val="green"/>
              </w:rPr>
            </w:pPr>
            <w:r w:rsidRPr="00886062">
              <w:rPr>
                <w:rFonts w:ascii="PT Astra Serif" w:hAnsi="PT Astra Serif"/>
                <w:sz w:val="16"/>
                <w:szCs w:val="16"/>
                <w:highlight w:val="green"/>
              </w:rPr>
              <w:t>62 093,3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886062" w:rsidRDefault="003C4977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  <w:highlight w:val="green"/>
              </w:rPr>
            </w:pPr>
            <w:r w:rsidRPr="00886062">
              <w:rPr>
                <w:rFonts w:ascii="PT Astra Serif" w:hAnsi="PT Astra Serif"/>
                <w:sz w:val="16"/>
                <w:szCs w:val="16"/>
                <w:highlight w:val="green"/>
              </w:rPr>
              <w:t>62 093,3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43253" w:rsidRPr="00590A21" w:rsidTr="00943253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43253" w:rsidRPr="00590A21" w:rsidTr="00943253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43253" w:rsidRPr="00590A21" w:rsidTr="00943253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43253" w:rsidRPr="00590A21" w:rsidTr="00943253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43253" w:rsidRPr="00590A21" w:rsidTr="00943253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Прогнозный период 2025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43253" w:rsidRPr="00590A21" w:rsidTr="00943253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Прогнозный период 2026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43253" w:rsidRPr="00590A21" w:rsidTr="001824A4">
        <w:trPr>
          <w:trHeight w:val="7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7.5</w:t>
            </w:r>
          </w:p>
        </w:tc>
        <w:tc>
          <w:tcPr>
            <w:tcW w:w="4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Мероприятие 5.</w:t>
            </w: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br/>
            </w: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lastRenderedPageBreak/>
              <w:t>Капитальный ремонт спортивного зала в здании в МАОУ «Кожевниковская средняя общеобразовательная школа № 1», расположенном по адресу: Томская область, Кожевниковский район, с. Кожевниково, ул. Гагарина,9, стр.1.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lastRenderedPageBreak/>
              <w:t>2020-2026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886062" w:rsidRDefault="003C4977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  <w:highlight w:val="green"/>
              </w:rPr>
            </w:pPr>
            <w:r w:rsidRPr="00886062">
              <w:rPr>
                <w:rFonts w:ascii="PT Astra Serif" w:hAnsi="PT Astra Serif"/>
                <w:sz w:val="16"/>
                <w:szCs w:val="16"/>
                <w:highlight w:val="green"/>
              </w:rPr>
              <w:t>16 124,7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886062" w:rsidRDefault="003C4977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  <w:highlight w:val="green"/>
              </w:rPr>
            </w:pPr>
            <w:r w:rsidRPr="00886062">
              <w:rPr>
                <w:rFonts w:ascii="PT Astra Serif" w:hAnsi="PT Astra Serif"/>
                <w:sz w:val="16"/>
                <w:szCs w:val="16"/>
                <w:highlight w:val="green"/>
              </w:rPr>
              <w:t>16 124,7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43253" w:rsidRPr="00590A21" w:rsidTr="001824A4">
        <w:trPr>
          <w:trHeight w:val="7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lastRenderedPageBreak/>
              <w:t> </w:t>
            </w:r>
          </w:p>
        </w:tc>
        <w:tc>
          <w:tcPr>
            <w:tcW w:w="4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886062" w:rsidRDefault="003C4977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  <w:highlight w:val="green"/>
              </w:rPr>
            </w:pPr>
            <w:r w:rsidRPr="00886062">
              <w:rPr>
                <w:rFonts w:ascii="PT Astra Serif" w:hAnsi="PT Astra Serif"/>
                <w:sz w:val="16"/>
                <w:szCs w:val="16"/>
                <w:highlight w:val="green"/>
              </w:rPr>
              <w:t>13 775,4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886062" w:rsidRDefault="003C4977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  <w:highlight w:val="green"/>
              </w:rPr>
            </w:pPr>
            <w:r w:rsidRPr="00886062">
              <w:rPr>
                <w:rFonts w:ascii="PT Astra Serif" w:hAnsi="PT Astra Serif"/>
                <w:sz w:val="16"/>
                <w:szCs w:val="16"/>
                <w:highlight w:val="green"/>
              </w:rPr>
              <w:t>13 775,4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43253" w:rsidRPr="00590A21" w:rsidTr="00943253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lastRenderedPageBreak/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886062" w:rsidRDefault="00943253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  <w:highlight w:val="green"/>
              </w:rPr>
            </w:pPr>
            <w:r w:rsidRPr="00886062">
              <w:rPr>
                <w:rFonts w:ascii="PT Astra Serif" w:hAnsi="PT Astra Serif"/>
                <w:sz w:val="16"/>
                <w:szCs w:val="16"/>
                <w:highlight w:val="green"/>
              </w:rPr>
              <w:t>2 349,3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886062" w:rsidRDefault="00943253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  <w:highlight w:val="green"/>
              </w:rPr>
            </w:pPr>
            <w:r w:rsidRPr="00886062">
              <w:rPr>
                <w:rFonts w:ascii="PT Astra Serif" w:hAnsi="PT Astra Serif"/>
                <w:sz w:val="16"/>
                <w:szCs w:val="16"/>
                <w:highlight w:val="green"/>
              </w:rPr>
              <w:t>2 349,3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43253" w:rsidRPr="00590A21" w:rsidTr="00943253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43253" w:rsidRPr="00590A21" w:rsidTr="00943253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43253" w:rsidRPr="00590A21" w:rsidTr="00943253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43253" w:rsidRPr="00590A21" w:rsidTr="00943253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Прогнозный период 2025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43253" w:rsidRPr="00590A21" w:rsidTr="00943253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Прогнозный период 2026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43253" w:rsidRPr="00590A21" w:rsidTr="00943253">
        <w:trPr>
          <w:trHeight w:val="7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7.6</w:t>
            </w:r>
          </w:p>
        </w:tc>
        <w:tc>
          <w:tcPr>
            <w:tcW w:w="45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Мероприятие 6.</w:t>
            </w: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br/>
              <w:t>Приобретение автобуса для спортивно-оздоровительного центра «КОЛОС» по адресу: 636160, с. Кожевниково, ул. Парковая, 13.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2020-2026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886062" w:rsidRDefault="003C4977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  <w:highlight w:val="green"/>
              </w:rPr>
            </w:pPr>
            <w:r w:rsidRPr="00886062">
              <w:rPr>
                <w:rFonts w:ascii="PT Astra Serif" w:hAnsi="PT Astra Serif"/>
                <w:sz w:val="16"/>
                <w:szCs w:val="16"/>
                <w:highlight w:val="green"/>
              </w:rPr>
              <w:t>1 460,1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886062" w:rsidRDefault="003C4977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  <w:highlight w:val="green"/>
              </w:rPr>
            </w:pPr>
            <w:r w:rsidRPr="00886062">
              <w:rPr>
                <w:rFonts w:ascii="PT Astra Serif" w:hAnsi="PT Astra Serif"/>
                <w:sz w:val="16"/>
                <w:szCs w:val="16"/>
                <w:highlight w:val="green"/>
              </w:rPr>
              <w:t>1 460,1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43253" w:rsidRPr="00590A21" w:rsidTr="00943253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886062" w:rsidRDefault="003C4977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  <w:highlight w:val="green"/>
              </w:rPr>
            </w:pPr>
            <w:r w:rsidRPr="00886062">
              <w:rPr>
                <w:rFonts w:ascii="PT Astra Serif" w:hAnsi="PT Astra Serif"/>
                <w:sz w:val="16"/>
                <w:szCs w:val="16"/>
                <w:highlight w:val="green"/>
              </w:rPr>
              <w:t>1 460,1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886062" w:rsidRDefault="003C4977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  <w:highlight w:val="green"/>
              </w:rPr>
            </w:pPr>
            <w:r w:rsidRPr="00886062">
              <w:rPr>
                <w:rFonts w:ascii="PT Astra Serif" w:hAnsi="PT Astra Serif"/>
                <w:sz w:val="16"/>
                <w:szCs w:val="16"/>
                <w:highlight w:val="green"/>
              </w:rPr>
              <w:t>1 460,1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43253" w:rsidRPr="00590A21" w:rsidTr="00943253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43253" w:rsidRPr="00590A21" w:rsidTr="00943253">
        <w:trPr>
          <w:trHeight w:val="9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43253" w:rsidRPr="00590A21" w:rsidTr="00943253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43253" w:rsidRPr="00590A21" w:rsidTr="00943253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43253" w:rsidRPr="00590A21" w:rsidTr="00943253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Прогнозный период 2025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43253" w:rsidRPr="00590A21" w:rsidTr="00943253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Прогнозный период 2026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43253" w:rsidRPr="00590A21" w:rsidTr="00943253">
        <w:trPr>
          <w:trHeight w:val="7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7.7.</w:t>
            </w:r>
          </w:p>
        </w:tc>
        <w:tc>
          <w:tcPr>
            <w:tcW w:w="4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Мероприятие 7. </w:t>
            </w: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br/>
              <w:t>Реконструкция очистных сооружений с. Кожевниково Кожевниковского района Томской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2020-2026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886062" w:rsidRDefault="003C4977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  <w:highlight w:val="green"/>
              </w:rPr>
            </w:pPr>
            <w:r w:rsidRPr="00886062">
              <w:rPr>
                <w:rFonts w:ascii="PT Astra Serif" w:hAnsi="PT Astra Serif"/>
                <w:sz w:val="16"/>
                <w:szCs w:val="16"/>
                <w:highlight w:val="green"/>
              </w:rPr>
              <w:t>63 638,5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886062" w:rsidRDefault="003C4977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  <w:highlight w:val="green"/>
              </w:rPr>
            </w:pPr>
            <w:r w:rsidRPr="00886062">
              <w:rPr>
                <w:rFonts w:ascii="PT Astra Serif" w:hAnsi="PT Astra Serif"/>
                <w:sz w:val="16"/>
                <w:szCs w:val="16"/>
                <w:highlight w:val="green"/>
              </w:rPr>
              <w:t>63 638,5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43253" w:rsidRPr="00590A21" w:rsidTr="00943253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886062" w:rsidRDefault="003C4977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  <w:highlight w:val="green"/>
              </w:rPr>
            </w:pPr>
            <w:r w:rsidRPr="00886062">
              <w:rPr>
                <w:rFonts w:ascii="PT Astra Serif" w:hAnsi="PT Astra Serif"/>
                <w:sz w:val="16"/>
                <w:szCs w:val="16"/>
                <w:highlight w:val="green"/>
              </w:rPr>
              <w:t>63 638,5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886062" w:rsidRDefault="003C4977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  <w:highlight w:val="green"/>
              </w:rPr>
            </w:pPr>
            <w:r w:rsidRPr="00886062">
              <w:rPr>
                <w:rFonts w:ascii="PT Astra Serif" w:hAnsi="PT Astra Serif"/>
                <w:sz w:val="16"/>
                <w:szCs w:val="16"/>
                <w:highlight w:val="green"/>
              </w:rPr>
              <w:t>63 638,5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43253" w:rsidRPr="00590A21" w:rsidTr="00943253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43253" w:rsidRPr="00590A21" w:rsidTr="00943253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43253" w:rsidRPr="00590A21" w:rsidTr="00943253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43253" w:rsidRPr="00590A21" w:rsidTr="00943253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43253" w:rsidRPr="00590A21" w:rsidTr="00943253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Прогнозный период 2025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43253" w:rsidRPr="00590A21" w:rsidTr="00943253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Прогнозный период 2026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43253" w:rsidRPr="00590A21" w:rsidTr="00943253">
        <w:trPr>
          <w:trHeight w:val="7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7.8</w:t>
            </w:r>
          </w:p>
        </w:tc>
        <w:tc>
          <w:tcPr>
            <w:tcW w:w="45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Мероприятие 8.</w:t>
            </w: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br w:type="page"/>
              <w:t xml:space="preserve">Физкультурно-спортивный комплекс с универсальным игровым залом 36х21м </w:t>
            </w:r>
            <w:proofErr w:type="gramStart"/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в</w:t>
            </w:r>
            <w:proofErr w:type="gramEnd"/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с. Мельниково Шегарского района Томской области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2020-2026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103 932,8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103 932,8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43253" w:rsidRPr="00590A21" w:rsidTr="00943253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103 932,8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103 932,8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43253" w:rsidRPr="00590A21" w:rsidTr="00943253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43253" w:rsidRPr="00590A21" w:rsidTr="00943253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43253" w:rsidRPr="00590A21" w:rsidTr="00943253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43253" w:rsidRPr="00590A21" w:rsidTr="00943253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43253" w:rsidRPr="00590A21" w:rsidTr="00943253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Прогнозный период 2025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43253" w:rsidRPr="00590A21" w:rsidTr="00943253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Прогнозный период 2026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43253" w:rsidRPr="00590A21" w:rsidTr="00943253">
        <w:trPr>
          <w:trHeight w:val="7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7.9</w:t>
            </w:r>
          </w:p>
        </w:tc>
        <w:tc>
          <w:tcPr>
            <w:tcW w:w="45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Мероприятие 9.</w:t>
            </w: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br/>
              <w:t>Газоснабжение с. Тегульдет Тегульдетского района Томской области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2020-2026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205 096,4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205 096,4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43253" w:rsidRPr="00590A21" w:rsidTr="00943253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43253" w:rsidRPr="00590A21" w:rsidTr="00943253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107 662,5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107 662,5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43253" w:rsidRPr="00590A21" w:rsidTr="00943253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97 433,9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97 433,9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43253" w:rsidRPr="00590A21" w:rsidTr="00943253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43253" w:rsidRPr="00590A21" w:rsidTr="00943253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43253" w:rsidRPr="00590A21" w:rsidTr="00943253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Прогнозный период 2025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43253" w:rsidRPr="00590A21" w:rsidTr="00943253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Прогнозный период 2026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43253" w:rsidRPr="00590A21" w:rsidTr="00943253">
        <w:trPr>
          <w:trHeight w:val="7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7.10</w:t>
            </w:r>
          </w:p>
        </w:tc>
        <w:tc>
          <w:tcPr>
            <w:tcW w:w="45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Мероприятие 10.</w:t>
            </w: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br/>
              <w:t xml:space="preserve">Капитальный ремонт МКУ РЦТиД с филиалами, </w:t>
            </w:r>
            <w:proofErr w:type="gramStart"/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расположенного</w:t>
            </w:r>
            <w:proofErr w:type="gramEnd"/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по адресу: Томская область, Тегульдетский район, с. Тегульдет, ул. Садовая, д.12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2020-2026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54 202,8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54 202,8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253" w:rsidRPr="00590A21" w:rsidRDefault="0094325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1824A4" w:rsidRPr="00590A21" w:rsidTr="001824A4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1824A4" w:rsidRPr="00590A21" w:rsidTr="001824A4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54 202,8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54 202,8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1824A4" w:rsidRPr="00590A21" w:rsidTr="001824A4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1824A4" w:rsidRPr="00590A21" w:rsidTr="001824A4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1824A4" w:rsidRPr="00590A21" w:rsidTr="001824A4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1824A4" w:rsidRPr="00590A21" w:rsidTr="001824A4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Прогнозный период 2025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1824A4" w:rsidRPr="00590A21" w:rsidTr="001824A4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Прогнозный период 2026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1824A4" w:rsidRPr="00590A21" w:rsidTr="001824A4">
        <w:trPr>
          <w:trHeight w:val="7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lastRenderedPageBreak/>
              <w:t xml:space="preserve"> 7.11</w:t>
            </w:r>
          </w:p>
        </w:tc>
        <w:tc>
          <w:tcPr>
            <w:tcW w:w="4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Мероприятие 11.</w:t>
            </w: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br/>
              <w:t>Строительство блочно-модульной котельной в п</w:t>
            </w:r>
            <w:proofErr w:type="gramStart"/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.У</w:t>
            </w:r>
            <w:proofErr w:type="gramEnd"/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лу-Юл, Первомайского района, Томской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2020-2026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132 293,7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132 293,7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1824A4" w:rsidRPr="00590A21" w:rsidTr="001824A4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1824A4" w:rsidRPr="00590A21" w:rsidTr="001824A4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1824A4" w:rsidRPr="00590A21" w:rsidTr="001824A4">
        <w:trPr>
          <w:trHeight w:val="74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110 536,9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110 536,9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1824A4" w:rsidRPr="00590A21" w:rsidTr="001824A4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21 756,8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21 756,8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1824A4" w:rsidRPr="00590A21" w:rsidTr="001824A4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1824A4" w:rsidRPr="00590A21" w:rsidTr="001824A4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Прогнозный период 2025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1824A4" w:rsidRPr="00590A21" w:rsidTr="001824A4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Прогнозный период 2026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1824A4" w:rsidRPr="00590A21" w:rsidTr="001824A4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7.12</w:t>
            </w:r>
          </w:p>
        </w:tc>
        <w:tc>
          <w:tcPr>
            <w:tcW w:w="45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Мероприятие 12.</w:t>
            </w: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br/>
              <w:t xml:space="preserve">Капитальный ремонт здания МБОУ «Ореховская СОШ», </w:t>
            </w:r>
            <w:proofErr w:type="gramStart"/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расположенная</w:t>
            </w:r>
            <w:proofErr w:type="gramEnd"/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по адресу: Томская область, Первомайский район, п. Орехово, ул. Ленина, 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2020-2026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60 372,0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60 372,0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1824A4" w:rsidRPr="00590A21" w:rsidTr="001824A4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1824A4" w:rsidRPr="00590A21" w:rsidTr="001824A4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1824A4" w:rsidRPr="00590A21" w:rsidTr="001824A4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60 372,0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60 372,0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1824A4" w:rsidRPr="00590A21" w:rsidTr="001824A4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1824A4" w:rsidRPr="00590A21" w:rsidTr="001824A4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1824A4" w:rsidRPr="00590A21" w:rsidTr="001824A4">
        <w:trPr>
          <w:trHeight w:val="75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Прогнозный период 2025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1824A4" w:rsidRPr="00590A21" w:rsidTr="001824A4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Прогнозный период 2026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1824A4" w:rsidRPr="00590A21" w:rsidTr="001824A4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7.13</w:t>
            </w:r>
          </w:p>
        </w:tc>
        <w:tc>
          <w:tcPr>
            <w:tcW w:w="45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Мероприятие 13.</w:t>
            </w: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br/>
              <w:t>Капитальный ремонт кровли МБОУ «Ореховская СОШ» по адресу: Томская область, Первомайский район, п. Орехово, ул. Ленина, 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2020-2026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14 805,4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14 805,4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1824A4" w:rsidRPr="00590A21" w:rsidTr="001824A4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1824A4" w:rsidRPr="00590A21" w:rsidTr="001824A4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1824A4" w:rsidRPr="00590A21" w:rsidTr="001824A4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14 805,4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14 805,4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1824A4" w:rsidRPr="00590A21" w:rsidTr="001824A4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1824A4" w:rsidRPr="00590A21" w:rsidTr="001824A4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1824A4" w:rsidRPr="00590A21" w:rsidTr="001824A4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Прогнозный период 2025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1824A4" w:rsidRPr="00590A21" w:rsidTr="001824A4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Прогнозный период 2026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1824A4" w:rsidRPr="00590A21" w:rsidTr="001824A4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7.14</w:t>
            </w:r>
          </w:p>
        </w:tc>
        <w:tc>
          <w:tcPr>
            <w:tcW w:w="45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Мероприятие 14.</w:t>
            </w: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br/>
              <w:t xml:space="preserve">Реализация проектов </w:t>
            </w:r>
            <w:proofErr w:type="gramStart"/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комплексного</w:t>
            </w:r>
            <w:proofErr w:type="gramEnd"/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развития сельских территорий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2020-2026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1 022 858,1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1 022 858,1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1824A4" w:rsidRPr="00590A21" w:rsidTr="001824A4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1824A4" w:rsidRPr="00590A21" w:rsidTr="001824A4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1824A4" w:rsidRPr="00590A21" w:rsidTr="001824A4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1824A4" w:rsidRPr="00590A21" w:rsidTr="001824A4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251 621,7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251 621,7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1824A4" w:rsidRPr="00590A21" w:rsidTr="001824A4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771 236,4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771 236,4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1824A4" w:rsidRPr="00590A21" w:rsidTr="001824A4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Прогнозный период 2025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1824A4" w:rsidRPr="00590A21" w:rsidTr="001824A4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Прогнозный период 2026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24A4" w:rsidRPr="00590A21" w:rsidRDefault="001824A4" w:rsidP="00590A21">
            <w:pPr>
              <w:spacing w:after="0" w:line="240" w:lineRule="auto"/>
              <w:jc w:val="center"/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EB2062">
        <w:trPr>
          <w:trHeight w:val="7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428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Задача 8 Подпрограммы 1 Реализация мероприятий по строительству жилья, предоставляемого по договору найма жилого помещения</w:t>
            </w:r>
          </w:p>
        </w:tc>
      </w:tr>
      <w:tr w:rsidR="00956C45" w:rsidRPr="00590A21" w:rsidTr="004B2469">
        <w:trPr>
          <w:trHeight w:val="7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Основное мероприятие 1. </w:t>
            </w: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br/>
              <w:t>Оказание финансовой поддержки при исполнении расходных обязательств муниципальных образований по строительству жилья, предоставляемого по договору  найма жилого помещения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2020-2026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29 806,4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29 806,4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EB2062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EB2062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13 227,1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13 227,1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EB2062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16 579,3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16 579,3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EB2062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EB2062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EB2062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Прогнозный период 2025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EB2062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Прогнозный период 2026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4B2469">
        <w:trPr>
          <w:trHeight w:val="7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8.1.</w:t>
            </w:r>
          </w:p>
        </w:tc>
        <w:tc>
          <w:tcPr>
            <w:tcW w:w="45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Мероприятие 1. </w:t>
            </w: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br/>
              <w:t xml:space="preserve">Строительство жилого дома, предоставляемого гражданам Российской Федерации, проживающим на сельских территориях, по договору найма жилого помещения (по адресу </w:t>
            </w:r>
            <w:proofErr w:type="gramStart"/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с</w:t>
            </w:r>
            <w:proofErr w:type="gramEnd"/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. </w:t>
            </w:r>
            <w:proofErr w:type="gramStart"/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Новониколаевка</w:t>
            </w:r>
            <w:proofErr w:type="gramEnd"/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, ул. Центральная, 65 Асиновский район Томская область)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2020-2026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3 024,0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EB2062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EB2062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3 024,0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3 024,0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EB2062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EB2062">
        <w:trPr>
          <w:trHeight w:val="113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EB2062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EB2062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lastRenderedPageBreak/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Прогнозный период 2025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EB2062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Прогнозный период 2026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590A21" w:rsidRPr="00590A21" w:rsidTr="005F0A09">
        <w:trPr>
          <w:trHeight w:val="70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8.2.</w:t>
            </w:r>
          </w:p>
        </w:tc>
        <w:tc>
          <w:tcPr>
            <w:tcW w:w="45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Мероприятие 1. </w:t>
            </w: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br/>
              <w:t xml:space="preserve">«Строительство жилых домов по адресу: Томская область, Первомайский р-н, с. Первомайское, ул. Лесная, </w:t>
            </w:r>
            <w:proofErr w:type="gramStart"/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24</w:t>
            </w:r>
            <w:proofErr w:type="gramEnd"/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а/1, ул. Лесная, 24 а/3»; «Строительство жилых домов по адресу: Томская область, Первомайский р-н, с. Первомайское, ул. Лесная, </w:t>
            </w:r>
            <w:proofErr w:type="gramStart"/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24</w:t>
            </w:r>
            <w:proofErr w:type="gramEnd"/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а/4, ул. Лесная, 24 а/6»; «Строительство жилого дома по адресу: Томская область, Первомайский р-н, с. Первомайское, ул. Лесная, </w:t>
            </w:r>
            <w:proofErr w:type="gramStart"/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24</w:t>
            </w:r>
            <w:proofErr w:type="gramEnd"/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а/5»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2020-2026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10 203,1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590A21" w:rsidRPr="00590A21" w:rsidTr="00590A21">
        <w:trPr>
          <w:trHeight w:val="70"/>
        </w:trPr>
        <w:tc>
          <w:tcPr>
            <w:tcW w:w="760" w:type="dxa"/>
            <w:vMerge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590A21" w:rsidRPr="00590A21" w:rsidTr="00590A21">
        <w:trPr>
          <w:trHeight w:val="70"/>
        </w:trPr>
        <w:tc>
          <w:tcPr>
            <w:tcW w:w="760" w:type="dxa"/>
            <w:vMerge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10 203,1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10 203,1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590A21" w:rsidRPr="00590A21" w:rsidTr="00590A21">
        <w:trPr>
          <w:trHeight w:val="70"/>
        </w:trPr>
        <w:tc>
          <w:tcPr>
            <w:tcW w:w="760" w:type="dxa"/>
            <w:vMerge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590A21" w:rsidRPr="00590A21" w:rsidTr="00590A21">
        <w:trPr>
          <w:trHeight w:val="70"/>
        </w:trPr>
        <w:tc>
          <w:tcPr>
            <w:tcW w:w="760" w:type="dxa"/>
            <w:vMerge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590A21" w:rsidRPr="00590A21" w:rsidTr="00590A21">
        <w:trPr>
          <w:trHeight w:val="70"/>
        </w:trPr>
        <w:tc>
          <w:tcPr>
            <w:tcW w:w="760" w:type="dxa"/>
            <w:vMerge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590A21" w:rsidRPr="00590A21" w:rsidTr="00590A21">
        <w:trPr>
          <w:trHeight w:val="70"/>
        </w:trPr>
        <w:tc>
          <w:tcPr>
            <w:tcW w:w="760" w:type="dxa"/>
            <w:vMerge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Прогнозный период 2025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590A21" w:rsidRPr="00590A21" w:rsidTr="00590A21">
        <w:trPr>
          <w:trHeight w:val="70"/>
        </w:trPr>
        <w:tc>
          <w:tcPr>
            <w:tcW w:w="760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Прогнозный период 2026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590A21" w:rsidRPr="00590A21" w:rsidTr="005F0A09">
        <w:trPr>
          <w:trHeight w:val="1606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8.3.</w:t>
            </w:r>
          </w:p>
        </w:tc>
        <w:tc>
          <w:tcPr>
            <w:tcW w:w="4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Мероприятие 3. </w:t>
            </w: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br/>
              <w:t xml:space="preserve">«Строительство жилья, предоставляемого по договору найма жилого помещения, в рамках муниципальной программы «Комплексное развитие сельских территорий в Первомайском районе на 2020 - 2024 годы с прогнозом на 2025 и 2026 годы». «Строительство жилых домов по адресам: Томская область, Первомайский р-он, с. </w:t>
            </w:r>
            <w:proofErr w:type="gramStart"/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Первомайское</w:t>
            </w:r>
            <w:proofErr w:type="gramEnd"/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, ул. Гагарина, 39, ул. Гагарина, 41». «Строительство жилого дома по адресу: Томская область, Первомайский р-он, с. </w:t>
            </w:r>
            <w:proofErr w:type="gramStart"/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Первомайское</w:t>
            </w:r>
            <w:proofErr w:type="gramEnd"/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, ул. Гагарина, 30». «Строительство жилых домов по адресам: Томская область, Первомайский р-он, с. </w:t>
            </w:r>
            <w:proofErr w:type="gramStart"/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Первомайское</w:t>
            </w:r>
            <w:proofErr w:type="gramEnd"/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, ул. Гагарина, 26, ул. Гагарина, 28». «Строительство жилых домов по адресам: Томская область, Первомайский р-он, с. </w:t>
            </w:r>
            <w:proofErr w:type="gramStart"/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Первомайское</w:t>
            </w:r>
            <w:proofErr w:type="gramEnd"/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, ул. Лесная, 24а/7, ул. Гагарина, 37». «Строительство жилого дома по адресу: Томская область, Первомайский  р-он, с. </w:t>
            </w:r>
            <w:proofErr w:type="gramStart"/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Первомайское</w:t>
            </w:r>
            <w:proofErr w:type="gramEnd"/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, ул. Лесная, 24а/2»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2020-2026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16 579,3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590A21" w:rsidRPr="00590A21" w:rsidTr="00590A21">
        <w:trPr>
          <w:trHeight w:val="70"/>
        </w:trPr>
        <w:tc>
          <w:tcPr>
            <w:tcW w:w="7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590A21" w:rsidRPr="00590A21" w:rsidTr="00590A21">
        <w:trPr>
          <w:trHeight w:val="70"/>
        </w:trPr>
        <w:tc>
          <w:tcPr>
            <w:tcW w:w="7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590A21" w:rsidRPr="00590A21" w:rsidTr="00590A21">
        <w:trPr>
          <w:trHeight w:val="70"/>
        </w:trPr>
        <w:tc>
          <w:tcPr>
            <w:tcW w:w="7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16 579,3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16 579,3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590A21" w:rsidRPr="00590A21" w:rsidTr="00590A21">
        <w:trPr>
          <w:trHeight w:val="70"/>
        </w:trPr>
        <w:tc>
          <w:tcPr>
            <w:tcW w:w="7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590A21" w:rsidRPr="00590A21" w:rsidTr="00590A21">
        <w:trPr>
          <w:trHeight w:val="70"/>
        </w:trPr>
        <w:tc>
          <w:tcPr>
            <w:tcW w:w="7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590A21" w:rsidRPr="00590A21" w:rsidTr="00590A21">
        <w:trPr>
          <w:trHeight w:val="70"/>
        </w:trPr>
        <w:tc>
          <w:tcPr>
            <w:tcW w:w="7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Прогнозный период 2025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590A21" w:rsidRPr="00590A21" w:rsidTr="00590A21">
        <w:trPr>
          <w:trHeight w:val="70"/>
        </w:trPr>
        <w:tc>
          <w:tcPr>
            <w:tcW w:w="7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Прогнозный период 2026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956C45" w:rsidRPr="00590A21" w:rsidTr="004B2469">
        <w:trPr>
          <w:trHeight w:val="123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1428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Задача 9 Подпрограммы 1 Реализация проектов по обустройству объектами инженерной инфраструктуры и благоустройству площадок, расположенных на сельских территориях, под компактную жилищную застройку</w:t>
            </w:r>
          </w:p>
        </w:tc>
      </w:tr>
      <w:tr w:rsidR="00590A21" w:rsidRPr="00590A21" w:rsidTr="005F0A09">
        <w:trPr>
          <w:trHeight w:val="70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5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Основное мероприятие 1. </w:t>
            </w: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br/>
              <w:t>Реализация проектов по обустройству объектами инженерной инфраструктуры и благоустройству площадок, расположенных на сельских территориях, под компактную жилищную застройку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2020-2026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90 289,7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90 289,7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590A21" w:rsidRPr="00590A21" w:rsidTr="00590A21">
        <w:trPr>
          <w:trHeight w:val="70"/>
        </w:trPr>
        <w:tc>
          <w:tcPr>
            <w:tcW w:w="7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590A21" w:rsidRPr="00590A21" w:rsidTr="00590A21">
        <w:trPr>
          <w:trHeight w:val="70"/>
        </w:trPr>
        <w:tc>
          <w:tcPr>
            <w:tcW w:w="7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70 859,9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70 859,9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590A21" w:rsidRPr="00590A21" w:rsidTr="00590A21">
        <w:trPr>
          <w:trHeight w:val="70"/>
        </w:trPr>
        <w:tc>
          <w:tcPr>
            <w:tcW w:w="7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19 429,8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19 429,8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590A21" w:rsidRPr="00590A21" w:rsidTr="00590A21">
        <w:trPr>
          <w:trHeight w:val="70"/>
        </w:trPr>
        <w:tc>
          <w:tcPr>
            <w:tcW w:w="7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590A21" w:rsidRPr="00590A21" w:rsidTr="00590A21">
        <w:trPr>
          <w:trHeight w:val="70"/>
        </w:trPr>
        <w:tc>
          <w:tcPr>
            <w:tcW w:w="7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590A21" w:rsidRPr="00590A21" w:rsidTr="00590A21">
        <w:trPr>
          <w:trHeight w:val="70"/>
        </w:trPr>
        <w:tc>
          <w:tcPr>
            <w:tcW w:w="7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Прогнозный период 2025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590A21" w:rsidRPr="00590A21" w:rsidTr="00590A21">
        <w:trPr>
          <w:trHeight w:val="70"/>
        </w:trPr>
        <w:tc>
          <w:tcPr>
            <w:tcW w:w="76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Прогнозный период 2026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590A21" w:rsidRPr="00590A21" w:rsidTr="005F0A09">
        <w:trPr>
          <w:trHeight w:val="70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9.1.</w:t>
            </w:r>
          </w:p>
        </w:tc>
        <w:tc>
          <w:tcPr>
            <w:tcW w:w="45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886062" w:rsidRDefault="005F0A09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highlight w:val="green"/>
                <w:lang w:eastAsia="ru-RU"/>
              </w:rPr>
            </w:pPr>
            <w:r w:rsidRPr="00886062">
              <w:rPr>
                <w:rFonts w:ascii="PT Astra Serif" w:eastAsia="Times New Roman" w:hAnsi="PT Astra Serif" w:cs="Times New Roman"/>
                <w:sz w:val="16"/>
                <w:szCs w:val="16"/>
                <w:highlight w:val="green"/>
                <w:lang w:eastAsia="ru-RU"/>
              </w:rPr>
              <w:t>Мероприятие 1.</w:t>
            </w:r>
          </w:p>
          <w:p w:rsidR="005F0A09" w:rsidRPr="00886062" w:rsidRDefault="005F0A09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highlight w:val="green"/>
                <w:lang w:eastAsia="ru-RU"/>
              </w:rPr>
            </w:pPr>
            <w:r w:rsidRPr="00886062">
              <w:rPr>
                <w:rFonts w:ascii="PT Astra Serif" w:eastAsia="Times New Roman" w:hAnsi="PT Astra Serif" w:cs="Times New Roman"/>
                <w:sz w:val="16"/>
                <w:szCs w:val="16"/>
                <w:highlight w:val="green"/>
                <w:lang w:eastAsia="ru-RU"/>
              </w:rPr>
              <w:br w:type="page"/>
              <w:t xml:space="preserve">Строительство инженерной инфраструктуры на территории для размещения индивидуального жилищного строительства в п. </w:t>
            </w:r>
            <w:proofErr w:type="gramStart"/>
            <w:r w:rsidRPr="00886062">
              <w:rPr>
                <w:rFonts w:ascii="PT Astra Serif" w:eastAsia="Times New Roman" w:hAnsi="PT Astra Serif" w:cs="Times New Roman"/>
                <w:sz w:val="16"/>
                <w:szCs w:val="16"/>
                <w:highlight w:val="green"/>
                <w:lang w:eastAsia="ru-RU"/>
              </w:rPr>
              <w:t>Самусь</w:t>
            </w:r>
            <w:proofErr w:type="gramEnd"/>
            <w:r w:rsidRPr="00886062">
              <w:rPr>
                <w:rFonts w:ascii="PT Astra Serif" w:eastAsia="Times New Roman" w:hAnsi="PT Astra Serif" w:cs="Times New Roman"/>
                <w:sz w:val="16"/>
                <w:szCs w:val="16"/>
                <w:highlight w:val="green"/>
                <w:lang w:eastAsia="ru-RU"/>
              </w:rPr>
              <w:t xml:space="preserve"> ЗАТО Северск Томской области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2020-2026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90 289,7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90 289,7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590A21" w:rsidRPr="00590A21" w:rsidTr="00590A21">
        <w:trPr>
          <w:trHeight w:val="70"/>
        </w:trPr>
        <w:tc>
          <w:tcPr>
            <w:tcW w:w="760" w:type="dxa"/>
            <w:vMerge/>
            <w:tcBorders>
              <w:left w:val="single" w:sz="4" w:space="0" w:color="auto"/>
              <w:right w:val="nil"/>
            </w:tcBorders>
            <w:shd w:val="clear" w:color="auto" w:fill="auto"/>
            <w:hideMark/>
          </w:tcPr>
          <w:p w:rsidR="005F0A09" w:rsidRPr="00590A21" w:rsidRDefault="005F0A09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590A21" w:rsidRPr="00590A21" w:rsidTr="00590A21">
        <w:trPr>
          <w:trHeight w:val="70"/>
        </w:trPr>
        <w:tc>
          <w:tcPr>
            <w:tcW w:w="760" w:type="dxa"/>
            <w:vMerge/>
            <w:tcBorders>
              <w:left w:val="single" w:sz="4" w:space="0" w:color="auto"/>
              <w:right w:val="nil"/>
            </w:tcBorders>
            <w:shd w:val="clear" w:color="auto" w:fill="auto"/>
            <w:hideMark/>
          </w:tcPr>
          <w:p w:rsidR="005F0A09" w:rsidRPr="00590A21" w:rsidRDefault="005F0A09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70 859,9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70 859,9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590A21" w:rsidRPr="00590A21" w:rsidTr="00590A21">
        <w:trPr>
          <w:trHeight w:val="70"/>
        </w:trPr>
        <w:tc>
          <w:tcPr>
            <w:tcW w:w="760" w:type="dxa"/>
            <w:vMerge/>
            <w:tcBorders>
              <w:left w:val="single" w:sz="4" w:space="0" w:color="auto"/>
              <w:right w:val="nil"/>
            </w:tcBorders>
            <w:shd w:val="clear" w:color="auto" w:fill="auto"/>
            <w:hideMark/>
          </w:tcPr>
          <w:p w:rsidR="005F0A09" w:rsidRPr="00590A21" w:rsidRDefault="005F0A09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19 429,8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19 429,8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590A21" w:rsidRPr="00590A21" w:rsidTr="00590A21">
        <w:trPr>
          <w:trHeight w:val="70"/>
        </w:trPr>
        <w:tc>
          <w:tcPr>
            <w:tcW w:w="760" w:type="dxa"/>
            <w:vMerge/>
            <w:tcBorders>
              <w:left w:val="single" w:sz="4" w:space="0" w:color="auto"/>
              <w:right w:val="nil"/>
            </w:tcBorders>
            <w:shd w:val="clear" w:color="auto" w:fill="auto"/>
            <w:hideMark/>
          </w:tcPr>
          <w:p w:rsidR="005F0A09" w:rsidRPr="00590A21" w:rsidRDefault="005F0A09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590A21" w:rsidRPr="00590A21" w:rsidTr="00590A21">
        <w:trPr>
          <w:trHeight w:val="77"/>
        </w:trPr>
        <w:tc>
          <w:tcPr>
            <w:tcW w:w="760" w:type="dxa"/>
            <w:vMerge/>
            <w:tcBorders>
              <w:left w:val="single" w:sz="4" w:space="0" w:color="auto"/>
              <w:right w:val="nil"/>
            </w:tcBorders>
            <w:shd w:val="clear" w:color="auto" w:fill="auto"/>
            <w:hideMark/>
          </w:tcPr>
          <w:p w:rsidR="005F0A09" w:rsidRPr="00590A21" w:rsidRDefault="005F0A09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590A21" w:rsidRPr="00590A21" w:rsidTr="00590A21">
        <w:trPr>
          <w:trHeight w:val="70"/>
        </w:trPr>
        <w:tc>
          <w:tcPr>
            <w:tcW w:w="760" w:type="dxa"/>
            <w:vMerge/>
            <w:tcBorders>
              <w:left w:val="single" w:sz="4" w:space="0" w:color="auto"/>
              <w:right w:val="nil"/>
            </w:tcBorders>
            <w:shd w:val="clear" w:color="auto" w:fill="auto"/>
            <w:hideMark/>
          </w:tcPr>
          <w:p w:rsidR="005F0A09" w:rsidRPr="00590A21" w:rsidRDefault="005F0A09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Прогнозный период 2025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590A21" w:rsidRPr="00590A21" w:rsidTr="00590A21">
        <w:trPr>
          <w:trHeight w:val="70"/>
        </w:trPr>
        <w:tc>
          <w:tcPr>
            <w:tcW w:w="760" w:type="dxa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5F0A09" w:rsidRPr="00590A21" w:rsidRDefault="005F0A09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Прогнозный период 2026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EB2062">
        <w:trPr>
          <w:trHeight w:val="7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1428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Задача 10 Подпрограммы 1 Сохранение объектов социально-культурной сферы</w:t>
            </w:r>
          </w:p>
        </w:tc>
      </w:tr>
      <w:tr w:rsidR="00956C45" w:rsidRPr="00590A21" w:rsidTr="004B2469">
        <w:trPr>
          <w:trHeight w:val="7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Основное мероприятие 1. </w:t>
            </w: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br/>
              <w:t>Сохранение объектов социально-культурной сферы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2020-2026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20 467,7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20 467,7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EB2062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EB2062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20 467,7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20 467,7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EB2062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lastRenderedPageBreak/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EB2062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EB2062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EB2062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Прогнозный период 2025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EB2062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Прогнозный период 2026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EB2062">
        <w:trPr>
          <w:trHeight w:val="7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10.1.</w:t>
            </w:r>
          </w:p>
        </w:tc>
        <w:tc>
          <w:tcPr>
            <w:tcW w:w="45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Мероприятие 1. </w:t>
            </w: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br/>
              <w:t>Капитальный ремонт здания МКУ ДО «Кожевниковская ДШИ» по адресу: 636160, Томская область, Кожевниковский район, с. Кожевниково, ул. Ленина, 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2020-2026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20 467,7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20 467,7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EB2062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EB2062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20 467,7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20 467,7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EB2062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EB2062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EB2062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EB2062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Прогнозный период 2025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EB2062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Прогнозный период 2026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EB2062">
        <w:trPr>
          <w:trHeight w:val="161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1428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Задача 11 Подпрограммы 1 Развитие транспортной инфраструктуры на сельских территориях</w:t>
            </w:r>
          </w:p>
        </w:tc>
      </w:tr>
      <w:tr w:rsidR="00956C45" w:rsidRPr="00590A21" w:rsidTr="00EB2062">
        <w:trPr>
          <w:trHeight w:val="7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Основное мероприятие 1. </w:t>
            </w: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br/>
              <w:t>Развитие транспортной инфраструктуры на сельских территориях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2020-2026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44 727,6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44 727,6</w:t>
            </w:r>
          </w:p>
        </w:tc>
      </w:tr>
      <w:tr w:rsidR="00956C45" w:rsidRPr="00590A21" w:rsidTr="00EB2062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EB2062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EB2062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44 727,6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44 727,6</w:t>
            </w:r>
          </w:p>
        </w:tc>
      </w:tr>
      <w:tr w:rsidR="00956C45" w:rsidRPr="00590A21" w:rsidTr="00EB2062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EB2062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EB2062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Прогнозный период 2025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EB2062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Прогнозный период 2026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5F0A09" w:rsidRPr="00590A21" w:rsidTr="00EB2062">
        <w:trPr>
          <w:trHeight w:val="7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11.1.</w:t>
            </w:r>
          </w:p>
        </w:tc>
        <w:tc>
          <w:tcPr>
            <w:tcW w:w="45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Мероприятие 1. </w:t>
            </w: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br/>
              <w:t xml:space="preserve">Обустройство микрорайона индивидуальной жилой застройки ул. Пролетарская – ул. Багряная. Водоснабжение. Уличная дренажная система </w:t>
            </w:r>
            <w:proofErr w:type="gramStart"/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в</w:t>
            </w:r>
            <w:proofErr w:type="gramEnd"/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с</w:t>
            </w:r>
            <w:proofErr w:type="gramEnd"/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. Александровское Александровского района Томской области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2020-2026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886062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highlight w:val="green"/>
                <w:lang w:eastAsia="ru-RU"/>
              </w:rPr>
            </w:pPr>
            <w:r w:rsidRPr="00886062">
              <w:rPr>
                <w:rFonts w:ascii="PT Astra Serif" w:eastAsia="Times New Roman" w:hAnsi="PT Astra Serif" w:cs="Times New Roman"/>
                <w:sz w:val="16"/>
                <w:szCs w:val="16"/>
                <w:highlight w:val="green"/>
                <w:lang w:eastAsia="ru-RU"/>
              </w:rPr>
              <w:t>44 727,6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44 727,6</w:t>
            </w:r>
          </w:p>
        </w:tc>
      </w:tr>
      <w:tr w:rsidR="005F0A09" w:rsidRPr="00590A21" w:rsidTr="00EB2062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5F0A09" w:rsidRPr="00590A21" w:rsidRDefault="005F0A09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886062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highlight w:val="green"/>
                <w:lang w:eastAsia="ru-RU"/>
              </w:rPr>
            </w:pPr>
            <w:r w:rsidRPr="00886062">
              <w:rPr>
                <w:rFonts w:ascii="PT Astra Serif" w:eastAsia="Times New Roman" w:hAnsi="PT Astra Serif" w:cs="Times New Roman"/>
                <w:sz w:val="16"/>
                <w:szCs w:val="16"/>
                <w:highlight w:val="green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5F0A09" w:rsidRPr="00590A21" w:rsidTr="00EB2062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5F0A09" w:rsidRPr="00590A21" w:rsidRDefault="005F0A09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886062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highlight w:val="green"/>
                <w:lang w:eastAsia="ru-RU"/>
              </w:rPr>
            </w:pPr>
            <w:r w:rsidRPr="00886062">
              <w:rPr>
                <w:rFonts w:ascii="PT Astra Serif" w:eastAsia="Times New Roman" w:hAnsi="PT Astra Serif" w:cs="Times New Roman"/>
                <w:sz w:val="16"/>
                <w:szCs w:val="16"/>
                <w:highlight w:val="green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5F0A09" w:rsidRPr="00590A21" w:rsidTr="00EB2062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5F0A09" w:rsidRPr="00590A21" w:rsidRDefault="005F0A09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886062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highlight w:val="green"/>
                <w:lang w:eastAsia="ru-RU"/>
              </w:rPr>
            </w:pPr>
            <w:r w:rsidRPr="00886062">
              <w:rPr>
                <w:rFonts w:ascii="PT Astra Serif" w:eastAsia="Times New Roman" w:hAnsi="PT Astra Serif" w:cs="Times New Roman"/>
                <w:sz w:val="16"/>
                <w:szCs w:val="16"/>
                <w:highlight w:val="green"/>
                <w:lang w:eastAsia="ru-RU"/>
              </w:rPr>
              <w:t>44 727,6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44 727,6</w:t>
            </w:r>
          </w:p>
        </w:tc>
      </w:tr>
      <w:tr w:rsidR="005F0A09" w:rsidRPr="00590A21" w:rsidTr="00EB2062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5F0A09" w:rsidRPr="00590A21" w:rsidRDefault="005F0A09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5F0A09" w:rsidRPr="00590A21" w:rsidTr="004B2469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5F0A09" w:rsidRPr="00590A21" w:rsidRDefault="005F0A09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5F0A09" w:rsidRPr="00590A21" w:rsidTr="00EB2062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5F0A09" w:rsidRPr="00590A21" w:rsidRDefault="005F0A09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Прогнозный период 2025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5F0A09" w:rsidRPr="00590A21" w:rsidTr="00EB2062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5F0A09" w:rsidRPr="00590A21" w:rsidRDefault="005F0A09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Прогнозный период 2026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A09" w:rsidRPr="00590A21" w:rsidRDefault="005F0A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EB2062">
        <w:trPr>
          <w:trHeight w:val="7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1428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Задача 12  Подпрограммы 1. Обеспечение антитеррористической защиты и материально-техническое обеспечение муниципальных общеобразовательных организаций</w:t>
            </w:r>
          </w:p>
        </w:tc>
      </w:tr>
      <w:tr w:rsidR="00956C45" w:rsidRPr="00590A21" w:rsidTr="00943253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Основное мероприятие 1. </w:t>
            </w: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br/>
              <w:t>Обеспечение антитеррористической защиты и материально-техническое обеспечение муниципальных общеобразовательных организаций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2020-2026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7 600,0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7 600,0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943253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943253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943253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7 600,0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7 600,0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943253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943253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943253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Прогнозный период 2025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943253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Прогнозный период 2026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943253">
        <w:trPr>
          <w:trHeight w:val="7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12.1.</w:t>
            </w:r>
          </w:p>
        </w:tc>
        <w:tc>
          <w:tcPr>
            <w:tcW w:w="45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Мероприятие 1.</w:t>
            </w: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br/>
              <w:t>Обеспечение средствами обучения и воспитания, столовым оборудованием МБОУ "Ореховская СОШ"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2020-2026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5 000,0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5 000,0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943253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943253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943253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5 000,0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5 000,0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943253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943253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943253">
        <w:trPr>
          <w:trHeight w:val="7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Прогнозный период 2025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943253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Прогнозный период 2026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943253">
        <w:trPr>
          <w:trHeight w:val="7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lastRenderedPageBreak/>
              <w:t xml:space="preserve"> 12.2.</w:t>
            </w:r>
          </w:p>
        </w:tc>
        <w:tc>
          <w:tcPr>
            <w:tcW w:w="45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Мероприятие 1.</w:t>
            </w: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br/>
              <w:t>Обеспечение антитеррористической защиты отремонтированного здания МБОУ "Ореховская СОШ"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2020-2026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2 600,0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2 600,0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943253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943253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943253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2 600,0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2 600,0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943253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943253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943253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Прогнозный период 2025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56C45" w:rsidRPr="00590A21" w:rsidTr="00943253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Прогнозный период 2026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6C45" w:rsidRPr="00590A21" w:rsidRDefault="00956C45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4E785B" w:rsidRPr="00590A21" w:rsidTr="00956C45">
        <w:trPr>
          <w:trHeight w:val="7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785B" w:rsidRPr="00590A21" w:rsidRDefault="004E785B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785B" w:rsidRPr="00590A21" w:rsidRDefault="004E785B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Итого по государственной программе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785B" w:rsidRPr="00590A21" w:rsidRDefault="004E785B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785B" w:rsidRPr="00590A21" w:rsidRDefault="004E785B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2 508 521,9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785B" w:rsidRPr="00590A21" w:rsidRDefault="004E785B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2 463 794,3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785B" w:rsidRPr="00590A21" w:rsidRDefault="004E785B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44 727,6</w:t>
            </w:r>
          </w:p>
        </w:tc>
      </w:tr>
      <w:tr w:rsidR="004E785B" w:rsidRPr="00590A21" w:rsidTr="00943253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785B" w:rsidRPr="00590A21" w:rsidRDefault="004E785B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785B" w:rsidRPr="00590A21" w:rsidRDefault="004E785B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785B" w:rsidRPr="00590A21" w:rsidRDefault="004E785B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785B" w:rsidRPr="00590A21" w:rsidRDefault="004E785B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565 385,9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785B" w:rsidRPr="00590A21" w:rsidRDefault="004E785B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565 385,9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785B" w:rsidRPr="00590A21" w:rsidRDefault="004E785B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</w:tr>
      <w:tr w:rsidR="004E785B" w:rsidRPr="00590A21" w:rsidTr="00943253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785B" w:rsidRPr="00590A21" w:rsidRDefault="004E785B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785B" w:rsidRPr="00590A21" w:rsidRDefault="004E785B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785B" w:rsidRPr="00590A21" w:rsidRDefault="004E785B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785B" w:rsidRPr="00590A21" w:rsidRDefault="004E785B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363 187,7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785B" w:rsidRPr="00590A21" w:rsidRDefault="004E785B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363 187,7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785B" w:rsidRPr="00590A21" w:rsidRDefault="004E785B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</w:tr>
      <w:tr w:rsidR="00263B13" w:rsidRPr="00590A21" w:rsidTr="00943253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B13" w:rsidRPr="00590A21" w:rsidRDefault="00263B13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B13" w:rsidRPr="00590A21" w:rsidRDefault="00263B1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B13" w:rsidRPr="00590A21" w:rsidRDefault="00263B1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B13" w:rsidRPr="008D6D16" w:rsidRDefault="00263B13" w:rsidP="00174A5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8D6D16">
              <w:rPr>
                <w:rFonts w:ascii="PT Astra Serif" w:eastAsia="Times New Roman" w:hAnsi="PT Astra Serif" w:cs="Times New Roman"/>
                <w:sz w:val="16"/>
                <w:szCs w:val="16"/>
                <w:highlight w:val="cyan"/>
                <w:lang w:eastAsia="ru-RU"/>
              </w:rPr>
              <w:t>407 292,4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B13" w:rsidRPr="008D6D16" w:rsidRDefault="00263B13" w:rsidP="00174A5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8D6D16">
              <w:rPr>
                <w:rFonts w:ascii="PT Astra Serif" w:eastAsia="Times New Roman" w:hAnsi="PT Astra Serif" w:cs="Times New Roman"/>
                <w:sz w:val="16"/>
                <w:szCs w:val="16"/>
                <w:highlight w:val="cyan"/>
                <w:lang w:eastAsia="ru-RU"/>
              </w:rPr>
              <w:t>362 564,8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B13" w:rsidRPr="00590A21" w:rsidRDefault="00263B13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44 727,6</w:t>
            </w:r>
          </w:p>
        </w:tc>
      </w:tr>
      <w:tr w:rsidR="00263B13" w:rsidRPr="00590A21" w:rsidTr="00943253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B13" w:rsidRPr="00590A21" w:rsidRDefault="00263B13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B13" w:rsidRPr="00590A21" w:rsidRDefault="00263B1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B13" w:rsidRPr="00590A21" w:rsidRDefault="00263B13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B13" w:rsidRPr="008D6D16" w:rsidRDefault="00263B13" w:rsidP="00174A5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8D6D16">
              <w:rPr>
                <w:rFonts w:ascii="PT Astra Serif" w:eastAsia="Times New Roman" w:hAnsi="PT Astra Serif" w:cs="Times New Roman"/>
                <w:sz w:val="16"/>
                <w:szCs w:val="16"/>
                <w:highlight w:val="cyan"/>
                <w:lang w:eastAsia="ru-RU"/>
              </w:rPr>
              <w:t>305 322,6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B13" w:rsidRPr="008D6D16" w:rsidRDefault="00263B13" w:rsidP="00174A5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8D6D16">
              <w:rPr>
                <w:rFonts w:ascii="PT Astra Serif" w:eastAsia="Times New Roman" w:hAnsi="PT Astra Serif" w:cs="Times New Roman"/>
                <w:sz w:val="16"/>
                <w:szCs w:val="16"/>
                <w:highlight w:val="cyan"/>
                <w:lang w:eastAsia="ru-RU"/>
              </w:rPr>
              <w:t>305 322,6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B13" w:rsidRPr="00590A21" w:rsidRDefault="00263B13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</w:tr>
      <w:tr w:rsidR="004E785B" w:rsidRPr="00590A21" w:rsidTr="00943253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785B" w:rsidRPr="00590A21" w:rsidRDefault="004E785B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785B" w:rsidRPr="00590A21" w:rsidRDefault="004E785B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785B" w:rsidRPr="00590A21" w:rsidRDefault="004E785B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785B" w:rsidRPr="00590A21" w:rsidRDefault="004E785B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803 268,7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785B" w:rsidRPr="00590A21" w:rsidRDefault="004E785B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803 268,7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785B" w:rsidRPr="00590A21" w:rsidRDefault="004E785B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</w:tr>
      <w:tr w:rsidR="004E785B" w:rsidRPr="00590A21" w:rsidTr="00943253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785B" w:rsidRPr="00590A21" w:rsidRDefault="004E785B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785B" w:rsidRPr="00590A21" w:rsidRDefault="004E785B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785B" w:rsidRPr="00590A21" w:rsidRDefault="004E785B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Прогнозный период 2025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785B" w:rsidRPr="00590A21" w:rsidRDefault="004E785B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32 032,3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785B" w:rsidRPr="00590A21" w:rsidRDefault="004E785B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32 032,3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785B" w:rsidRPr="00590A21" w:rsidRDefault="004E785B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</w:tr>
      <w:tr w:rsidR="00590A21" w:rsidRPr="00590A21" w:rsidTr="00943253">
        <w:trPr>
          <w:trHeight w:val="7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785B" w:rsidRPr="00590A21" w:rsidRDefault="004E785B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785B" w:rsidRPr="00590A21" w:rsidRDefault="004E785B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785B" w:rsidRPr="00590A21" w:rsidRDefault="004E785B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Прогнозный период 2026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785B" w:rsidRPr="00590A21" w:rsidRDefault="004E785B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32 032,3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785B" w:rsidRPr="00590A21" w:rsidRDefault="004E785B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32 032,3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785B" w:rsidRPr="00590A21" w:rsidRDefault="004E785B" w:rsidP="00590A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90A2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</w:tr>
    </w:tbl>
    <w:p w:rsidR="00956C45" w:rsidRPr="00590A21" w:rsidRDefault="00956C45" w:rsidP="00590A21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6"/>
          <w:szCs w:val="26"/>
        </w:rPr>
      </w:pPr>
    </w:p>
    <w:p w:rsidR="00D8735C" w:rsidRPr="00590A21" w:rsidRDefault="00D8735C" w:rsidP="00590A21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</w:p>
    <w:p w:rsidR="00D8735C" w:rsidRPr="00590A21" w:rsidRDefault="00D8735C" w:rsidP="00590A21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  <w:sectPr w:rsidR="00D8735C" w:rsidRPr="00590A21" w:rsidSect="00956C45">
          <w:pgSz w:w="16838" w:h="11906" w:orient="landscape"/>
          <w:pgMar w:top="991" w:right="678" w:bottom="1701" w:left="1134" w:header="568" w:footer="0" w:gutter="0"/>
          <w:pgNumType w:start="1"/>
          <w:cols w:space="720"/>
          <w:noEndnote/>
          <w:titlePg/>
          <w:docGrid w:linePitch="299"/>
        </w:sectPr>
      </w:pPr>
    </w:p>
    <w:p w:rsidR="00D8735C" w:rsidRPr="00590A21" w:rsidRDefault="00D8735C" w:rsidP="00590A21">
      <w:pPr>
        <w:spacing w:after="0" w:line="240" w:lineRule="auto"/>
        <w:ind w:left="10773"/>
        <w:rPr>
          <w:rFonts w:ascii="PT Astra Serif" w:eastAsia="Calibri" w:hAnsi="PT Astra Serif" w:cs="Times New Roman"/>
          <w:sz w:val="26"/>
          <w:szCs w:val="26"/>
        </w:rPr>
      </w:pPr>
      <w:r w:rsidRPr="00590A21">
        <w:rPr>
          <w:rFonts w:ascii="PT Astra Serif" w:eastAsia="Calibri" w:hAnsi="PT Astra Serif" w:cs="Times New Roman"/>
          <w:sz w:val="26"/>
          <w:szCs w:val="26"/>
        </w:rPr>
        <w:lastRenderedPageBreak/>
        <w:t>Приложение № 3</w:t>
      </w:r>
    </w:p>
    <w:p w:rsidR="00D8735C" w:rsidRPr="00590A21" w:rsidRDefault="00D8735C" w:rsidP="00590A21">
      <w:pPr>
        <w:spacing w:after="0" w:line="240" w:lineRule="auto"/>
        <w:ind w:left="10773"/>
        <w:rPr>
          <w:rFonts w:ascii="PT Astra Serif" w:hAnsi="PT Astra Serif" w:cs="Times New Roman"/>
          <w:sz w:val="26"/>
          <w:szCs w:val="26"/>
        </w:rPr>
      </w:pPr>
      <w:r w:rsidRPr="00590A21">
        <w:rPr>
          <w:rFonts w:ascii="PT Astra Serif" w:eastAsia="Calibri" w:hAnsi="PT Astra Serif" w:cs="Times New Roman"/>
          <w:sz w:val="26"/>
          <w:szCs w:val="26"/>
        </w:rPr>
        <w:t xml:space="preserve">к постановлению </w:t>
      </w:r>
    </w:p>
    <w:p w:rsidR="00D8735C" w:rsidRPr="00590A21" w:rsidRDefault="00D8735C" w:rsidP="00590A21">
      <w:pPr>
        <w:spacing w:after="0" w:line="240" w:lineRule="auto"/>
        <w:ind w:left="10773"/>
        <w:rPr>
          <w:rFonts w:ascii="PT Astra Serif" w:eastAsia="Calibri" w:hAnsi="PT Astra Serif" w:cs="Times New Roman"/>
          <w:sz w:val="26"/>
          <w:szCs w:val="26"/>
        </w:rPr>
      </w:pPr>
      <w:r w:rsidRPr="00590A21">
        <w:rPr>
          <w:rFonts w:ascii="PT Astra Serif" w:eastAsia="Calibri" w:hAnsi="PT Astra Serif" w:cs="Times New Roman"/>
          <w:sz w:val="26"/>
          <w:szCs w:val="26"/>
        </w:rPr>
        <w:t>Администрации Томской области</w:t>
      </w:r>
    </w:p>
    <w:p w:rsidR="00D8735C" w:rsidRPr="00590A21" w:rsidRDefault="00D8735C" w:rsidP="00590A21">
      <w:pPr>
        <w:spacing w:after="0" w:line="240" w:lineRule="auto"/>
        <w:ind w:left="10773"/>
        <w:rPr>
          <w:rFonts w:ascii="PT Astra Serif" w:hAnsi="PT Astra Serif" w:cs="Times New Roman"/>
          <w:sz w:val="26"/>
          <w:szCs w:val="26"/>
        </w:rPr>
      </w:pPr>
      <w:r w:rsidRPr="00590A21">
        <w:rPr>
          <w:rFonts w:ascii="PT Astra Serif" w:hAnsi="PT Astra Serif" w:cs="Times New Roman"/>
          <w:sz w:val="26"/>
          <w:szCs w:val="26"/>
        </w:rPr>
        <w:t>от _________________ № ______</w:t>
      </w:r>
    </w:p>
    <w:p w:rsidR="00D8735C" w:rsidRPr="00590A21" w:rsidRDefault="00D8735C" w:rsidP="00590A21">
      <w:pPr>
        <w:spacing w:after="0" w:line="288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D8735C" w:rsidRPr="00590A21" w:rsidRDefault="00D8735C" w:rsidP="00590A21">
      <w:pPr>
        <w:spacing w:after="0" w:line="288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90A21">
        <w:rPr>
          <w:rFonts w:ascii="PT Astra Serif" w:eastAsia="Times New Roman" w:hAnsi="PT Astra Serif" w:cs="Times New Roman"/>
          <w:sz w:val="26"/>
          <w:szCs w:val="26"/>
          <w:lang w:eastAsia="ru-RU"/>
        </w:rPr>
        <w:t>Паспорт Подпрограммы 1</w:t>
      </w:r>
    </w:p>
    <w:p w:rsidR="00D8735C" w:rsidRPr="00590A21" w:rsidRDefault="00D8735C" w:rsidP="00590A21">
      <w:pPr>
        <w:spacing w:after="0" w:line="288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tbl>
      <w:tblPr>
        <w:tblW w:w="15324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2425"/>
        <w:gridCol w:w="3969"/>
        <w:gridCol w:w="992"/>
        <w:gridCol w:w="993"/>
        <w:gridCol w:w="992"/>
        <w:gridCol w:w="1134"/>
        <w:gridCol w:w="1134"/>
        <w:gridCol w:w="1134"/>
        <w:gridCol w:w="1276"/>
        <w:gridCol w:w="1275"/>
      </w:tblGrid>
      <w:tr w:rsidR="00590A21" w:rsidRPr="00590A21" w:rsidTr="004B2469">
        <w:trPr>
          <w:trHeight w:val="375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>Наименование подпрограммы</w:t>
            </w:r>
          </w:p>
        </w:tc>
        <w:tc>
          <w:tcPr>
            <w:tcW w:w="1289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 xml:space="preserve">Создание условий 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>комплексного</w:t>
            </w:r>
            <w:proofErr w:type="gramEnd"/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 xml:space="preserve"> развития сельских территорий</w:t>
            </w:r>
          </w:p>
        </w:tc>
      </w:tr>
      <w:tr w:rsidR="00590A21" w:rsidRPr="00590A21" w:rsidTr="004B2469">
        <w:trPr>
          <w:trHeight w:val="76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>Соисполнитель государственной программы (ответственный за подпрограмму)</w:t>
            </w:r>
          </w:p>
        </w:tc>
        <w:tc>
          <w:tcPr>
            <w:tcW w:w="1289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>Департамент по социально-экономическому развитию села Томской области</w:t>
            </w:r>
          </w:p>
        </w:tc>
      </w:tr>
      <w:tr w:rsidR="00590A21" w:rsidRPr="00590A21" w:rsidTr="004B2469">
        <w:trPr>
          <w:trHeight w:val="7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>Участники подпрограммы</w:t>
            </w:r>
          </w:p>
        </w:tc>
        <w:tc>
          <w:tcPr>
            <w:tcW w:w="1289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>Департамент по социально-экономическому развитию села Томской области;</w:t>
            </w: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br/>
              <w:t>Департамент транспорта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 xml:space="preserve"> ,</w:t>
            </w:r>
            <w:proofErr w:type="gramEnd"/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 xml:space="preserve"> дорожной деятельности и связи Томской области</w:t>
            </w:r>
          </w:p>
        </w:tc>
      </w:tr>
      <w:tr w:rsidR="00590A21" w:rsidRPr="00590A21" w:rsidTr="004B2469">
        <w:trPr>
          <w:trHeight w:val="153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>Цель подпрограммы</w:t>
            </w:r>
          </w:p>
        </w:tc>
        <w:tc>
          <w:tcPr>
            <w:tcW w:w="1289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>Повышение уровня и качества жизни сельского населения, создание комфортных условий жизнедеятельности в сельской местности</w:t>
            </w:r>
          </w:p>
        </w:tc>
      </w:tr>
      <w:tr w:rsidR="00590A21" w:rsidRPr="00590A21" w:rsidTr="004B2469">
        <w:trPr>
          <w:trHeight w:val="99"/>
        </w:trPr>
        <w:tc>
          <w:tcPr>
            <w:tcW w:w="2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>Показатели цели подпрограммы и их значения (с детализацией по годам реализации)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>Показатели цели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>2019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 xml:space="preserve">2020 год     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>2021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>2022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>2023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>2024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>2025 год (прогнозный)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>2026 год (прогнозный)</w:t>
            </w:r>
          </w:p>
        </w:tc>
      </w:tr>
      <w:tr w:rsidR="00590A21" w:rsidRPr="00590A21" w:rsidTr="004B2469">
        <w:trPr>
          <w:trHeight w:val="300"/>
        </w:trPr>
        <w:tc>
          <w:tcPr>
            <w:tcW w:w="2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>Количество семей, улучшивших жилищные условия в сельской местности, единиц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>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>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>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>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>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>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>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>25</w:t>
            </w:r>
          </w:p>
        </w:tc>
      </w:tr>
      <w:tr w:rsidR="00590A21" w:rsidRPr="00590A21" w:rsidTr="004B2469">
        <w:trPr>
          <w:trHeight w:val="270"/>
        </w:trPr>
        <w:tc>
          <w:tcPr>
            <w:tcW w:w="2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>Повышение доли общей площади благоустроенных жилых помещений в сельских населенных пунктах, 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>22,3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>23,1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>23,9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>24,8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>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>30</w:t>
            </w:r>
          </w:p>
        </w:tc>
      </w:tr>
      <w:tr w:rsidR="00590A21" w:rsidRPr="00590A21" w:rsidTr="004B2469">
        <w:trPr>
          <w:trHeight w:val="87"/>
        </w:trPr>
        <w:tc>
          <w:tcPr>
            <w:tcW w:w="242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>Задачи подпрограммы</w:t>
            </w:r>
          </w:p>
        </w:tc>
        <w:tc>
          <w:tcPr>
            <w:tcW w:w="1289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>Задача 1. Развитие жилищного строительства на сельских территориях и повышение уровня благоустройства домовладений</w:t>
            </w:r>
          </w:p>
        </w:tc>
      </w:tr>
      <w:tr w:rsidR="00590A21" w:rsidRPr="00590A21" w:rsidTr="004B2469">
        <w:trPr>
          <w:trHeight w:val="300"/>
        </w:trPr>
        <w:tc>
          <w:tcPr>
            <w:tcW w:w="24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</w:p>
        </w:tc>
        <w:tc>
          <w:tcPr>
            <w:tcW w:w="1289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>Задача 2. Содействие занятости сельского населения</w:t>
            </w:r>
          </w:p>
        </w:tc>
      </w:tr>
      <w:tr w:rsidR="00590A21" w:rsidRPr="00590A21" w:rsidTr="004B2469">
        <w:trPr>
          <w:trHeight w:val="300"/>
        </w:trPr>
        <w:tc>
          <w:tcPr>
            <w:tcW w:w="24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</w:p>
        </w:tc>
        <w:tc>
          <w:tcPr>
            <w:tcW w:w="1289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>Задача 3. Развитие газификации на сельских территориях</w:t>
            </w:r>
          </w:p>
        </w:tc>
      </w:tr>
      <w:tr w:rsidR="00590A21" w:rsidRPr="00590A21" w:rsidTr="004B2469">
        <w:trPr>
          <w:trHeight w:val="300"/>
        </w:trPr>
        <w:tc>
          <w:tcPr>
            <w:tcW w:w="24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</w:p>
        </w:tc>
        <w:tc>
          <w:tcPr>
            <w:tcW w:w="1289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>Задача 4. Развитие водоснабжения на сельских территориях</w:t>
            </w:r>
          </w:p>
        </w:tc>
      </w:tr>
      <w:tr w:rsidR="00590A21" w:rsidRPr="00590A21" w:rsidTr="004B2469">
        <w:trPr>
          <w:trHeight w:val="300"/>
        </w:trPr>
        <w:tc>
          <w:tcPr>
            <w:tcW w:w="24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</w:p>
        </w:tc>
        <w:tc>
          <w:tcPr>
            <w:tcW w:w="1289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>Задача 5. Реализация проектов комплексного обустройства площадок, расположенных на сельских территориях, под компактную жилищную застройку</w:t>
            </w:r>
          </w:p>
        </w:tc>
      </w:tr>
      <w:tr w:rsidR="00590A21" w:rsidRPr="00590A21" w:rsidTr="004B2469">
        <w:trPr>
          <w:trHeight w:val="300"/>
        </w:trPr>
        <w:tc>
          <w:tcPr>
            <w:tcW w:w="24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</w:p>
        </w:tc>
        <w:tc>
          <w:tcPr>
            <w:tcW w:w="1289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>Задача 6. Реализация проектов по благоустройству сельских территорий</w:t>
            </w:r>
          </w:p>
        </w:tc>
      </w:tr>
      <w:tr w:rsidR="00590A21" w:rsidRPr="00590A21" w:rsidTr="004B2469">
        <w:trPr>
          <w:trHeight w:val="300"/>
        </w:trPr>
        <w:tc>
          <w:tcPr>
            <w:tcW w:w="24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</w:p>
        </w:tc>
        <w:tc>
          <w:tcPr>
            <w:tcW w:w="1289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 xml:space="preserve">Задача 7. Реализация проектов 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>комплексного</w:t>
            </w:r>
            <w:proofErr w:type="gramEnd"/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 xml:space="preserve"> развития сельских территорий</w:t>
            </w:r>
          </w:p>
        </w:tc>
      </w:tr>
      <w:tr w:rsidR="00590A21" w:rsidRPr="00590A21" w:rsidTr="004B2469">
        <w:trPr>
          <w:trHeight w:val="300"/>
        </w:trPr>
        <w:tc>
          <w:tcPr>
            <w:tcW w:w="24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</w:p>
        </w:tc>
        <w:tc>
          <w:tcPr>
            <w:tcW w:w="1289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>Задача 8. Реализация мероприятий по строительству жилья, предоставляемого по договору найма жилого помещения</w:t>
            </w:r>
          </w:p>
        </w:tc>
      </w:tr>
      <w:tr w:rsidR="00590A21" w:rsidRPr="00590A21" w:rsidTr="004B2469">
        <w:trPr>
          <w:trHeight w:val="300"/>
        </w:trPr>
        <w:tc>
          <w:tcPr>
            <w:tcW w:w="24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</w:p>
        </w:tc>
        <w:tc>
          <w:tcPr>
            <w:tcW w:w="1289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>Задача 9. Реализация проектов по обустройству объектами инженерной инфраструктуры и благоустройству площадок, расположенных на сельских территориях, под компактную жилищную застройку</w:t>
            </w:r>
          </w:p>
        </w:tc>
      </w:tr>
      <w:tr w:rsidR="00590A21" w:rsidRPr="00590A21" w:rsidTr="004B2469">
        <w:trPr>
          <w:trHeight w:val="300"/>
        </w:trPr>
        <w:tc>
          <w:tcPr>
            <w:tcW w:w="24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</w:p>
        </w:tc>
        <w:tc>
          <w:tcPr>
            <w:tcW w:w="12899" w:type="dxa"/>
            <w:gridSpan w:val="9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Задача 10. Сохранение объектов социально-культурной сферы</w:t>
            </w:r>
          </w:p>
        </w:tc>
      </w:tr>
      <w:tr w:rsidR="00590A21" w:rsidRPr="00590A21" w:rsidTr="004B2469">
        <w:trPr>
          <w:trHeight w:val="300"/>
        </w:trPr>
        <w:tc>
          <w:tcPr>
            <w:tcW w:w="24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Задача 11. Развитие транспортной инфраструктуры на сельских территориях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590A21" w:rsidRPr="00590A21" w:rsidTr="004B2469">
        <w:trPr>
          <w:trHeight w:val="300"/>
        </w:trPr>
        <w:tc>
          <w:tcPr>
            <w:tcW w:w="2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</w:p>
        </w:tc>
        <w:tc>
          <w:tcPr>
            <w:tcW w:w="1289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Задача 12. Антитеррористическая защита и материально-техническое обеспечение муниципальных общеобразовательных организаций</w:t>
            </w:r>
          </w:p>
        </w:tc>
      </w:tr>
      <w:tr w:rsidR="00590A21" w:rsidRPr="00590A21" w:rsidTr="004B2469">
        <w:trPr>
          <w:trHeight w:val="600"/>
        </w:trPr>
        <w:tc>
          <w:tcPr>
            <w:tcW w:w="2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lastRenderedPageBreak/>
              <w:t>Показатели задач подпрограммы и их значения (с детализацией по годам реализации)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>Показатели задач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 xml:space="preserve">2019 год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>2020 год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>2021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>2022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>2023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>2024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>2025 год (прогнозный)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>2026 год (прогнозный)</w:t>
            </w:r>
          </w:p>
        </w:tc>
      </w:tr>
      <w:tr w:rsidR="00590A21" w:rsidRPr="00590A21" w:rsidTr="004B2469">
        <w:trPr>
          <w:trHeight w:val="94"/>
        </w:trPr>
        <w:tc>
          <w:tcPr>
            <w:tcW w:w="2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89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>Задача 1. Развитие жилищного строительства на сельских территориях и повышение уровня благоустройства домовладений</w:t>
            </w:r>
          </w:p>
        </w:tc>
      </w:tr>
      <w:tr w:rsidR="00590A21" w:rsidRPr="00590A21" w:rsidTr="004B2469">
        <w:trPr>
          <w:trHeight w:val="510"/>
        </w:trPr>
        <w:tc>
          <w:tcPr>
            <w:tcW w:w="2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>Количество граждан, воспользовавшихся мероприятиями, направленными на жилищное строительство на сельских территориях и повышение уровня благоустройства домовладений, человек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>108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>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>22</w:t>
            </w:r>
          </w:p>
        </w:tc>
      </w:tr>
      <w:tr w:rsidR="00590A21" w:rsidRPr="00590A21" w:rsidTr="004B2469">
        <w:trPr>
          <w:trHeight w:val="70"/>
        </w:trPr>
        <w:tc>
          <w:tcPr>
            <w:tcW w:w="2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89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>Задача 2. Содействие занятости сельского населения</w:t>
            </w:r>
          </w:p>
        </w:tc>
      </w:tr>
      <w:tr w:rsidR="00590A21" w:rsidRPr="00590A21" w:rsidTr="004B2469">
        <w:trPr>
          <w:trHeight w:val="510"/>
        </w:trPr>
        <w:tc>
          <w:tcPr>
            <w:tcW w:w="2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>Количество сельскохозяйственных товаропроизводителей, заключивших договоры с работниками, студентами, единиц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>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>10</w:t>
            </w:r>
          </w:p>
        </w:tc>
      </w:tr>
      <w:tr w:rsidR="00590A21" w:rsidRPr="00590A21" w:rsidTr="004B2469">
        <w:trPr>
          <w:trHeight w:val="89"/>
        </w:trPr>
        <w:tc>
          <w:tcPr>
            <w:tcW w:w="2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89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>Задача 3. Развитие газификации на сельских территориях</w:t>
            </w:r>
          </w:p>
        </w:tc>
      </w:tr>
      <w:tr w:rsidR="00590A21" w:rsidRPr="00590A21" w:rsidTr="004B2469">
        <w:trPr>
          <w:trHeight w:val="300"/>
        </w:trPr>
        <w:tc>
          <w:tcPr>
            <w:tcW w:w="2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>Уровень газификации жилых домов (квартир) сетевым газом в сельской местности, 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>19,4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>19,5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>19,6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 xml:space="preserve"> -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 xml:space="preserve"> -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 xml:space="preserve"> -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 xml:space="preserve"> -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 xml:space="preserve"> - </w:t>
            </w:r>
          </w:p>
        </w:tc>
      </w:tr>
      <w:tr w:rsidR="00590A21" w:rsidRPr="00590A21" w:rsidTr="004B2469">
        <w:trPr>
          <w:trHeight w:val="70"/>
        </w:trPr>
        <w:tc>
          <w:tcPr>
            <w:tcW w:w="2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89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>Задача 4. Развитие водоснабжения на сельских территориях</w:t>
            </w:r>
          </w:p>
        </w:tc>
      </w:tr>
      <w:tr w:rsidR="00590A21" w:rsidRPr="00590A21" w:rsidTr="004B2469">
        <w:trPr>
          <w:trHeight w:val="315"/>
        </w:trPr>
        <w:tc>
          <w:tcPr>
            <w:tcW w:w="2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>Уровень обеспеченности сельского населения питьевой водой, 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>71,2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>71,2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 xml:space="preserve"> -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 xml:space="preserve"> -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 xml:space="preserve"> -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 xml:space="preserve"> -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 xml:space="preserve"> -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 xml:space="preserve"> - </w:t>
            </w:r>
          </w:p>
        </w:tc>
      </w:tr>
      <w:tr w:rsidR="00590A21" w:rsidRPr="00590A21" w:rsidTr="004B2469">
        <w:trPr>
          <w:trHeight w:val="70"/>
        </w:trPr>
        <w:tc>
          <w:tcPr>
            <w:tcW w:w="2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89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>Задача 5. Реализация проектов комплексного обустройства площадок, расположенных на сельских территориях, под компактную жилищную застройку</w:t>
            </w:r>
          </w:p>
        </w:tc>
      </w:tr>
      <w:tr w:rsidR="00590A21" w:rsidRPr="00590A21" w:rsidTr="004B2469">
        <w:trPr>
          <w:trHeight w:val="510"/>
        </w:trPr>
        <w:tc>
          <w:tcPr>
            <w:tcW w:w="2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 xml:space="preserve">Количество населенных пунктов, расположенных на сельских территориях, в которых реализованы проекты комплексного обустройства площадок под компактную жилищную застройку, единиц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 xml:space="preserve"> -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 xml:space="preserve"> -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 xml:space="preserve"> -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 xml:space="preserve"> -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 xml:space="preserve"> -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 xml:space="preserve"> -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 xml:space="preserve"> - </w:t>
            </w:r>
          </w:p>
        </w:tc>
      </w:tr>
      <w:tr w:rsidR="00590A21" w:rsidRPr="00590A21" w:rsidTr="004B2469">
        <w:trPr>
          <w:trHeight w:val="285"/>
        </w:trPr>
        <w:tc>
          <w:tcPr>
            <w:tcW w:w="2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>Доля выполненных работ по проекту комплексной застройки, 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>29,7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>66,4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 xml:space="preserve"> -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 xml:space="preserve"> -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 xml:space="preserve"> -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 xml:space="preserve"> -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 xml:space="preserve"> - </w:t>
            </w:r>
          </w:p>
        </w:tc>
      </w:tr>
      <w:tr w:rsidR="00590A21" w:rsidRPr="00590A21" w:rsidTr="004B2469">
        <w:trPr>
          <w:trHeight w:val="225"/>
        </w:trPr>
        <w:tc>
          <w:tcPr>
            <w:tcW w:w="2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89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>Задача 6. Реализация проектов по благоустройству сельских территорий</w:t>
            </w:r>
          </w:p>
        </w:tc>
      </w:tr>
      <w:tr w:rsidR="00590A21" w:rsidRPr="00590A21" w:rsidTr="004B2469">
        <w:trPr>
          <w:trHeight w:val="255"/>
        </w:trPr>
        <w:tc>
          <w:tcPr>
            <w:tcW w:w="2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>Реализованы проекты по благоустройству проектов общественных пространств на сельских территориях, единиц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 xml:space="preserve"> -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 xml:space="preserve"> -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 xml:space="preserve"> -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 xml:space="preserve"> - </w:t>
            </w:r>
          </w:p>
        </w:tc>
      </w:tr>
      <w:tr w:rsidR="00590A21" w:rsidRPr="00590A21" w:rsidTr="004B2469">
        <w:trPr>
          <w:trHeight w:val="70"/>
        </w:trPr>
        <w:tc>
          <w:tcPr>
            <w:tcW w:w="2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89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 xml:space="preserve">Задача 7. Реализация проектов 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>комплексного</w:t>
            </w:r>
            <w:proofErr w:type="gramEnd"/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 xml:space="preserve"> развития сельских территорий</w:t>
            </w:r>
          </w:p>
        </w:tc>
      </w:tr>
      <w:tr w:rsidR="00590A21" w:rsidRPr="00590A21" w:rsidTr="004B2469">
        <w:trPr>
          <w:trHeight w:val="315"/>
        </w:trPr>
        <w:tc>
          <w:tcPr>
            <w:tcW w:w="2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 xml:space="preserve">Реализованы проекты 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>комплексного</w:t>
            </w:r>
            <w:proofErr w:type="gramEnd"/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 xml:space="preserve"> развития сельских территорий (агломераций), единиц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 xml:space="preserve"> -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 xml:space="preserve"> -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 xml:space="preserve"> - </w:t>
            </w:r>
          </w:p>
        </w:tc>
      </w:tr>
      <w:tr w:rsidR="00590A21" w:rsidRPr="00590A21" w:rsidTr="004B2469">
        <w:trPr>
          <w:trHeight w:val="70"/>
        </w:trPr>
        <w:tc>
          <w:tcPr>
            <w:tcW w:w="2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89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>Задача 8. Реализация мероприятий по строительству жилья, предоставляемого по договору найма жилого помещения</w:t>
            </w:r>
          </w:p>
        </w:tc>
      </w:tr>
      <w:tr w:rsidR="00590A21" w:rsidRPr="00590A21" w:rsidTr="004B2469">
        <w:trPr>
          <w:trHeight w:val="300"/>
        </w:trPr>
        <w:tc>
          <w:tcPr>
            <w:tcW w:w="2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>Количество граждан, получивших жилье в сельской местности по договору найма, человек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 xml:space="preserve"> -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 xml:space="preserve"> -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 xml:space="preserve"> -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 xml:space="preserve"> -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 xml:space="preserve"> -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 xml:space="preserve"> - </w:t>
            </w:r>
          </w:p>
        </w:tc>
      </w:tr>
      <w:tr w:rsidR="00590A21" w:rsidRPr="00590A21" w:rsidTr="004B2469">
        <w:trPr>
          <w:trHeight w:val="300"/>
        </w:trPr>
        <w:tc>
          <w:tcPr>
            <w:tcW w:w="2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62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>Задача 9. Реализация проектов по обустройству объектами инженерной инфраструктуры и благоустройству площадок, расположенных на сельских территориях, под компактную жилищную застройку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> </w:t>
            </w:r>
          </w:p>
        </w:tc>
      </w:tr>
      <w:tr w:rsidR="00590A21" w:rsidRPr="00590A21" w:rsidTr="004B2469">
        <w:trPr>
          <w:trHeight w:val="510"/>
        </w:trPr>
        <w:tc>
          <w:tcPr>
            <w:tcW w:w="2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>Обустроены объектами инженерной инфраструктуры и благоустроены площадки, расположенные на сельских территориях, под компактную жилищную застройку, единиц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 xml:space="preserve"> -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 xml:space="preserve"> -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 xml:space="preserve"> -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 xml:space="preserve"> -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 xml:space="preserve"> -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 xml:space="preserve"> -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 xml:space="preserve"> - </w:t>
            </w:r>
          </w:p>
        </w:tc>
      </w:tr>
      <w:tr w:rsidR="00590A21" w:rsidRPr="00590A21" w:rsidTr="004B2469">
        <w:trPr>
          <w:trHeight w:val="300"/>
        </w:trPr>
        <w:tc>
          <w:tcPr>
            <w:tcW w:w="2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>Доля выполненных работ по проекту компактной жилищной застройки, 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 xml:space="preserve"> -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 xml:space="preserve"> -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>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 xml:space="preserve"> -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 xml:space="preserve"> -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 xml:space="preserve"> - </w:t>
            </w:r>
          </w:p>
        </w:tc>
      </w:tr>
      <w:tr w:rsidR="00590A21" w:rsidRPr="00590A21" w:rsidTr="004B2469">
        <w:trPr>
          <w:trHeight w:val="70"/>
        </w:trPr>
        <w:tc>
          <w:tcPr>
            <w:tcW w:w="2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89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>Задача 10. Сохранение объектов социально-культурной сферы</w:t>
            </w:r>
          </w:p>
        </w:tc>
      </w:tr>
      <w:tr w:rsidR="00590A21" w:rsidRPr="00590A21" w:rsidTr="004B2469">
        <w:trPr>
          <w:trHeight w:val="300"/>
        </w:trPr>
        <w:tc>
          <w:tcPr>
            <w:tcW w:w="2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>Количество проектов, направленных на сохранение социально-культурной сферы, единиц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 xml:space="preserve"> -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 xml:space="preserve"> -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 xml:space="preserve"> -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 xml:space="preserve"> -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 xml:space="preserve"> -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 xml:space="preserve"> -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 xml:space="preserve"> - </w:t>
            </w:r>
          </w:p>
        </w:tc>
      </w:tr>
      <w:tr w:rsidR="00590A21" w:rsidRPr="00590A21" w:rsidTr="004B2469">
        <w:trPr>
          <w:trHeight w:val="70"/>
        </w:trPr>
        <w:tc>
          <w:tcPr>
            <w:tcW w:w="2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89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>Задача 11. Развитие транспортной инфраструктуры на сельских территориях</w:t>
            </w:r>
          </w:p>
        </w:tc>
      </w:tr>
      <w:tr w:rsidR="00590A21" w:rsidRPr="00590A21" w:rsidTr="004B2469">
        <w:trPr>
          <w:trHeight w:val="709"/>
        </w:trPr>
        <w:tc>
          <w:tcPr>
            <w:tcW w:w="2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>Количество автомобильных дорог общего пользования к общественно значимым объектам населенных пунктов, расположенных на сельских территориях, объектам производства и переработки продукции, единиц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 xml:space="preserve"> -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 xml:space="preserve"> -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 xml:space="preserve"> -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 xml:space="preserve"> -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 xml:space="preserve"> -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 xml:space="preserve"> -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 xml:space="preserve"> - </w:t>
            </w:r>
          </w:p>
        </w:tc>
      </w:tr>
      <w:tr w:rsidR="00590A21" w:rsidRPr="00590A21" w:rsidTr="004B2469">
        <w:trPr>
          <w:trHeight w:val="70"/>
        </w:trPr>
        <w:tc>
          <w:tcPr>
            <w:tcW w:w="2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89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>Задача 12. Антитеррористическая защита и материально-техническое обеспечение муниципальных общеобразовательных организаций</w:t>
            </w:r>
          </w:p>
        </w:tc>
      </w:tr>
      <w:tr w:rsidR="00590A21" w:rsidRPr="00590A21" w:rsidTr="004B2469">
        <w:trPr>
          <w:trHeight w:val="510"/>
        </w:trPr>
        <w:tc>
          <w:tcPr>
            <w:tcW w:w="2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>Количество общеобразовательных организаций, обеспеченных средствами обучения и воспитания, столовым оборудованием, единица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 xml:space="preserve"> -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 xml:space="preserve"> -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 xml:space="preserve"> -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 xml:space="preserve"> -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 xml:space="preserve"> -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 xml:space="preserve"> - 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6"/>
                <w:szCs w:val="16"/>
                <w:lang w:eastAsia="ru-RU"/>
              </w:rPr>
              <w:t xml:space="preserve"> - </w:t>
            </w:r>
          </w:p>
        </w:tc>
      </w:tr>
      <w:tr w:rsidR="00590A21" w:rsidRPr="00590A21" w:rsidTr="004B2469">
        <w:trPr>
          <w:trHeight w:val="70"/>
        </w:trPr>
        <w:tc>
          <w:tcPr>
            <w:tcW w:w="2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Сроки реализации подпрограммы</w:t>
            </w:r>
          </w:p>
        </w:tc>
        <w:tc>
          <w:tcPr>
            <w:tcW w:w="1289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2020 - 2024 годы с прогнозом на 2025 и 2026 годы</w:t>
            </w:r>
          </w:p>
        </w:tc>
      </w:tr>
      <w:tr w:rsidR="00590A21" w:rsidRPr="00590A21" w:rsidTr="004B2469">
        <w:trPr>
          <w:trHeight w:val="70"/>
        </w:trPr>
        <w:tc>
          <w:tcPr>
            <w:tcW w:w="2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Объем и источники финансирования подпрограммы (с детализацией по годам реализации, тыс. рублей)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Источники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2020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2021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2022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2023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2024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2025 год</w:t>
            </w: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br/>
              <w:t>(прогнозный)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2026 год</w:t>
            </w: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br/>
              <w:t>(прогнозный)</w:t>
            </w:r>
          </w:p>
        </w:tc>
      </w:tr>
      <w:tr w:rsidR="00590A21" w:rsidRPr="00590A21" w:rsidTr="00CD71D3">
        <w:trPr>
          <w:trHeight w:val="300"/>
        </w:trPr>
        <w:tc>
          <w:tcPr>
            <w:tcW w:w="2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71D3" w:rsidRPr="00590A21" w:rsidRDefault="00CD71D3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71D3" w:rsidRPr="00590A21" w:rsidRDefault="00CD71D3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федеральный бюджет: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D71D3" w:rsidRPr="00590A21" w:rsidRDefault="00CD71D3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90A21">
              <w:rPr>
                <w:rFonts w:ascii="PT Astra Serif" w:hAnsi="PT Astra Serif" w:cs="Calibri"/>
                <w:sz w:val="16"/>
                <w:szCs w:val="16"/>
              </w:rPr>
              <w:t>2 135 141,5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71D3" w:rsidRPr="00590A21" w:rsidRDefault="00CD71D3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90A21">
              <w:rPr>
                <w:rFonts w:ascii="PT Astra Serif" w:hAnsi="PT Astra Serif" w:cs="Calibri"/>
                <w:sz w:val="16"/>
                <w:szCs w:val="16"/>
              </w:rPr>
              <w:t>429 997,8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71D3" w:rsidRPr="00590A21" w:rsidRDefault="00CD71D3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90A21">
              <w:rPr>
                <w:rFonts w:ascii="PT Astra Serif" w:hAnsi="PT Astra Serif" w:cs="Calibri"/>
                <w:sz w:val="16"/>
                <w:szCs w:val="16"/>
              </w:rPr>
              <w:t>308 608,0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71D3" w:rsidRPr="00590A21" w:rsidRDefault="00CD71D3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90A21">
              <w:rPr>
                <w:rFonts w:ascii="PT Astra Serif" w:hAnsi="PT Astra Serif" w:cs="Calibri"/>
                <w:sz w:val="16"/>
                <w:szCs w:val="16"/>
              </w:rPr>
              <w:t>361 139,3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71D3" w:rsidRPr="00590A21" w:rsidRDefault="00CD71D3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90A21">
              <w:rPr>
                <w:rFonts w:ascii="PT Astra Serif" w:hAnsi="PT Astra Serif" w:cs="Calibri"/>
                <w:sz w:val="16"/>
                <w:szCs w:val="16"/>
              </w:rPr>
              <w:t>254 598,1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71D3" w:rsidRPr="00590A21" w:rsidRDefault="00CD71D3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90A21">
              <w:rPr>
                <w:rFonts w:ascii="PT Astra Serif" w:hAnsi="PT Astra Serif" w:cs="Calibri"/>
                <w:sz w:val="16"/>
                <w:szCs w:val="16"/>
              </w:rPr>
              <w:t>774 423,7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71D3" w:rsidRPr="00590A21" w:rsidRDefault="00CD71D3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90A21">
              <w:rPr>
                <w:rFonts w:ascii="PT Astra Serif" w:hAnsi="PT Astra Serif" w:cs="Calibri"/>
                <w:sz w:val="16"/>
                <w:szCs w:val="16"/>
              </w:rPr>
              <w:t>3 187,3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71D3" w:rsidRPr="00590A21" w:rsidRDefault="00CD71D3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90A21">
              <w:rPr>
                <w:rFonts w:ascii="PT Astra Serif" w:hAnsi="PT Astra Serif" w:cs="Calibri"/>
                <w:sz w:val="16"/>
                <w:szCs w:val="16"/>
              </w:rPr>
              <w:t>3 187,3</w:t>
            </w:r>
          </w:p>
        </w:tc>
      </w:tr>
      <w:tr w:rsidR="00590A21" w:rsidRPr="00590A21" w:rsidTr="00CD71D3">
        <w:trPr>
          <w:trHeight w:val="510"/>
        </w:trPr>
        <w:tc>
          <w:tcPr>
            <w:tcW w:w="2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71D3" w:rsidRPr="00590A21" w:rsidRDefault="00CD71D3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71D3" w:rsidRPr="00590A21" w:rsidRDefault="00CD71D3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в т.ч. средства федерального бюджета, поступающие напрямую получателям на счета, открытые в кредитных организациях или в Федеральном казначействе (по согласованию) (прогноз)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D71D3" w:rsidRPr="00590A21" w:rsidRDefault="00CD71D3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90A2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71D3" w:rsidRPr="00590A21" w:rsidRDefault="00CD71D3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90A2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71D3" w:rsidRPr="00590A21" w:rsidRDefault="00CD71D3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90A2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71D3" w:rsidRPr="00590A21" w:rsidRDefault="00CD71D3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90A2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71D3" w:rsidRPr="00590A21" w:rsidRDefault="00CD71D3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90A2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71D3" w:rsidRPr="00590A21" w:rsidRDefault="00CD71D3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90A2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71D3" w:rsidRPr="00590A21" w:rsidRDefault="00CD71D3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90A2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71D3" w:rsidRPr="00590A21" w:rsidRDefault="00CD71D3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90A2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</w:tr>
      <w:tr w:rsidR="00263B13" w:rsidRPr="00590A21" w:rsidTr="00CD71D3">
        <w:trPr>
          <w:trHeight w:val="300"/>
        </w:trPr>
        <w:tc>
          <w:tcPr>
            <w:tcW w:w="2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63B13" w:rsidRPr="00590A21" w:rsidRDefault="00263B13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B13" w:rsidRPr="00590A21" w:rsidRDefault="00263B13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областной бюджет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63B13" w:rsidRPr="00590A21" w:rsidRDefault="00263B13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90A21">
              <w:rPr>
                <w:rFonts w:ascii="PT Astra Serif" w:hAnsi="PT Astra Serif" w:cs="Calibri"/>
                <w:sz w:val="16"/>
                <w:szCs w:val="16"/>
              </w:rPr>
              <w:t>373 380,4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B13" w:rsidRPr="00590A21" w:rsidRDefault="00263B13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90A21">
              <w:rPr>
                <w:rFonts w:ascii="PT Astra Serif" w:hAnsi="PT Astra Serif" w:cs="Calibri"/>
                <w:sz w:val="16"/>
                <w:szCs w:val="16"/>
              </w:rPr>
              <w:t>135 388,1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B13" w:rsidRPr="00590A21" w:rsidRDefault="00263B13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90A21">
              <w:rPr>
                <w:rFonts w:ascii="PT Astra Serif" w:hAnsi="PT Astra Serif" w:cs="Calibri"/>
                <w:sz w:val="16"/>
                <w:szCs w:val="16"/>
              </w:rPr>
              <w:t>54 579,7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B13" w:rsidRPr="00263B13" w:rsidRDefault="00263B13" w:rsidP="00174A5A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  <w:highlight w:val="green"/>
              </w:rPr>
            </w:pPr>
            <w:r w:rsidRPr="00263B13">
              <w:rPr>
                <w:rFonts w:ascii="PT Astra Serif" w:hAnsi="PT Astra Serif"/>
                <w:sz w:val="16"/>
                <w:szCs w:val="16"/>
                <w:highlight w:val="green"/>
              </w:rPr>
              <w:t>46 153,1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B13" w:rsidRPr="00263B13" w:rsidRDefault="00263B13" w:rsidP="00174A5A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  <w:highlight w:val="green"/>
              </w:rPr>
            </w:pPr>
            <w:r w:rsidRPr="00263B13">
              <w:rPr>
                <w:rFonts w:ascii="PT Astra Serif" w:hAnsi="PT Astra Serif"/>
                <w:sz w:val="16"/>
                <w:szCs w:val="16"/>
                <w:highlight w:val="green"/>
              </w:rPr>
              <w:t>50 724,5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B13" w:rsidRPr="00590A21" w:rsidRDefault="00263B13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90A21">
              <w:rPr>
                <w:rFonts w:ascii="PT Astra Serif" w:hAnsi="PT Astra Serif" w:cs="Calibri"/>
                <w:sz w:val="16"/>
                <w:szCs w:val="16"/>
              </w:rPr>
              <w:t>28 845,0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B13" w:rsidRPr="00590A21" w:rsidRDefault="00263B13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90A21">
              <w:rPr>
                <w:rFonts w:ascii="PT Astra Serif" w:hAnsi="PT Astra Serif" w:cs="Calibri"/>
                <w:sz w:val="16"/>
                <w:szCs w:val="16"/>
              </w:rPr>
              <w:t>28 845,0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B13" w:rsidRPr="00590A21" w:rsidRDefault="00263B13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90A21">
              <w:rPr>
                <w:rFonts w:ascii="PT Astra Serif" w:hAnsi="PT Astra Serif" w:cs="Calibri"/>
                <w:sz w:val="16"/>
                <w:szCs w:val="16"/>
              </w:rPr>
              <w:t>28 845,0</w:t>
            </w:r>
          </w:p>
        </w:tc>
      </w:tr>
      <w:tr w:rsidR="00263B13" w:rsidRPr="00590A21" w:rsidTr="00CD71D3">
        <w:trPr>
          <w:trHeight w:val="300"/>
        </w:trPr>
        <w:tc>
          <w:tcPr>
            <w:tcW w:w="2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63B13" w:rsidRPr="00590A21" w:rsidRDefault="00263B13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B13" w:rsidRPr="00590A21" w:rsidRDefault="00263B13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местные бюджеты (по согласованию) (прогноз)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63B13" w:rsidRPr="00590A21" w:rsidRDefault="00263B13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90A21">
              <w:rPr>
                <w:rFonts w:ascii="PT Astra Serif" w:hAnsi="PT Astra Serif" w:cs="Calibri"/>
                <w:sz w:val="16"/>
                <w:szCs w:val="16"/>
              </w:rPr>
              <w:t>77 720,3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B13" w:rsidRPr="00886062" w:rsidRDefault="00263B13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6"/>
                <w:szCs w:val="16"/>
                <w:highlight w:val="green"/>
              </w:rPr>
            </w:pPr>
            <w:r w:rsidRPr="00886062">
              <w:rPr>
                <w:rFonts w:ascii="PT Astra Serif" w:hAnsi="PT Astra Serif" w:cs="Calibri"/>
                <w:sz w:val="16"/>
                <w:szCs w:val="16"/>
                <w:highlight w:val="green"/>
              </w:rPr>
              <w:t>40 226,5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B13" w:rsidRPr="00590A21" w:rsidRDefault="00263B13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90A21">
              <w:rPr>
                <w:rFonts w:ascii="PT Astra Serif" w:hAnsi="PT Astra Serif" w:cs="Calibri"/>
                <w:sz w:val="16"/>
                <w:szCs w:val="16"/>
              </w:rPr>
              <w:t>13 860,9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B13" w:rsidRPr="001E2058" w:rsidRDefault="00263B13" w:rsidP="00174A5A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E2058">
              <w:rPr>
                <w:rFonts w:ascii="PT Astra Serif" w:hAnsi="PT Astra Serif"/>
                <w:sz w:val="16"/>
                <w:szCs w:val="16"/>
              </w:rPr>
              <w:t>10 012,7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B13" w:rsidRPr="001E2058" w:rsidRDefault="00263B13" w:rsidP="00174A5A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E2058">
              <w:rPr>
                <w:rFonts w:ascii="PT Astra Serif" w:hAnsi="PT Astra Serif"/>
                <w:sz w:val="16"/>
                <w:szCs w:val="16"/>
              </w:rPr>
              <w:t>6 402,5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B13" w:rsidRPr="00590A21" w:rsidRDefault="00263B13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90A21">
              <w:rPr>
                <w:rFonts w:ascii="PT Astra Serif" w:hAnsi="PT Astra Serif" w:cs="Calibri"/>
                <w:sz w:val="16"/>
                <w:szCs w:val="16"/>
              </w:rPr>
              <w:t>2 405,9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B13" w:rsidRPr="00590A21" w:rsidRDefault="00263B13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90A21">
              <w:rPr>
                <w:rFonts w:ascii="PT Astra Serif" w:hAnsi="PT Astra Serif" w:cs="Calibri"/>
                <w:sz w:val="16"/>
                <w:szCs w:val="16"/>
              </w:rPr>
              <w:t>2 405,9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B13" w:rsidRPr="00590A21" w:rsidRDefault="00263B13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90A21">
              <w:rPr>
                <w:rFonts w:ascii="PT Astra Serif" w:hAnsi="PT Astra Serif" w:cs="Calibri"/>
                <w:sz w:val="16"/>
                <w:szCs w:val="16"/>
              </w:rPr>
              <w:t>2 405,9</w:t>
            </w:r>
          </w:p>
        </w:tc>
      </w:tr>
      <w:tr w:rsidR="00263B13" w:rsidRPr="00590A21" w:rsidTr="00CD71D3">
        <w:trPr>
          <w:trHeight w:val="300"/>
        </w:trPr>
        <w:tc>
          <w:tcPr>
            <w:tcW w:w="2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63B13" w:rsidRPr="00590A21" w:rsidRDefault="00263B13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B13" w:rsidRPr="00590A21" w:rsidRDefault="00263B13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внебюджетные источники (по согласованию) (прогноз)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63B13" w:rsidRPr="00590A21" w:rsidRDefault="00263B13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90A21">
              <w:rPr>
                <w:rFonts w:ascii="PT Astra Serif" w:hAnsi="PT Astra Serif" w:cs="Calibri"/>
                <w:sz w:val="16"/>
                <w:szCs w:val="16"/>
              </w:rPr>
              <w:t>154 069,2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B13" w:rsidRPr="00886062" w:rsidRDefault="00263B13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6"/>
                <w:szCs w:val="16"/>
                <w:highlight w:val="green"/>
              </w:rPr>
            </w:pPr>
            <w:r w:rsidRPr="00886062">
              <w:rPr>
                <w:rFonts w:ascii="PT Astra Serif" w:hAnsi="PT Astra Serif" w:cs="Calibri"/>
                <w:sz w:val="16"/>
                <w:szCs w:val="16"/>
                <w:highlight w:val="green"/>
              </w:rPr>
              <w:t>45 588,5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B13" w:rsidRPr="00590A21" w:rsidRDefault="00263B13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90A21">
              <w:rPr>
                <w:rFonts w:ascii="PT Astra Serif" w:hAnsi="PT Astra Serif" w:cs="Calibri"/>
                <w:sz w:val="16"/>
                <w:szCs w:val="16"/>
              </w:rPr>
              <w:t>17 655,1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B13" w:rsidRPr="001E2058" w:rsidRDefault="00263B13" w:rsidP="00174A5A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E2058">
              <w:rPr>
                <w:rFonts w:ascii="PT Astra Serif" w:hAnsi="PT Astra Serif"/>
                <w:sz w:val="16"/>
                <w:szCs w:val="16"/>
              </w:rPr>
              <w:t>32 788,2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B13" w:rsidRPr="001E2058" w:rsidRDefault="00263B13" w:rsidP="00174A5A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E2058">
              <w:rPr>
                <w:rFonts w:ascii="PT Astra Serif" w:hAnsi="PT Astra Serif"/>
                <w:sz w:val="16"/>
                <w:szCs w:val="16"/>
              </w:rPr>
              <w:t>14 479,8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B13" w:rsidRPr="00590A21" w:rsidRDefault="00263B13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90A21">
              <w:rPr>
                <w:rFonts w:ascii="PT Astra Serif" w:hAnsi="PT Astra Serif" w:cs="Calibri"/>
                <w:sz w:val="16"/>
                <w:szCs w:val="16"/>
              </w:rPr>
              <w:t>14 519,2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B13" w:rsidRPr="00590A21" w:rsidRDefault="00263B13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90A21">
              <w:rPr>
                <w:rFonts w:ascii="PT Astra Serif" w:hAnsi="PT Astra Serif" w:cs="Calibri"/>
                <w:sz w:val="16"/>
                <w:szCs w:val="16"/>
              </w:rPr>
              <w:t>14 519,2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B13" w:rsidRPr="00590A21" w:rsidRDefault="00263B13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90A21">
              <w:rPr>
                <w:rFonts w:ascii="PT Astra Serif" w:hAnsi="PT Astra Serif" w:cs="Calibri"/>
                <w:sz w:val="16"/>
                <w:szCs w:val="16"/>
              </w:rPr>
              <w:t>14 519,2</w:t>
            </w:r>
          </w:p>
        </w:tc>
      </w:tr>
      <w:tr w:rsidR="00263B13" w:rsidRPr="00590A21" w:rsidTr="00CD71D3">
        <w:trPr>
          <w:trHeight w:val="300"/>
        </w:trPr>
        <w:tc>
          <w:tcPr>
            <w:tcW w:w="2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63B13" w:rsidRPr="00590A21" w:rsidRDefault="00263B13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B13" w:rsidRPr="00590A21" w:rsidRDefault="00263B13" w:rsidP="00590A21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590A2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всего по источникам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63B13" w:rsidRPr="00590A21" w:rsidRDefault="00263B13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90A21">
              <w:rPr>
                <w:rFonts w:ascii="PT Astra Serif" w:hAnsi="PT Astra Serif" w:cs="Calibri"/>
                <w:sz w:val="16"/>
                <w:szCs w:val="16"/>
              </w:rPr>
              <w:t>2 740 311,4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B13" w:rsidRPr="00590A21" w:rsidRDefault="00263B13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90A21">
              <w:rPr>
                <w:rFonts w:ascii="PT Astra Serif" w:hAnsi="PT Astra Serif" w:cs="Calibri"/>
                <w:sz w:val="16"/>
                <w:szCs w:val="16"/>
              </w:rPr>
              <w:t>651 200,9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B13" w:rsidRPr="00590A21" w:rsidRDefault="00263B13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90A21">
              <w:rPr>
                <w:rFonts w:ascii="PT Astra Serif" w:hAnsi="PT Astra Serif" w:cs="Calibri"/>
                <w:sz w:val="16"/>
                <w:szCs w:val="16"/>
              </w:rPr>
              <w:t>394 703,7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B13" w:rsidRPr="00263B13" w:rsidRDefault="00263B13" w:rsidP="00174A5A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  <w:highlight w:val="green"/>
              </w:rPr>
            </w:pPr>
            <w:r w:rsidRPr="00263B13">
              <w:rPr>
                <w:rFonts w:ascii="PT Astra Serif" w:hAnsi="PT Astra Serif"/>
                <w:sz w:val="16"/>
                <w:szCs w:val="16"/>
                <w:highlight w:val="green"/>
              </w:rPr>
              <w:t>450 093,3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B13" w:rsidRPr="00263B13" w:rsidRDefault="00263B13" w:rsidP="00174A5A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  <w:highlight w:val="green"/>
              </w:rPr>
            </w:pPr>
            <w:r w:rsidRPr="00263B13">
              <w:rPr>
                <w:rFonts w:ascii="PT Astra Serif" w:hAnsi="PT Astra Serif"/>
                <w:sz w:val="16"/>
                <w:szCs w:val="16"/>
                <w:highlight w:val="green"/>
              </w:rPr>
              <w:t>326 204,9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B13" w:rsidRPr="00590A21" w:rsidRDefault="00263B13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90A21">
              <w:rPr>
                <w:rFonts w:ascii="PT Astra Serif" w:hAnsi="PT Astra Serif" w:cs="Calibri"/>
                <w:sz w:val="16"/>
                <w:szCs w:val="16"/>
              </w:rPr>
              <w:t>820 193,8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B13" w:rsidRPr="00590A21" w:rsidRDefault="00263B13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90A21">
              <w:rPr>
                <w:rFonts w:ascii="PT Astra Serif" w:hAnsi="PT Astra Serif" w:cs="Calibri"/>
                <w:sz w:val="16"/>
                <w:szCs w:val="16"/>
              </w:rPr>
              <w:t>48 957,4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B13" w:rsidRPr="00590A21" w:rsidRDefault="00263B13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90A21">
              <w:rPr>
                <w:rFonts w:ascii="PT Astra Serif" w:hAnsi="PT Astra Serif" w:cs="Calibri"/>
                <w:sz w:val="16"/>
                <w:szCs w:val="16"/>
              </w:rPr>
              <w:t>48 957,4</w:t>
            </w:r>
          </w:p>
        </w:tc>
      </w:tr>
    </w:tbl>
    <w:p w:rsidR="00D8735C" w:rsidRPr="00590A21" w:rsidRDefault="00D8735C" w:rsidP="00590A21">
      <w:pPr>
        <w:spacing w:after="0" w:line="288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D8735C" w:rsidRPr="00590A21" w:rsidRDefault="00D8735C" w:rsidP="00590A21">
      <w:pPr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D8735C" w:rsidRPr="00590A21" w:rsidRDefault="00D8735C" w:rsidP="00590A21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  <w:sectPr w:rsidR="00D8735C" w:rsidRPr="00590A21" w:rsidSect="00956C45">
          <w:pgSz w:w="16838" w:h="11906" w:orient="landscape"/>
          <w:pgMar w:top="843" w:right="820" w:bottom="1843" w:left="1134" w:header="426" w:footer="0" w:gutter="0"/>
          <w:pgNumType w:start="1"/>
          <w:cols w:space="720"/>
          <w:noEndnote/>
          <w:titlePg/>
          <w:docGrid w:linePitch="299"/>
        </w:sectPr>
      </w:pPr>
    </w:p>
    <w:p w:rsidR="00D8735C" w:rsidRPr="00590A21" w:rsidRDefault="00D8735C" w:rsidP="00590A21">
      <w:pPr>
        <w:spacing w:after="0" w:line="240" w:lineRule="auto"/>
        <w:ind w:left="10773"/>
        <w:rPr>
          <w:rFonts w:ascii="PT Astra Serif" w:eastAsia="Calibri" w:hAnsi="PT Astra Serif" w:cs="Times New Roman"/>
          <w:sz w:val="26"/>
          <w:szCs w:val="26"/>
        </w:rPr>
      </w:pPr>
      <w:r w:rsidRPr="00590A21">
        <w:rPr>
          <w:rFonts w:ascii="PT Astra Serif" w:eastAsia="Calibri" w:hAnsi="PT Astra Serif" w:cs="Times New Roman"/>
          <w:sz w:val="26"/>
          <w:szCs w:val="26"/>
        </w:rPr>
        <w:lastRenderedPageBreak/>
        <w:t>Приложение № 4</w:t>
      </w:r>
    </w:p>
    <w:p w:rsidR="00D8735C" w:rsidRPr="00590A21" w:rsidRDefault="00D8735C" w:rsidP="00590A21">
      <w:pPr>
        <w:spacing w:after="0" w:line="240" w:lineRule="auto"/>
        <w:ind w:left="10773"/>
        <w:rPr>
          <w:rFonts w:ascii="PT Astra Serif" w:hAnsi="PT Astra Serif" w:cs="Times New Roman"/>
          <w:sz w:val="26"/>
          <w:szCs w:val="26"/>
        </w:rPr>
      </w:pPr>
      <w:r w:rsidRPr="00590A21">
        <w:rPr>
          <w:rFonts w:ascii="PT Astra Serif" w:eastAsia="Calibri" w:hAnsi="PT Astra Serif" w:cs="Times New Roman"/>
          <w:sz w:val="26"/>
          <w:szCs w:val="26"/>
        </w:rPr>
        <w:t xml:space="preserve">к постановлению </w:t>
      </w:r>
    </w:p>
    <w:p w:rsidR="00D8735C" w:rsidRPr="00590A21" w:rsidRDefault="00D8735C" w:rsidP="00590A21">
      <w:pPr>
        <w:spacing w:after="0" w:line="240" w:lineRule="auto"/>
        <w:ind w:left="10773"/>
        <w:rPr>
          <w:rFonts w:ascii="PT Astra Serif" w:eastAsia="Calibri" w:hAnsi="PT Astra Serif" w:cs="Times New Roman"/>
          <w:sz w:val="26"/>
          <w:szCs w:val="26"/>
        </w:rPr>
      </w:pPr>
      <w:r w:rsidRPr="00590A21">
        <w:rPr>
          <w:rFonts w:ascii="PT Astra Serif" w:eastAsia="Calibri" w:hAnsi="PT Astra Serif" w:cs="Times New Roman"/>
          <w:sz w:val="26"/>
          <w:szCs w:val="26"/>
        </w:rPr>
        <w:t>Администрации Томской области</w:t>
      </w:r>
    </w:p>
    <w:p w:rsidR="00D8735C" w:rsidRPr="00590A21" w:rsidRDefault="00D8735C" w:rsidP="00590A21">
      <w:pPr>
        <w:spacing w:after="0" w:line="240" w:lineRule="auto"/>
        <w:ind w:left="10773"/>
        <w:rPr>
          <w:rFonts w:ascii="PT Astra Serif" w:hAnsi="PT Astra Serif" w:cs="Times New Roman"/>
          <w:sz w:val="26"/>
          <w:szCs w:val="26"/>
        </w:rPr>
      </w:pPr>
      <w:r w:rsidRPr="00590A21">
        <w:rPr>
          <w:rFonts w:ascii="PT Astra Serif" w:hAnsi="PT Astra Serif" w:cs="Times New Roman"/>
          <w:sz w:val="26"/>
          <w:szCs w:val="26"/>
        </w:rPr>
        <w:t>от _________________ № ______</w:t>
      </w:r>
    </w:p>
    <w:p w:rsidR="00D8735C" w:rsidRPr="00590A21" w:rsidRDefault="00D8735C" w:rsidP="00590A21">
      <w:pPr>
        <w:autoSpaceDE w:val="0"/>
        <w:autoSpaceDN w:val="0"/>
        <w:spacing w:after="0" w:line="240" w:lineRule="auto"/>
        <w:rPr>
          <w:rFonts w:ascii="PT Astra Serif" w:hAnsi="PT Astra Serif" w:cs="Times New Roman"/>
          <w:bCs/>
          <w:sz w:val="26"/>
          <w:szCs w:val="26"/>
        </w:rPr>
      </w:pPr>
    </w:p>
    <w:p w:rsidR="00D8735C" w:rsidRPr="00590A21" w:rsidRDefault="00D8735C" w:rsidP="00590A21">
      <w:pPr>
        <w:autoSpaceDE w:val="0"/>
        <w:autoSpaceDN w:val="0"/>
        <w:spacing w:after="0" w:line="240" w:lineRule="auto"/>
        <w:jc w:val="center"/>
        <w:rPr>
          <w:rFonts w:ascii="PT Astra Serif" w:hAnsi="PT Astra Serif" w:cs="Times New Roman"/>
          <w:bCs/>
          <w:sz w:val="26"/>
          <w:szCs w:val="26"/>
        </w:rPr>
      </w:pPr>
      <w:r w:rsidRPr="00590A21">
        <w:rPr>
          <w:rFonts w:ascii="PT Astra Serif" w:hAnsi="PT Astra Serif" w:cs="Times New Roman"/>
          <w:bCs/>
          <w:sz w:val="26"/>
          <w:szCs w:val="26"/>
        </w:rPr>
        <w:t xml:space="preserve">Перечень ведомственных целевых программ, </w:t>
      </w:r>
    </w:p>
    <w:p w:rsidR="00D8735C" w:rsidRPr="00590A21" w:rsidRDefault="00D8735C" w:rsidP="00590A21">
      <w:pPr>
        <w:autoSpaceDE w:val="0"/>
        <w:autoSpaceDN w:val="0"/>
        <w:spacing w:after="0" w:line="240" w:lineRule="auto"/>
        <w:jc w:val="center"/>
        <w:rPr>
          <w:rFonts w:ascii="PT Astra Serif" w:hAnsi="PT Astra Serif" w:cs="Times New Roman"/>
          <w:bCs/>
          <w:sz w:val="26"/>
          <w:szCs w:val="26"/>
        </w:rPr>
      </w:pPr>
      <w:r w:rsidRPr="00590A21">
        <w:rPr>
          <w:rFonts w:ascii="PT Astra Serif" w:hAnsi="PT Astra Serif" w:cs="Times New Roman"/>
          <w:bCs/>
          <w:sz w:val="26"/>
          <w:szCs w:val="26"/>
        </w:rPr>
        <w:t>основных мероприятий и ресурсное обеспечение реализации Подпрограммы 1</w:t>
      </w:r>
    </w:p>
    <w:p w:rsidR="00D8735C" w:rsidRPr="00590A21" w:rsidRDefault="00D8735C" w:rsidP="00590A21">
      <w:pPr>
        <w:autoSpaceDE w:val="0"/>
        <w:autoSpaceDN w:val="0"/>
        <w:spacing w:after="0" w:line="240" w:lineRule="auto"/>
        <w:jc w:val="right"/>
        <w:rPr>
          <w:rFonts w:ascii="PT Astra Serif" w:hAnsi="PT Astra Serif" w:cs="Times New Roman"/>
          <w:bCs/>
          <w:sz w:val="26"/>
          <w:szCs w:val="26"/>
        </w:rPr>
      </w:pPr>
    </w:p>
    <w:tbl>
      <w:tblPr>
        <w:tblW w:w="15465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80"/>
        <w:gridCol w:w="2212"/>
        <w:gridCol w:w="853"/>
        <w:gridCol w:w="1132"/>
        <w:gridCol w:w="1134"/>
        <w:gridCol w:w="1134"/>
        <w:gridCol w:w="1134"/>
        <w:gridCol w:w="1134"/>
        <w:gridCol w:w="1417"/>
        <w:gridCol w:w="3544"/>
        <w:gridCol w:w="991"/>
      </w:tblGrid>
      <w:tr w:rsidR="004B2469" w:rsidRPr="00590A21" w:rsidTr="004B2469">
        <w:trPr>
          <w:trHeight w:val="70"/>
        </w:trPr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№ </w:t>
            </w:r>
            <w:proofErr w:type="spell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пп</w:t>
            </w:r>
            <w:proofErr w:type="spellEnd"/>
          </w:p>
        </w:tc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Наименование подпрограммы, задачи подпрограммы, ВЦП (основного мероприятия) государственной программы</w:t>
            </w:r>
          </w:p>
        </w:tc>
        <w:tc>
          <w:tcPr>
            <w:tcW w:w="8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Срок реализации</w:t>
            </w:r>
          </w:p>
        </w:tc>
        <w:tc>
          <w:tcPr>
            <w:tcW w:w="11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Объем 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финанси-рования</w:t>
            </w:r>
            <w:proofErr w:type="gramEnd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 (тыс. рублей)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В том числе за счет средств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Участник/участник мероприятия</w:t>
            </w:r>
          </w:p>
        </w:tc>
        <w:tc>
          <w:tcPr>
            <w:tcW w:w="45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4B2469" w:rsidRPr="00590A21" w:rsidTr="004B2469">
        <w:trPr>
          <w:trHeight w:val="428"/>
        </w:trPr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11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федерального бюджета (по согласованию (прогноз)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областного бюджета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местных бюджетов (по согласованию (прогноз)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внебюджетных источников (по согласованию (прогноз)</w:t>
            </w:r>
            <w:proofErr w:type="gramEnd"/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наименование и единица измерения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значения по годам реализации</w:t>
            </w:r>
          </w:p>
        </w:tc>
      </w:tr>
      <w:tr w:rsidR="004B2469" w:rsidRPr="00590A21" w:rsidTr="004B2469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2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3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9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10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11</w:t>
            </w:r>
          </w:p>
        </w:tc>
      </w:tr>
      <w:tr w:rsidR="004B2469" w:rsidRPr="00590A21" w:rsidTr="004B2469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468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Подпрограмма  «Создание условий 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комплексного</w:t>
            </w:r>
            <w:proofErr w:type="gramEnd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 развития сельских территорий»</w:t>
            </w:r>
          </w:p>
        </w:tc>
      </w:tr>
      <w:tr w:rsidR="004B2469" w:rsidRPr="00590A21" w:rsidTr="004B2469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1.</w:t>
            </w:r>
          </w:p>
        </w:tc>
        <w:tc>
          <w:tcPr>
            <w:tcW w:w="14685" w:type="dxa"/>
            <w:gridSpan w:val="10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Задача 1 Подпрограммы 1. Развитие жилищного строительства на сельских территориях и повышение уровня благоустройства домовладений</w:t>
            </w:r>
          </w:p>
        </w:tc>
      </w:tr>
      <w:tr w:rsidR="0074220E" w:rsidRPr="00590A21" w:rsidTr="004B2469">
        <w:trPr>
          <w:trHeight w:val="7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Основное мероприятие 1.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Всего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343 051,5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32 184,5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177 438,0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20 662,0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112 767,0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Департамент по социально-экономическому развитию села Томской области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Х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Х</w:t>
            </w:r>
          </w:p>
        </w:tc>
      </w:tr>
      <w:tr w:rsidR="0074220E" w:rsidRPr="00590A21" w:rsidTr="004B2469">
        <w:trPr>
          <w:trHeight w:val="132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Развитие жилищного строительства на сельских территориях и повышение уровня благоустройства домовладений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2020</w:t>
            </w: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72 718,4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11 698,9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26 647,5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4 865,7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29 506,3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Количество граждан, воспользовавшихся мероприятиями, направленными на жилищное строительство на сельских территориях и повышение уровня благоустройства домовладений, человек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41</w:t>
            </w:r>
          </w:p>
        </w:tc>
      </w:tr>
      <w:tr w:rsidR="0074220E" w:rsidRPr="00590A21" w:rsidTr="004B2469">
        <w:trPr>
          <w:trHeight w:val="14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2021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35 383,0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5 642,0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12 916,6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4 048,7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12 775,7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Количество граждан, воспользовавшихся мероприятиями, направленными на жилищное строительство на сельских территориях и повышение уровня благоустройства домовладений, человек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6</w:t>
            </w:r>
          </w:p>
        </w:tc>
      </w:tr>
      <w:tr w:rsidR="0074220E" w:rsidRPr="00590A21" w:rsidTr="004B2469">
        <w:trPr>
          <w:trHeight w:val="134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2022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42 609,7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5 234,5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22 461,8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2 130,5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12 782,9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Количество граждан, воспользовавшихся мероприятиями, направленными на жилищное строительство на сельских территориях и повышение уровня благоустройства домовладений, человек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</w:t>
            </w:r>
          </w:p>
        </w:tc>
      </w:tr>
      <w:tr w:rsidR="0074220E" w:rsidRPr="00590A21" w:rsidTr="004B2469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2023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47 987,3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2 246,5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28 945,2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2 399,4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14 396,2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Количество граждан, воспользовавшихся мероприятиями, направленными на жилищное строительство на сельских территориях и повышение уровня благоустройства домовладений, человек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</w:t>
            </w:r>
          </w:p>
        </w:tc>
      </w:tr>
      <w:tr w:rsidR="0074220E" w:rsidRPr="00590A21" w:rsidTr="004B2469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2024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48 117,7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2 454,2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28 822,3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2 405,9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14 435,3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Количество граждан, воспользовавшихся мероприятиями, направленными на жилищное строительство на сельских территориях и повышение уровня благоустройства домовладений, человек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22</w:t>
            </w:r>
          </w:p>
        </w:tc>
      </w:tr>
      <w:tr w:rsidR="0074220E" w:rsidRPr="00590A21" w:rsidTr="004B2469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Прогнозный период 2025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48 117,7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2 454,2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28 822,3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2 405,9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14 435,3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Количество граждан, воспользовавшихся мероприятиями, направленными на жилищное строительство на сельских территориях и повышение уровня благоустройства домовладений, человек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22</w:t>
            </w:r>
          </w:p>
        </w:tc>
      </w:tr>
      <w:tr w:rsidR="0074220E" w:rsidRPr="00590A21" w:rsidTr="004B2469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Прогнозный период 2026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48 117,7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2 454,2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28 822,3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2 405,9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14 435,3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Количество граждан, воспользовавшихся мероприятиями, направленными на жилищное строительство на сельских территориях и повышение уровня благоустройства домовладений, человек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22</w:t>
            </w:r>
          </w:p>
        </w:tc>
      </w:tr>
      <w:tr w:rsidR="0074220E" w:rsidRPr="00590A21" w:rsidTr="004B2469">
        <w:trPr>
          <w:trHeight w:val="70"/>
        </w:trPr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 1.1  </w:t>
            </w:r>
          </w:p>
        </w:tc>
        <w:tc>
          <w:tcPr>
            <w:tcW w:w="221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Мероприятие 1.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Всего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343 051,5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32 184,5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177 438,0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20 662,0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112 767,0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Органы местного самоуправления муниципальных образований Томской области  (по согласованию)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Х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Х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Улучшение жилищных условий граждан Российской Федерации, проживающих на сельских территориях</w:t>
            </w: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2020</w:t>
            </w: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72 718,4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11 698,9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26 647,5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4 865,7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29 506,3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Объем ввода (приобретения) жилья для граждан, проживающих на сельских территориях, кв. метров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784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2021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35 383,0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5 642,0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12 916,6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4 048,7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12 775,7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Объем ввода (приобретения) жилья для граждан, проживающих на сельских территориях, кв. метров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323,9</w:t>
            </w:r>
          </w:p>
        </w:tc>
      </w:tr>
      <w:tr w:rsidR="00590A21" w:rsidRPr="00590A21" w:rsidTr="00CD71D3">
        <w:trPr>
          <w:trHeight w:val="70"/>
        </w:trPr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2022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42 609,7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5 234,5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22 461,8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2 130,5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12 782,9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Осуществлено строительство (приобретение) жилья гражданами, проживающими на сельских территориях или изъявившими желание постоянно проживать на сельских территориях, и нуждающимися в улучшении жилищных условий, которым предоставлены целевые социальные выплаты, кв. метров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1 749,70</w:t>
            </w:r>
          </w:p>
        </w:tc>
      </w:tr>
      <w:tr w:rsidR="0074220E" w:rsidRPr="00590A21" w:rsidTr="00A5586E">
        <w:trPr>
          <w:trHeight w:val="70"/>
        </w:trPr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2023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47 987,3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2 246,5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28 945,2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2 399,4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14 396,2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Показатель 1. Осуществлено строительство (приобретение) жилья гражданами, проживающими на сельских территориях </w:t>
            </w: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lastRenderedPageBreak/>
              <w:t>или изъявившими желание постоянно проживать на сельских территориях, и нуждающимися в улучшении жилищных условий, которым предоставлены целевые социальные выплаты, кв. метров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lastRenderedPageBreak/>
              <w:t>1 035,60</w:t>
            </w:r>
          </w:p>
        </w:tc>
      </w:tr>
      <w:tr w:rsidR="00590A21" w:rsidRPr="00590A21" w:rsidTr="00CD71D3">
        <w:trPr>
          <w:trHeight w:val="70"/>
        </w:trPr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2024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48 117,7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2 454,2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28 822,3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2 405,9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14 435,3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Осуществлено строительство (приобретение) жилья гражданами, проживающими на сельских территориях или изъявившими желание постоянно проживать на сельских территориях, и нуждающимися в улучшении жилищных условий, которым предоставлены целевые социальные выплаты, кв. метров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1 218,00</w:t>
            </w:r>
          </w:p>
        </w:tc>
      </w:tr>
      <w:tr w:rsidR="00590A21" w:rsidRPr="00590A21" w:rsidTr="00CD71D3">
        <w:trPr>
          <w:trHeight w:val="145"/>
        </w:trPr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Прогнозный период 2025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48 117,7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2 454,2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28 822,3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2 405,9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14 435,3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Осуществлено строительство (приобретение) жилья гражданами, проживающими на сельских территориях или изъявившими желание постоянно проживать на сельских территориях, и нуждающимися в улучшении жилищных условий, которым предоставлены целевые социальные выплаты, кв. метров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1 218,00</w:t>
            </w:r>
          </w:p>
        </w:tc>
      </w:tr>
      <w:tr w:rsidR="0074220E" w:rsidRPr="00590A21" w:rsidTr="00A5586E">
        <w:trPr>
          <w:trHeight w:val="70"/>
        </w:trPr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Прогнозный период 2026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48 117,7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2 454,2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28 822,3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2 405,9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14 435,3</w:t>
            </w: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Осуществлено строительство (приобретение) жилья гражданами, проживающими на сельских территориях или изъявившими желание постоянно проживать на сельских территориях, и нуждающимися в улучшении жилищных условий, которым предоставлены целевые социальные выплаты, кв. метров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1 218,00</w:t>
            </w:r>
          </w:p>
        </w:tc>
      </w:tr>
      <w:tr w:rsidR="004B2469" w:rsidRPr="00590A21" w:rsidTr="00A5586E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2.</w:t>
            </w:r>
          </w:p>
        </w:tc>
        <w:tc>
          <w:tcPr>
            <w:tcW w:w="1468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Задача 2 Подпрограммы 1. Содействие занятости сельского населения</w:t>
            </w:r>
          </w:p>
        </w:tc>
      </w:tr>
      <w:tr w:rsidR="0074220E" w:rsidRPr="00590A21" w:rsidTr="0074220E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Основное мероприятие 1.</w:t>
            </w:r>
          </w:p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Содействие занятости сельского населения</w:t>
            </w:r>
          </w:p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Всего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6514D2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5 615,3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4 717,3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6514D2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158,6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739,4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Департамент по социально-экономическому развитию села Томской области</w:t>
            </w:r>
          </w:p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Х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Х</w:t>
            </w:r>
          </w:p>
        </w:tc>
      </w:tr>
      <w:tr w:rsidR="0074220E" w:rsidRPr="00590A21" w:rsidTr="0074220E">
        <w:trPr>
          <w:trHeight w:val="442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2020</w:t>
            </w: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296,7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74,0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15,0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207,7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Количество сельскохозяйственных товаропроизводителей, заключивших договоры с работниками, студентами, обучающимися в федеральных государственных образовательных организациях высшего образования, подведомственных Министерству сельского хозяйства Российской Федерации, единиц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21</w:t>
            </w:r>
          </w:p>
        </w:tc>
      </w:tr>
      <w:tr w:rsidR="0074220E" w:rsidRPr="00590A21" w:rsidTr="0074220E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2021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1 140,9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996,0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30,8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114,1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Количество сельскохозяйственных товаропроизводителей, заключивших договоры с работниками, студентами, единиц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13</w:t>
            </w:r>
          </w:p>
        </w:tc>
      </w:tr>
      <w:tr w:rsidR="00590A21" w:rsidRPr="00590A21" w:rsidTr="00CD71D3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2022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822,6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718,1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22,2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82,3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Количество сельскохозяйственных товаропроизводителей, заключивших договоры с работниками, студентами, единиц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10</w:t>
            </w:r>
          </w:p>
        </w:tc>
      </w:tr>
      <w:tr w:rsidR="00590A21" w:rsidRPr="00590A21" w:rsidTr="00CD71D3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2023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6514D2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836,0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729,9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A1DDA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22,5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83,6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Количество сельскохозяйственных товаропроизводителей, заключивших договоры с работниками, студентами, единиц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10</w:t>
            </w:r>
          </w:p>
        </w:tc>
      </w:tr>
      <w:tr w:rsidR="00590A21" w:rsidRPr="00590A21" w:rsidTr="00CD71D3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2024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839,7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733,1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22,7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83,9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Количество сельскохозяйственных товаропроизводителей, заключивших договоры с работниками, студентами, единиц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10</w:t>
            </w:r>
          </w:p>
        </w:tc>
      </w:tr>
      <w:tr w:rsidR="0074220E" w:rsidRPr="00590A21" w:rsidTr="0074220E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Прогнозный период 2025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839,7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733,1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22,7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83,9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Количество сельскохозяйственных товаропроизводителей, заключивших договоры с работниками, студентами, единиц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10</w:t>
            </w:r>
          </w:p>
        </w:tc>
      </w:tr>
      <w:tr w:rsidR="0074220E" w:rsidRPr="00590A21" w:rsidTr="0074220E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Прогнозный период 2026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839,7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733,1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22,7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83,9</w:t>
            </w:r>
          </w:p>
        </w:tc>
        <w:tc>
          <w:tcPr>
            <w:tcW w:w="1417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Количество сельскохозяйственных товаропроизводителей, заключивших договоры с работниками, студентами, единиц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10</w:t>
            </w:r>
          </w:p>
        </w:tc>
      </w:tr>
      <w:tr w:rsidR="0074220E" w:rsidRPr="00590A21" w:rsidTr="0074220E">
        <w:trPr>
          <w:trHeight w:val="70"/>
        </w:trPr>
        <w:tc>
          <w:tcPr>
            <w:tcW w:w="78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 2.1  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Мероприятие 1.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Всего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3 147,3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2 562,7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91,9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492,7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Сельскохозяйственные товаропроизводители (по согласованию)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Х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Х</w:t>
            </w:r>
          </w:p>
        </w:tc>
      </w:tr>
      <w:tr w:rsidR="0074220E" w:rsidRPr="00590A21" w:rsidTr="0074220E">
        <w:trPr>
          <w:trHeight w:val="417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Возмещение индивидуальным предпринимателям и организациям независимо от их организационно-правовой формы, являющимися сельскохозяйственными товаропроизводителями (кроме граждан, ведущих личное подсобное хозяйство) осуществляющим деятельность на сельских территориях, до 90 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процентов</w:t>
            </w:r>
            <w:proofErr w:type="gramEnd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 фактически понесенных в году предоставления субсидии затрат по заключенным с работниками ученическим договорам и по заключенным с гражданами Российской Федерации договорам о целевом обучении, проходящими профессиональное обучение по сельскохозяйственным специальностям в федеральных </w:t>
            </w: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lastRenderedPageBreak/>
              <w:t xml:space="preserve">государственных образовательных организациях высшего, среднего и дополнительного профессионального образования, подведомственных Министерству сельского хозяйства Российской Федерации и органам власти, находящимся в ведении Министерства сельского хозяйства Российской Федерации, а также до 30 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процентов</w:t>
            </w:r>
            <w:proofErr w:type="gramEnd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 фактически понесенных в году предоставления субсидии затрат по заключенным с работниками - гражданами Российской Федерации ученическим договорам и по заключенным с гражданами Российской Федерации договорам о целевом обучении, проходящими профессиональное обучение по сельскохозяйственным специальностям в федеральных государственных образовательных организациях высшего, среднего и дополнительного профессионального образования, подведомственных иным федеральным органам исполнительной власти</w:t>
            </w: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lastRenderedPageBreak/>
              <w:t>2020</w:t>
            </w: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296,7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74,0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15,0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207,7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Численность работников, обучающихся в федеральных государственных образовательных организациях высшего образования, подведомственных Министерству сельского хозяйства Российской Федерации, по ученическим договорам, человек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9</w:t>
            </w:r>
          </w:p>
        </w:tc>
      </w:tr>
      <w:tr w:rsidR="0074220E" w:rsidRPr="00590A21" w:rsidTr="0074220E">
        <w:trPr>
          <w:trHeight w:val="331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2021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556,1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485,5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55,6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Численность работников – граждан Российской Федерации, обучающихся по ученическим договорам и по договорам о целевом обучении, человек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13</w:t>
            </w:r>
          </w:p>
        </w:tc>
      </w:tr>
      <w:tr w:rsidR="00590A21" w:rsidRPr="00590A21" w:rsidTr="00CD71D3">
        <w:trPr>
          <w:trHeight w:val="182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2022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443,8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387,4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12,0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44,4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Обучены специалисты для сельскохозяйственных товаропроизводителей и организаций, осуществляющих переработку сельскохозяйственной продукции, на сельских территориях, человек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7</w:t>
            </w:r>
          </w:p>
        </w:tc>
      </w:tr>
      <w:tr w:rsidR="00590A21" w:rsidRPr="00590A21" w:rsidTr="00CD71D3">
        <w:trPr>
          <w:trHeight w:val="19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2023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460,8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402,3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12,4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46,1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Обучены специалисты для сельскохозяйственных товаропроизводителей и организаций, осуществляющих переработку сельскохозяйственной продукции, на сельских территориях, человек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7</w:t>
            </w:r>
          </w:p>
        </w:tc>
      </w:tr>
      <w:tr w:rsidR="00590A21" w:rsidRPr="00590A21" w:rsidTr="00CD71D3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2024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463,3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404,5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12,5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46,3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Обучены специалисты для сельскохозяйственных товаропроизводителей и организаций, осуществляющих переработку сельскохозяйственной продукции, на сельских территориях, человек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7</w:t>
            </w:r>
          </w:p>
        </w:tc>
      </w:tr>
      <w:tr w:rsidR="0074220E" w:rsidRPr="00590A21" w:rsidTr="0074220E">
        <w:trPr>
          <w:trHeight w:val="158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Прогнозный период 2025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463,3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404,5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12,5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46,3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Обучены специалисты для сельскохозяйственных товаропроизводителей и организаций, осуществляющих переработку сельскохозяйственной продукции, на сельских территориях, человек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7</w:t>
            </w:r>
          </w:p>
        </w:tc>
      </w:tr>
      <w:tr w:rsidR="0074220E" w:rsidRPr="00590A21" w:rsidTr="0074220E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Прогнозный период 2026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463,3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404,5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12,5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46,3</w:t>
            </w: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Обучены специалисты для сельскохозяйственных товаропроизводителей и организаций, осуществляющих переработку сельскохозяйственной продукции, на сельских территориях, человек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7</w:t>
            </w:r>
          </w:p>
        </w:tc>
      </w:tr>
      <w:tr w:rsidR="0074220E" w:rsidRPr="00590A21" w:rsidTr="0074220E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 2.2  </w:t>
            </w:r>
          </w:p>
        </w:tc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Мероприятие 2. </w:t>
            </w: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br/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Возмещение индивидуальным предпринимателям и организациям независимо от их организационно-правовой формы, являющимися сельскохозяйственными товаропроизводителями (кроме граждан Российской Федерации, ведущих личное подсобное хозяйство), осуществляющим свою деятельность на сельских территориях, до 90 процентов фактически понесенных в году предоставления субсидии затрат, связанных с оплатой труда и проживанием студентов - граждан Российской Федерации, профессионально обучающихся по сельскохозяйственным специальностям в федеральных государственных образовательных организациях высшего, среднего и</w:t>
            </w:r>
            <w:proofErr w:type="gramEnd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 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дополнительного профессионального образования, подведомственных Министерству сельского хозяйства Российской Федерации и органам власти, находящимся в ведении Министерства сельского хозяйства Российской Федерации, а также до 30 процентов фактически понесенных в году предоставления субсидии затрат, связанных с оплатой труда и проживанием студентов - граждан Российской Федерации, профессионально обучающихся по сельскохозяйственным специальностям в федеральных государственных образовательных организациях высшего, среднего и дополнительного профессионального образования, подведомственных иным</w:t>
            </w:r>
            <w:proofErr w:type="gramEnd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 федеральным органам исполнительной власти, 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привлеченных</w:t>
            </w:r>
            <w:proofErr w:type="gramEnd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 для прохождения </w:t>
            </w: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lastRenderedPageBreak/>
              <w:t>производственной практики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lastRenderedPageBreak/>
              <w:t>Всего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2 468,1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2 154,6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66,8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246,7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Сельскохозяйственные товаропроизводители (по согласованию)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Х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Х</w:t>
            </w:r>
          </w:p>
        </w:tc>
      </w:tr>
      <w:tr w:rsidR="0074220E" w:rsidRPr="00590A21" w:rsidTr="0074220E">
        <w:trPr>
          <w:trHeight w:val="311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2020</w:t>
            </w: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Численность студентов, обучающихся в федеральных государственных образовательных организациях высшего образования, подведомственных Министерству сельского хозяйства Российской Федерации, привлеченных сельскохозяйственными товаропроизводителями для прохождения производственной практики, человек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74220E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2021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584,8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510,5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15,8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58,5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Численность студентов – граждан Российской Федерации, обучающихся в федеральных государственных образовательных организациях высшего, среднего и дополнительного профессионального образования, привлеченных сельскохозяйственными товаропроизводителями для прохождения производственной практики, единиц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50</w:t>
            </w:r>
          </w:p>
        </w:tc>
      </w:tr>
      <w:tr w:rsidR="00590A21" w:rsidRPr="00590A21" w:rsidTr="00CD71D3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2022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378,8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330,7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10,2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37,9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Показатель 1. Привлечены студенты к работе для прохождения практики и осуществления трудовой деятельности к 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сельскохозяйственным</w:t>
            </w:r>
            <w:proofErr w:type="gramEnd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 товаропроизводителями и организациями, осуществляющими переработку сельскохозяйственной продукции, на сельских территориях, единиц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25</w:t>
            </w:r>
          </w:p>
        </w:tc>
      </w:tr>
      <w:tr w:rsidR="00590A21" w:rsidRPr="00590A21" w:rsidTr="00CD71D3">
        <w:trPr>
          <w:trHeight w:val="78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2023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375,2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327,6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10,1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37,5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Показатель 1. Привлечены студенты к работе для прохождения практики и осуществления трудовой деятельности к 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сельскохозяйственным</w:t>
            </w:r>
            <w:proofErr w:type="gramEnd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 товаропроизводителями и организациями, осуществляющими переработку сельскохозяйственной продукции, на сельских территориях, единиц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25</w:t>
            </w:r>
          </w:p>
        </w:tc>
      </w:tr>
      <w:tr w:rsidR="0074220E" w:rsidRPr="00590A21" w:rsidTr="0074220E">
        <w:trPr>
          <w:trHeight w:val="231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2024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376,4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328,6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10,2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37,6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Показатель 1. Привлечены студенты к работе для прохождения практики и осуществления трудовой деятельности к 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сельскохозяйственным</w:t>
            </w:r>
            <w:proofErr w:type="gramEnd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 товаропроизводителями и организациями, осуществляющими переработку сельскохозяйственной продукции, на сельских территориях, единиц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25</w:t>
            </w:r>
          </w:p>
        </w:tc>
      </w:tr>
      <w:tr w:rsidR="0074220E" w:rsidRPr="00590A21" w:rsidTr="0074220E">
        <w:trPr>
          <w:trHeight w:val="102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Прогнозный период 2025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376,4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328,6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10,2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37,6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Показатель 1. Привлечены студенты к работе для прохождения практики и осуществления трудовой деятельности к 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сельскохозяйственным</w:t>
            </w:r>
            <w:proofErr w:type="gramEnd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 товаропроизводителями и организациями, осуществляющими переработку сельскохозяйственной продукции, на сельских территориях, единиц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25</w:t>
            </w:r>
          </w:p>
        </w:tc>
      </w:tr>
      <w:tr w:rsidR="0074220E" w:rsidRPr="00590A21" w:rsidTr="0074220E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Прогнозный период 2026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376,4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328,6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10,2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37,6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Показатель 1. Привлечены студенты к работе для прохождения практики и осуществления трудовой деятельности к 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сельскохозяйственным</w:t>
            </w:r>
            <w:proofErr w:type="gramEnd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 товаропроизводителями и организациями, осуществляющими переработку сельскохозяйственной продукции, на сельских территориях, единиц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25</w:t>
            </w:r>
          </w:p>
        </w:tc>
      </w:tr>
      <w:tr w:rsidR="004B2469" w:rsidRPr="00590A21" w:rsidTr="00A5586E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lastRenderedPageBreak/>
              <w:t>3.</w:t>
            </w:r>
          </w:p>
        </w:tc>
        <w:tc>
          <w:tcPr>
            <w:tcW w:w="1468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Задача 3 Подпрограммы 1. Развитие газификации на сельских территориях</w:t>
            </w:r>
          </w:p>
        </w:tc>
      </w:tr>
      <w:tr w:rsidR="00A5586E" w:rsidRPr="00590A21" w:rsidTr="00A5586E">
        <w:trPr>
          <w:trHeight w:val="70"/>
        </w:trPr>
        <w:tc>
          <w:tcPr>
            <w:tcW w:w="78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586E" w:rsidRPr="00590A21" w:rsidRDefault="00A5586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5586E" w:rsidRPr="00590A21" w:rsidRDefault="00A5586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Основное мероприятие 1.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86E" w:rsidRPr="00590A21" w:rsidRDefault="00A5586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Всего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86E" w:rsidRPr="00590A21" w:rsidRDefault="00A5586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138 080,2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86E" w:rsidRPr="00590A21" w:rsidRDefault="00A5586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113 234,0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86E" w:rsidRPr="00590A21" w:rsidRDefault="00A5586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23 871,2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86E" w:rsidRPr="00590A21" w:rsidRDefault="00A5586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975,0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86E" w:rsidRPr="00590A21" w:rsidRDefault="00A5586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5586E" w:rsidRPr="00590A21" w:rsidRDefault="00A5586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Департамент по социально-экономическому развитию села Томской области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86E" w:rsidRPr="00590A21" w:rsidRDefault="00A5586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Х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86E" w:rsidRPr="00590A21" w:rsidRDefault="00A5586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Х</w:t>
            </w:r>
          </w:p>
        </w:tc>
      </w:tr>
      <w:tr w:rsidR="00A5586E" w:rsidRPr="00590A21" w:rsidTr="002F46B4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86E" w:rsidRPr="00590A21" w:rsidRDefault="00A5586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A5586E" w:rsidRPr="00590A21" w:rsidRDefault="00A5586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Развитие газификации на сельских территориях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86E" w:rsidRPr="00590A21" w:rsidRDefault="00A5586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2020</w:t>
            </w: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86E" w:rsidRPr="00590A21" w:rsidRDefault="00A5586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89 253,8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86E" w:rsidRPr="00590A21" w:rsidRDefault="00A5586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73 339,8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86E" w:rsidRPr="00590A21" w:rsidRDefault="00A5586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15 021,5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86E" w:rsidRPr="00590A21" w:rsidRDefault="00A5586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892,5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86E" w:rsidRPr="00590A21" w:rsidRDefault="00A5586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5586E" w:rsidRPr="00590A21" w:rsidRDefault="00A5586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86E" w:rsidRPr="00590A21" w:rsidRDefault="00A5586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Уровень газификации жилых домов (квартир) сетевым газом в сельской местности, 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86E" w:rsidRPr="00590A21" w:rsidRDefault="00A5586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19,50</w:t>
            </w:r>
          </w:p>
        </w:tc>
      </w:tr>
      <w:tr w:rsidR="00A5586E" w:rsidRPr="00590A21" w:rsidTr="002F46B4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86E" w:rsidRPr="00590A21" w:rsidRDefault="00A5586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A5586E" w:rsidRPr="00590A21" w:rsidRDefault="00A5586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86E" w:rsidRPr="00590A21" w:rsidRDefault="00A5586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2021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86E" w:rsidRPr="00590A21" w:rsidRDefault="00A5586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48 826,4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86E" w:rsidRPr="00590A21" w:rsidRDefault="00A5586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39 894,2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86E" w:rsidRPr="00590A21" w:rsidRDefault="00A5586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8 849,7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86E" w:rsidRPr="00590A21" w:rsidRDefault="00A5586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82,5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86E" w:rsidRPr="00590A21" w:rsidRDefault="00A5586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5586E" w:rsidRPr="00590A21" w:rsidRDefault="00A5586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86E" w:rsidRPr="00590A21" w:rsidRDefault="00A5586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Уровень газификации жилых домов (квартир) сетевым газом в сельской местности, 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86E" w:rsidRPr="00590A21" w:rsidRDefault="00A5586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19,60</w:t>
            </w:r>
          </w:p>
        </w:tc>
      </w:tr>
      <w:tr w:rsidR="00A5586E" w:rsidRPr="00590A21" w:rsidTr="002F46B4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86E" w:rsidRPr="00590A21" w:rsidRDefault="00A5586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A5586E" w:rsidRPr="00590A21" w:rsidRDefault="00A5586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86E" w:rsidRPr="00590A21" w:rsidRDefault="00A5586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2022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86E" w:rsidRPr="00590A21" w:rsidRDefault="00A5586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86E" w:rsidRPr="00590A21" w:rsidRDefault="00A5586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86E" w:rsidRPr="00590A21" w:rsidRDefault="00A5586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86E" w:rsidRPr="00590A21" w:rsidRDefault="00A5586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86E" w:rsidRPr="00590A21" w:rsidRDefault="00A5586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5586E" w:rsidRPr="00590A21" w:rsidRDefault="00A5586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86E" w:rsidRPr="00590A21" w:rsidRDefault="00A5586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Уровень газификации жилых домов (квартир) сетевым газом в сельской местности, 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86E" w:rsidRPr="00590A21" w:rsidRDefault="00A5586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0,00</w:t>
            </w:r>
          </w:p>
        </w:tc>
      </w:tr>
      <w:tr w:rsidR="00A5586E" w:rsidRPr="00590A21" w:rsidTr="00A5586E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86E" w:rsidRPr="00590A21" w:rsidRDefault="00A5586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A5586E" w:rsidRPr="00590A21" w:rsidRDefault="00A5586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86E" w:rsidRPr="00590A21" w:rsidRDefault="00A5586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2023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86E" w:rsidRPr="00590A21" w:rsidRDefault="00A5586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86E" w:rsidRPr="00590A21" w:rsidRDefault="00A5586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86E" w:rsidRPr="00590A21" w:rsidRDefault="00A5586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86E" w:rsidRPr="00590A21" w:rsidRDefault="00A5586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86E" w:rsidRPr="00590A21" w:rsidRDefault="00A5586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5586E" w:rsidRPr="00590A21" w:rsidRDefault="00A5586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86E" w:rsidRPr="00590A21" w:rsidRDefault="00A5586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Уровень газификации жилых домов (квартир) сетевым газом в сельской местности, 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86E" w:rsidRPr="00590A21" w:rsidRDefault="00A5586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0,00</w:t>
            </w:r>
          </w:p>
        </w:tc>
      </w:tr>
      <w:tr w:rsidR="00A5586E" w:rsidRPr="00590A21" w:rsidTr="00A5586E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86E" w:rsidRPr="00590A21" w:rsidRDefault="00A5586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A5586E" w:rsidRPr="00590A21" w:rsidRDefault="00A5586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86E" w:rsidRPr="00590A21" w:rsidRDefault="00A5586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2024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86E" w:rsidRPr="00590A21" w:rsidRDefault="00A5586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86E" w:rsidRPr="00590A21" w:rsidRDefault="00A5586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86E" w:rsidRPr="00590A21" w:rsidRDefault="00A5586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86E" w:rsidRPr="00590A21" w:rsidRDefault="00A5586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86E" w:rsidRPr="00590A21" w:rsidRDefault="00A5586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5586E" w:rsidRPr="00590A21" w:rsidRDefault="00A5586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86E" w:rsidRPr="00590A21" w:rsidRDefault="00A5586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Уровень газификации жилых домов (квартир) сетевым газом в сельской местности, 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86E" w:rsidRPr="00590A21" w:rsidRDefault="00A5586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0,00</w:t>
            </w:r>
          </w:p>
        </w:tc>
      </w:tr>
      <w:tr w:rsidR="00A5586E" w:rsidRPr="00590A21" w:rsidTr="00A5586E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86E" w:rsidRPr="00590A21" w:rsidRDefault="00A5586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A5586E" w:rsidRPr="00590A21" w:rsidRDefault="00A5586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86E" w:rsidRPr="00590A21" w:rsidRDefault="00A5586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Прогнозный период 2025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86E" w:rsidRPr="00590A21" w:rsidRDefault="00A5586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86E" w:rsidRPr="00590A21" w:rsidRDefault="00A5586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86E" w:rsidRPr="00590A21" w:rsidRDefault="00A5586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86E" w:rsidRPr="00590A21" w:rsidRDefault="00A5586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86E" w:rsidRPr="00590A21" w:rsidRDefault="00A5586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5586E" w:rsidRPr="00590A21" w:rsidRDefault="00A5586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86E" w:rsidRPr="00590A21" w:rsidRDefault="00A5586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Уровень газификации жилых домов (квартир) сетевым газом в сельской местности, 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86E" w:rsidRPr="00590A21" w:rsidRDefault="00A5586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0,00</w:t>
            </w:r>
          </w:p>
        </w:tc>
      </w:tr>
      <w:tr w:rsidR="00A5586E" w:rsidRPr="00590A21" w:rsidTr="00A5586E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5586E" w:rsidRPr="00590A21" w:rsidRDefault="00A5586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5586E" w:rsidRPr="00590A21" w:rsidRDefault="00A5586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86E" w:rsidRPr="00590A21" w:rsidRDefault="00A5586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Прогнозный период 2026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86E" w:rsidRPr="00590A21" w:rsidRDefault="00A5586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86E" w:rsidRPr="00590A21" w:rsidRDefault="00A5586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86E" w:rsidRPr="00590A21" w:rsidRDefault="00A5586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86E" w:rsidRPr="00590A21" w:rsidRDefault="00A5586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86E" w:rsidRPr="00590A21" w:rsidRDefault="00A5586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5586E" w:rsidRPr="00590A21" w:rsidRDefault="00A5586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86E" w:rsidRPr="00590A21" w:rsidRDefault="00A5586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Уровень газификации жилых домов (квартир) сетевым газом в сельской местности, %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86E" w:rsidRPr="00590A21" w:rsidRDefault="00A5586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0,00</w:t>
            </w:r>
          </w:p>
        </w:tc>
      </w:tr>
      <w:tr w:rsidR="00A5586E" w:rsidRPr="00590A21" w:rsidTr="002F46B4">
        <w:trPr>
          <w:trHeight w:val="70"/>
        </w:trPr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86E" w:rsidRPr="00590A21" w:rsidRDefault="00A5586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3.1</w:t>
            </w:r>
          </w:p>
        </w:tc>
        <w:tc>
          <w:tcPr>
            <w:tcW w:w="2212" w:type="dxa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hideMark/>
          </w:tcPr>
          <w:p w:rsidR="00A5586E" w:rsidRPr="00590A21" w:rsidRDefault="00A5586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Мероприятие 1.</w:t>
            </w:r>
          </w:p>
          <w:p w:rsidR="00A5586E" w:rsidRPr="00590A21" w:rsidRDefault="00A5586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Газоснабжение с. Первомайское Первомайского района Томской области</w:t>
            </w:r>
            <w:proofErr w:type="gramEnd"/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86E" w:rsidRPr="00590A21" w:rsidRDefault="00A5586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Всего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86E" w:rsidRPr="00590A21" w:rsidRDefault="00A5586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138 080,2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86E" w:rsidRPr="00590A21" w:rsidRDefault="00A5586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113 234,0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86E" w:rsidRPr="00590A21" w:rsidRDefault="00A5586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23 871,2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86E" w:rsidRPr="00590A21" w:rsidRDefault="00A5586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975,0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86E" w:rsidRPr="00590A21" w:rsidRDefault="00A5586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5586E" w:rsidRPr="00590A21" w:rsidRDefault="00A5586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Муниципальное образование «Первомайский район» (по согласованию)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86E" w:rsidRPr="00590A21" w:rsidRDefault="00A5586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Х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86E" w:rsidRPr="00590A21" w:rsidRDefault="00A5586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Х</w:t>
            </w:r>
          </w:p>
        </w:tc>
      </w:tr>
      <w:tr w:rsidR="00A5586E" w:rsidRPr="00590A21" w:rsidTr="002F46B4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86E" w:rsidRPr="00590A21" w:rsidRDefault="00A5586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left w:val="nil"/>
              <w:right w:val="nil"/>
            </w:tcBorders>
            <w:shd w:val="clear" w:color="auto" w:fill="auto"/>
            <w:hideMark/>
          </w:tcPr>
          <w:p w:rsidR="00A5586E" w:rsidRPr="00590A21" w:rsidRDefault="00A5586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86E" w:rsidRPr="00590A21" w:rsidRDefault="00A5586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86E" w:rsidRPr="00590A21" w:rsidRDefault="00A5586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89 253,8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86E" w:rsidRPr="00590A21" w:rsidRDefault="00A5586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73 339,8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86E" w:rsidRPr="00590A21" w:rsidRDefault="00A5586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15 021,5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86E" w:rsidRPr="00590A21" w:rsidRDefault="00A5586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892,5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86E" w:rsidRPr="00590A21" w:rsidRDefault="00A5586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86E" w:rsidRPr="00590A21" w:rsidRDefault="00A5586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86E" w:rsidRPr="00590A21" w:rsidRDefault="00A5586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Показатель 1. Ввод в действие распределительных газовых сетей, 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км</w:t>
            </w:r>
            <w:proofErr w:type="gramEnd"/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86E" w:rsidRPr="00590A21" w:rsidRDefault="00A5586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11,3225</w:t>
            </w:r>
          </w:p>
        </w:tc>
      </w:tr>
      <w:tr w:rsidR="00A5586E" w:rsidRPr="00590A21" w:rsidTr="00A5586E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86E" w:rsidRPr="00590A21" w:rsidRDefault="00A5586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left w:val="nil"/>
              <w:right w:val="nil"/>
            </w:tcBorders>
            <w:shd w:val="clear" w:color="auto" w:fill="auto"/>
            <w:hideMark/>
          </w:tcPr>
          <w:p w:rsidR="00A5586E" w:rsidRPr="00590A21" w:rsidRDefault="00A5586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86E" w:rsidRPr="00590A21" w:rsidRDefault="00A5586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86E" w:rsidRPr="00590A21" w:rsidRDefault="00A5586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48 826,4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86E" w:rsidRPr="00590A21" w:rsidRDefault="00A5586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39 894,2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86E" w:rsidRPr="00590A21" w:rsidRDefault="00A5586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8 849,7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86E" w:rsidRPr="00590A21" w:rsidRDefault="00A5586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82,5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86E" w:rsidRPr="00590A21" w:rsidRDefault="00A5586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86E" w:rsidRPr="00590A21" w:rsidRDefault="00A5586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86E" w:rsidRPr="00590A21" w:rsidRDefault="00A5586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Показатель 1. Ввод в действие распределительных газовых сетей, 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км</w:t>
            </w:r>
            <w:proofErr w:type="gramEnd"/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86E" w:rsidRPr="00590A21" w:rsidRDefault="00A5586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10,100</w:t>
            </w:r>
          </w:p>
        </w:tc>
      </w:tr>
      <w:tr w:rsidR="00A5586E" w:rsidRPr="00590A21" w:rsidTr="00A5586E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86E" w:rsidRPr="00590A21" w:rsidRDefault="00A5586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left w:val="nil"/>
              <w:right w:val="nil"/>
            </w:tcBorders>
            <w:shd w:val="clear" w:color="auto" w:fill="auto"/>
            <w:hideMark/>
          </w:tcPr>
          <w:p w:rsidR="00A5586E" w:rsidRPr="00590A21" w:rsidRDefault="00A5586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86E" w:rsidRPr="00590A21" w:rsidRDefault="00A5586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86E" w:rsidRPr="00590A21" w:rsidRDefault="00A5586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86E" w:rsidRPr="00590A21" w:rsidRDefault="00A5586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86E" w:rsidRPr="00590A21" w:rsidRDefault="00A5586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86E" w:rsidRPr="00590A21" w:rsidRDefault="00A5586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86E" w:rsidRPr="00590A21" w:rsidRDefault="00A5586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86E" w:rsidRPr="00590A21" w:rsidRDefault="00A5586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86E" w:rsidRPr="00590A21" w:rsidRDefault="00A5586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Показатель 1. Ввод в действие распределительных газовых сетей, 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км</w:t>
            </w:r>
            <w:proofErr w:type="gramEnd"/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86E" w:rsidRPr="00590A21" w:rsidRDefault="00A5586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0,00</w:t>
            </w:r>
          </w:p>
        </w:tc>
      </w:tr>
      <w:tr w:rsidR="00A5586E" w:rsidRPr="00590A21" w:rsidTr="00A5586E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86E" w:rsidRPr="00590A21" w:rsidRDefault="00A5586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left w:val="nil"/>
              <w:right w:val="nil"/>
            </w:tcBorders>
            <w:shd w:val="clear" w:color="auto" w:fill="auto"/>
            <w:hideMark/>
          </w:tcPr>
          <w:p w:rsidR="00A5586E" w:rsidRPr="00590A21" w:rsidRDefault="00A5586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86E" w:rsidRPr="00590A21" w:rsidRDefault="00A5586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2023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86E" w:rsidRPr="00590A21" w:rsidRDefault="00A5586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86E" w:rsidRPr="00590A21" w:rsidRDefault="00A5586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86E" w:rsidRPr="00590A21" w:rsidRDefault="00A5586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86E" w:rsidRPr="00590A21" w:rsidRDefault="00A5586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86E" w:rsidRPr="00590A21" w:rsidRDefault="00A5586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86E" w:rsidRPr="00590A21" w:rsidRDefault="00A5586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86E" w:rsidRPr="00590A21" w:rsidRDefault="00A5586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Показатель 1. Ввод в действие распределительных газовых сетей, 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км</w:t>
            </w:r>
            <w:proofErr w:type="gramEnd"/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86E" w:rsidRPr="00590A21" w:rsidRDefault="00A5586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0,00</w:t>
            </w:r>
          </w:p>
        </w:tc>
      </w:tr>
      <w:tr w:rsidR="00A5586E" w:rsidRPr="00590A21" w:rsidTr="00A5586E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86E" w:rsidRPr="00590A21" w:rsidRDefault="00A5586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left w:val="nil"/>
              <w:right w:val="nil"/>
            </w:tcBorders>
            <w:shd w:val="clear" w:color="auto" w:fill="auto"/>
            <w:hideMark/>
          </w:tcPr>
          <w:p w:rsidR="00A5586E" w:rsidRPr="00590A21" w:rsidRDefault="00A5586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86E" w:rsidRPr="00590A21" w:rsidRDefault="00A5586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2024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86E" w:rsidRPr="00590A21" w:rsidRDefault="00A5586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86E" w:rsidRPr="00590A21" w:rsidRDefault="00A5586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86E" w:rsidRPr="00590A21" w:rsidRDefault="00A5586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86E" w:rsidRPr="00590A21" w:rsidRDefault="00A5586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86E" w:rsidRPr="00590A21" w:rsidRDefault="00A5586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86E" w:rsidRPr="00590A21" w:rsidRDefault="00A5586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86E" w:rsidRPr="00590A21" w:rsidRDefault="00A5586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Показатель 1. Ввод в действие распределительных газовых сетей, 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км</w:t>
            </w:r>
            <w:proofErr w:type="gramEnd"/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86E" w:rsidRPr="00590A21" w:rsidRDefault="00A5586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0,00</w:t>
            </w:r>
          </w:p>
        </w:tc>
      </w:tr>
      <w:tr w:rsidR="00A5586E" w:rsidRPr="00590A21" w:rsidTr="00A5586E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86E" w:rsidRPr="00590A21" w:rsidRDefault="00A5586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left w:val="nil"/>
              <w:right w:val="nil"/>
            </w:tcBorders>
            <w:shd w:val="clear" w:color="auto" w:fill="auto"/>
            <w:hideMark/>
          </w:tcPr>
          <w:p w:rsidR="00A5586E" w:rsidRPr="00590A21" w:rsidRDefault="00A5586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86E" w:rsidRPr="00590A21" w:rsidRDefault="00A5586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2025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86E" w:rsidRPr="00590A21" w:rsidRDefault="00A5586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86E" w:rsidRPr="00590A21" w:rsidRDefault="00A5586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86E" w:rsidRPr="00590A21" w:rsidRDefault="00A5586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86E" w:rsidRPr="00590A21" w:rsidRDefault="00A5586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86E" w:rsidRPr="00590A21" w:rsidRDefault="00A5586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86E" w:rsidRPr="00590A21" w:rsidRDefault="00A5586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86E" w:rsidRPr="00590A21" w:rsidRDefault="00A5586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Показатель 1. Ввод в действие распределительных газовых сетей, 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км</w:t>
            </w:r>
            <w:proofErr w:type="gramEnd"/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86E" w:rsidRPr="00590A21" w:rsidRDefault="00A5586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0,00</w:t>
            </w:r>
          </w:p>
        </w:tc>
      </w:tr>
      <w:tr w:rsidR="00A5586E" w:rsidRPr="00590A21" w:rsidTr="00A5586E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86E" w:rsidRPr="00590A21" w:rsidRDefault="00A5586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5586E" w:rsidRPr="00590A21" w:rsidRDefault="00A5586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86E" w:rsidRPr="00590A21" w:rsidRDefault="00A5586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2026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86E" w:rsidRPr="00590A21" w:rsidRDefault="00A5586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86E" w:rsidRPr="00590A21" w:rsidRDefault="00A5586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86E" w:rsidRPr="00590A21" w:rsidRDefault="00A5586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86E" w:rsidRPr="00590A21" w:rsidRDefault="00A5586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86E" w:rsidRPr="00590A21" w:rsidRDefault="00A5586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86E" w:rsidRPr="00590A21" w:rsidRDefault="00A5586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86E" w:rsidRPr="00590A21" w:rsidRDefault="00A5586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Показатель 1. Ввод в действие распределительных газовых сетей, 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км</w:t>
            </w:r>
            <w:proofErr w:type="gramEnd"/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86E" w:rsidRPr="00590A21" w:rsidRDefault="00A5586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0,00</w:t>
            </w:r>
          </w:p>
        </w:tc>
      </w:tr>
      <w:tr w:rsidR="004B2469" w:rsidRPr="00590A21" w:rsidTr="00A5586E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4</w:t>
            </w:r>
          </w:p>
        </w:tc>
        <w:tc>
          <w:tcPr>
            <w:tcW w:w="1468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Задача 4 Подпрограммы 1. Развитие водоснабжения на сельских территориях</w:t>
            </w:r>
          </w:p>
        </w:tc>
      </w:tr>
      <w:tr w:rsidR="004B2469" w:rsidRPr="00590A21" w:rsidTr="00A5586E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Основное мероприятие 1.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Всего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21 183,8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6 485,3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11 387,5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3 311,0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Департамент по социально-экономическому развитию села Томской области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Х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Х</w:t>
            </w:r>
          </w:p>
        </w:tc>
      </w:tr>
      <w:tr w:rsidR="004B2469" w:rsidRPr="00590A21" w:rsidTr="004B2469">
        <w:trPr>
          <w:trHeight w:val="30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Развитие водоснабжения на сельских территориях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2020</w:t>
            </w: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21 183,8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6 485,3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11 387,5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3 311,0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Уровень обеспеченности сельского населения питьевой водой, %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71,20</w:t>
            </w:r>
          </w:p>
        </w:tc>
      </w:tr>
      <w:tr w:rsidR="004B2469" w:rsidRPr="00590A21" w:rsidTr="004B2469">
        <w:trPr>
          <w:trHeight w:val="30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2021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Уровень обеспеченности сельского населения питьевой водой, 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0,00</w:t>
            </w:r>
          </w:p>
        </w:tc>
      </w:tr>
      <w:tr w:rsidR="004B2469" w:rsidRPr="00590A21" w:rsidTr="004B2469">
        <w:trPr>
          <w:trHeight w:val="30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2022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Уровень обеспеченности сельского населения питьевой водой, 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0,00</w:t>
            </w:r>
          </w:p>
        </w:tc>
      </w:tr>
      <w:tr w:rsidR="004B2469" w:rsidRPr="00590A21" w:rsidTr="004B2469">
        <w:trPr>
          <w:trHeight w:val="30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2023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Уровень обеспеченности сельского населения питьевой водой, 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0,00</w:t>
            </w:r>
          </w:p>
        </w:tc>
      </w:tr>
      <w:tr w:rsidR="004B2469" w:rsidRPr="00590A21" w:rsidTr="004B2469">
        <w:trPr>
          <w:trHeight w:val="30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2024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Уровень обеспеченности сельского населения питьевой водой, 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0,00</w:t>
            </w:r>
          </w:p>
        </w:tc>
      </w:tr>
      <w:tr w:rsidR="004B2469" w:rsidRPr="00590A21" w:rsidTr="00A5586E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Прогнозный период 2025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Уровень обеспеченности сельского населения питьевой водой, 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0,00</w:t>
            </w:r>
          </w:p>
        </w:tc>
      </w:tr>
      <w:tr w:rsidR="004B2469" w:rsidRPr="00590A21" w:rsidTr="00A5586E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Прогнозный период 2026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Уровень обеспеченности сельского населения питьевой водой, 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0,00</w:t>
            </w:r>
          </w:p>
        </w:tc>
      </w:tr>
      <w:tr w:rsidR="004B2469" w:rsidRPr="00590A21" w:rsidTr="00A5586E">
        <w:trPr>
          <w:trHeight w:val="7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 4.1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Мероприятие 1.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Всего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21 183,8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6 485,3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11 387,5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3 311,0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Муниципальное образование «Кожевниковский район» (по согласованию)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Х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Х</w:t>
            </w:r>
          </w:p>
        </w:tc>
      </w:tr>
      <w:tr w:rsidR="004B2469" w:rsidRPr="00590A21" w:rsidTr="00A5586E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Реконструкция сетей водопровода по улицам Тельмана, Фрунзе, 1-ое Мая, Ленина, Пушкина и улице Дзержинского с подключением от станции водоподготовки 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в</w:t>
            </w:r>
            <w:proofErr w:type="gramEnd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 с. Уртам Кожевниковского района Томской области</w:t>
            </w: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21 183,8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6 485,3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11 387,5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3 311,0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Показатель 1. Ввод в действие локальных водопроводов, 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км</w:t>
            </w:r>
            <w:proofErr w:type="gramEnd"/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6,4245</w:t>
            </w:r>
          </w:p>
        </w:tc>
      </w:tr>
      <w:tr w:rsidR="004B2469" w:rsidRPr="00590A21" w:rsidTr="00A5586E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Показатель 1. Ввод в действие локальных водопроводов, 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км</w:t>
            </w:r>
            <w:proofErr w:type="gramEnd"/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0,00</w:t>
            </w:r>
          </w:p>
        </w:tc>
      </w:tr>
      <w:tr w:rsidR="004B2469" w:rsidRPr="00590A21" w:rsidTr="00A5586E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Показатель 1. Ввод в действие локальных водопроводов, 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км</w:t>
            </w:r>
            <w:proofErr w:type="gramEnd"/>
          </w:p>
        </w:tc>
        <w:tc>
          <w:tcPr>
            <w:tcW w:w="9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0,00</w:t>
            </w:r>
          </w:p>
        </w:tc>
      </w:tr>
      <w:tr w:rsidR="004B2469" w:rsidRPr="00590A21" w:rsidTr="00A5586E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2023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Показатель 1. Ввод в действие локальных водопроводов, 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км</w:t>
            </w:r>
            <w:proofErr w:type="gramEnd"/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0,00</w:t>
            </w:r>
          </w:p>
        </w:tc>
      </w:tr>
      <w:tr w:rsidR="004B2469" w:rsidRPr="00590A21" w:rsidTr="00A5586E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2024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Показатель 1. Ввод в действие локальных водопроводов, 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км</w:t>
            </w:r>
            <w:proofErr w:type="gramEnd"/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0,00</w:t>
            </w:r>
          </w:p>
        </w:tc>
      </w:tr>
      <w:tr w:rsidR="004B2469" w:rsidRPr="00590A21" w:rsidTr="00A5586E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Прогнозный период 2025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Показатель 1. Ввод в действие локальных водопроводов, 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км</w:t>
            </w:r>
            <w:proofErr w:type="gramEnd"/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0,00</w:t>
            </w:r>
          </w:p>
        </w:tc>
      </w:tr>
      <w:tr w:rsidR="004B2469" w:rsidRPr="00590A21" w:rsidTr="00A5586E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Прогнозный период 2026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Показатель 1. Ввод в действие локальных водопроводов, 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км</w:t>
            </w:r>
            <w:proofErr w:type="gramEnd"/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0,00</w:t>
            </w:r>
          </w:p>
        </w:tc>
      </w:tr>
      <w:tr w:rsidR="004B2469" w:rsidRPr="00590A21" w:rsidTr="00A5586E">
        <w:trPr>
          <w:trHeight w:val="7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5</w:t>
            </w:r>
          </w:p>
        </w:tc>
        <w:tc>
          <w:tcPr>
            <w:tcW w:w="14685" w:type="dxa"/>
            <w:gridSpan w:val="10"/>
            <w:tcBorders>
              <w:top w:val="single" w:sz="4" w:space="0" w:color="auto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Задача 5 Подпрограммы. Реализация проектов комплексного обустройства площадок, расположенных на сельских территориях, под компактную жилищную застройку</w:t>
            </w:r>
          </w:p>
        </w:tc>
      </w:tr>
      <w:tr w:rsidR="004B2469" w:rsidRPr="00590A21" w:rsidTr="00A5586E">
        <w:trPr>
          <w:trHeight w:val="70"/>
        </w:trPr>
        <w:tc>
          <w:tcPr>
            <w:tcW w:w="7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Основное мероприятие 1.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Всего</w:t>
            </w: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71 338,6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42 188,1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23 536,4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5 614,1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Департамент по социально-экономическому развитию села Томской области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Х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Х</w:t>
            </w:r>
          </w:p>
        </w:tc>
      </w:tr>
      <w:tr w:rsidR="004B2469" w:rsidRPr="00590A21" w:rsidTr="00A5586E">
        <w:trPr>
          <w:trHeight w:val="70"/>
        </w:trPr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Реализация проектов комплексного обустройства площадок, расположенных на сельских территориях, под компактную жилищную застройку 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57 195,0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32 765,9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19 716,8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4 712,3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Показатель 1. Количество населенных пунктов, расположенных на сельских территориях, в которых реализованы проекты комплексного обустройства площадок под компактную жилищную застройку, единиц     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0,00</w:t>
            </w:r>
          </w:p>
        </w:tc>
      </w:tr>
      <w:tr w:rsidR="004B2469" w:rsidRPr="00590A21" w:rsidTr="00A5586E">
        <w:trPr>
          <w:trHeight w:val="70"/>
        </w:trPr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2. Доля выполненных работ по проекту комплексной застройки, 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66,40</w:t>
            </w:r>
          </w:p>
        </w:tc>
      </w:tr>
      <w:tr w:rsidR="004B2469" w:rsidRPr="00590A21" w:rsidTr="00A5586E">
        <w:trPr>
          <w:trHeight w:val="675"/>
        </w:trPr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14 143,6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9 422,2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3 819,6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901,8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Показатель 1. Количество населенных пунктов, расположенных на сельских территориях, в которых реализованы проекты комплексного обустройства площадок под компактную жилищную застройку, единиц     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1</w:t>
            </w:r>
          </w:p>
        </w:tc>
      </w:tr>
      <w:tr w:rsidR="004B2469" w:rsidRPr="00590A21" w:rsidTr="00A5586E">
        <w:trPr>
          <w:trHeight w:val="70"/>
        </w:trPr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2. Доля выполненных работ по проекту комплексной застройки, 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100,00</w:t>
            </w:r>
          </w:p>
        </w:tc>
      </w:tr>
      <w:tr w:rsidR="004B2469" w:rsidRPr="00590A21" w:rsidTr="004B2469">
        <w:trPr>
          <w:trHeight w:val="675"/>
        </w:trPr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2022</w:t>
            </w:r>
          </w:p>
        </w:tc>
        <w:tc>
          <w:tcPr>
            <w:tcW w:w="11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Показатель 1. Количество населенных пунктов, расположенных на сельских территориях, в которых реализованы проекты комплексного обустройства площадок под компактную жилищную застройку, единиц     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0,00</w:t>
            </w:r>
          </w:p>
        </w:tc>
      </w:tr>
      <w:tr w:rsidR="004B2469" w:rsidRPr="00590A21" w:rsidTr="004B2469">
        <w:trPr>
          <w:trHeight w:val="300"/>
        </w:trPr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2. Доля выполненных работ по проекту комплексной застройки, 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0,00</w:t>
            </w:r>
          </w:p>
        </w:tc>
      </w:tr>
      <w:tr w:rsidR="004B2469" w:rsidRPr="00590A21" w:rsidTr="004B2469">
        <w:trPr>
          <w:trHeight w:val="675"/>
        </w:trPr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2023</w:t>
            </w:r>
          </w:p>
        </w:tc>
        <w:tc>
          <w:tcPr>
            <w:tcW w:w="11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Показатель 1. Количество населенных пунктов, расположенных на сельских территориях, в которых реализованы проекты комплексного обустройства площадок под компактную жилищную застройку, единиц     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0,00</w:t>
            </w:r>
          </w:p>
        </w:tc>
      </w:tr>
      <w:tr w:rsidR="004B2469" w:rsidRPr="00590A21" w:rsidTr="004B2469">
        <w:trPr>
          <w:trHeight w:val="300"/>
        </w:trPr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2. Доля выполненных работ по проекту комплексной застройки, 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0,00</w:t>
            </w:r>
          </w:p>
        </w:tc>
      </w:tr>
      <w:tr w:rsidR="004B2469" w:rsidRPr="00590A21" w:rsidTr="004B2469">
        <w:trPr>
          <w:trHeight w:val="675"/>
        </w:trPr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2024</w:t>
            </w:r>
          </w:p>
        </w:tc>
        <w:tc>
          <w:tcPr>
            <w:tcW w:w="11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Показатель 1. Количество населенных пунктов, расположенных на сельских территориях, в которых реализованы проекты комплексного обустройства площадок под компактную жилищную застройку, единиц     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0,00</w:t>
            </w:r>
          </w:p>
        </w:tc>
      </w:tr>
      <w:tr w:rsidR="004B2469" w:rsidRPr="00590A21" w:rsidTr="004B2469">
        <w:trPr>
          <w:trHeight w:val="300"/>
        </w:trPr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2. Доля выполненных работ по проекту комплексной застройки, 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0,00</w:t>
            </w:r>
          </w:p>
        </w:tc>
      </w:tr>
      <w:tr w:rsidR="004B2469" w:rsidRPr="00590A21" w:rsidTr="004B2469">
        <w:trPr>
          <w:trHeight w:val="675"/>
        </w:trPr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Прогнозный период 2025</w:t>
            </w:r>
          </w:p>
        </w:tc>
        <w:tc>
          <w:tcPr>
            <w:tcW w:w="11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Показатель 1. Количество населенных пунктов, расположенных на сельских территориях, в которых реализованы проекты комплексного обустройства площадок под компактную жилищную застройку, единиц     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0,00</w:t>
            </w:r>
          </w:p>
        </w:tc>
      </w:tr>
      <w:tr w:rsidR="004B2469" w:rsidRPr="00590A21" w:rsidTr="004B2469">
        <w:trPr>
          <w:trHeight w:val="300"/>
        </w:trPr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2. Доля выполненных работ по проекту комплексной застройки, 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0,00</w:t>
            </w:r>
          </w:p>
        </w:tc>
      </w:tr>
      <w:tr w:rsidR="004B2469" w:rsidRPr="00590A21" w:rsidTr="004B2469">
        <w:trPr>
          <w:trHeight w:val="675"/>
        </w:trPr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Прогнозный период 2026</w:t>
            </w:r>
          </w:p>
        </w:tc>
        <w:tc>
          <w:tcPr>
            <w:tcW w:w="11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Показатель 1. Количество населенных пунктов, расположенных на сельских территориях, в которых реализованы проекты комплексного обустройства площадок под компактную жилищную застройку, единиц     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0,00</w:t>
            </w:r>
          </w:p>
        </w:tc>
      </w:tr>
      <w:tr w:rsidR="004B2469" w:rsidRPr="00590A21" w:rsidTr="004B2469">
        <w:trPr>
          <w:trHeight w:val="300"/>
        </w:trPr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2. Доля выполненных работ по проекту комплексной застройки, 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0,00</w:t>
            </w:r>
          </w:p>
        </w:tc>
      </w:tr>
      <w:tr w:rsidR="004B2469" w:rsidRPr="00590A21" w:rsidTr="00A5586E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 5.1</w:t>
            </w:r>
          </w:p>
        </w:tc>
        <w:tc>
          <w:tcPr>
            <w:tcW w:w="22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Мероприятие 1.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Всего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71 338,6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42 188,1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23 536,4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5 614,1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Муниципальное образование «Колпашевский район» (по согласованию)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Х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Х</w:t>
            </w:r>
          </w:p>
        </w:tc>
      </w:tr>
      <w:tr w:rsidR="004B2469" w:rsidRPr="00590A21" w:rsidTr="00A5586E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Строительство инженерных сетей и зданий соцкультбыта в новом микрорайоне комплексной застройки «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Юбилейный</w:t>
            </w:r>
            <w:proofErr w:type="gramEnd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»  в с. Чажемто Колпашевского района Томской области. Линейные объекты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57 195,0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32 765,9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19 716,8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4 712,3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объекта, %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18,52</w:t>
            </w:r>
          </w:p>
        </w:tc>
      </w:tr>
      <w:tr w:rsidR="004B2469" w:rsidRPr="00590A21" w:rsidTr="00A5586E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14 143,6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9 422,2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3 819,6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901,8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объекта, %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100,00</w:t>
            </w:r>
          </w:p>
        </w:tc>
      </w:tr>
      <w:tr w:rsidR="004B2469" w:rsidRPr="00590A21" w:rsidTr="00A5586E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объекта, %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0,00</w:t>
            </w:r>
          </w:p>
        </w:tc>
      </w:tr>
      <w:tr w:rsidR="004B2469" w:rsidRPr="00590A21" w:rsidTr="00A5586E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2023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объекта, %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0,00</w:t>
            </w:r>
          </w:p>
        </w:tc>
      </w:tr>
      <w:tr w:rsidR="004B2469" w:rsidRPr="00590A21" w:rsidTr="00A5586E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2024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объекта, %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0,00</w:t>
            </w:r>
          </w:p>
        </w:tc>
      </w:tr>
      <w:tr w:rsidR="004B2469" w:rsidRPr="00590A21" w:rsidTr="00A5586E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Прогнозный период 2025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объекта, %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0,00</w:t>
            </w:r>
          </w:p>
        </w:tc>
      </w:tr>
      <w:tr w:rsidR="004B2469" w:rsidRPr="00590A21" w:rsidTr="00A5586E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Прогнозный период 2026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объекта, %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0,00</w:t>
            </w:r>
          </w:p>
        </w:tc>
      </w:tr>
      <w:tr w:rsidR="004B2469" w:rsidRPr="00590A21" w:rsidTr="00A5586E">
        <w:trPr>
          <w:trHeight w:val="7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6</w:t>
            </w:r>
          </w:p>
        </w:tc>
        <w:tc>
          <w:tcPr>
            <w:tcW w:w="1468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Задача 6  Подпрограммы 1. Реализация проектов по благоустройству сельских территорий</w:t>
            </w:r>
          </w:p>
        </w:tc>
      </w:tr>
      <w:tr w:rsidR="0074220E" w:rsidRPr="00590A21" w:rsidTr="00A5586E">
        <w:trPr>
          <w:trHeight w:val="70"/>
        </w:trPr>
        <w:tc>
          <w:tcPr>
            <w:tcW w:w="78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Основное мероприятие 1.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Всего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64 849,0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31 350,4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9 351,0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12 869,3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11 278,3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Департамент по социально-экономическому развитию села Томской области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Х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Х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Реализация проектов по благоустройству сельских территорий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35 368,5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17 001,3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3 481,9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7 739,2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7 146,1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Количество реализованных проектов, единиц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19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18 657,6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12 130,0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717,3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3 328,9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2 481,4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Количество реализованных проектов, единиц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9</w:t>
            </w:r>
          </w:p>
        </w:tc>
      </w:tr>
      <w:tr w:rsidR="0074220E" w:rsidRPr="00590A21" w:rsidTr="0074220E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10 822,9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2 219,1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5 151,8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1 801,2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1 650,8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 Реализованы проекты по благоустройству проектов общественных пространств на сельских территориях, единиц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5</w:t>
            </w:r>
          </w:p>
        </w:tc>
      </w:tr>
      <w:tr w:rsidR="0074220E" w:rsidRPr="00590A21" w:rsidTr="002F46B4">
        <w:trPr>
          <w:trHeight w:val="45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2023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 Реализованы проекты по благоустройству проектов общественных пространств на сельских территориях, единиц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A5586E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2024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 Реализованы проекты по благоустройству проектов общественных пространств на сельских территориях, единиц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A5586E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Прогнозный период 2025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 Реализованы проекты по благоустройству проектов общественных пространств на сельских территориях, единиц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A5586E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Прогнозный период 2026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 Реализованы проекты по благоустройству проектов общественных пространств на сельских территориях, единиц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A5586E">
        <w:trPr>
          <w:trHeight w:val="70"/>
        </w:trPr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6.1.</w:t>
            </w:r>
          </w:p>
        </w:tc>
        <w:tc>
          <w:tcPr>
            <w:tcW w:w="221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Мероприятие 1.</w:t>
            </w:r>
          </w:p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Обустройство территории села 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Ново-Кусково</w:t>
            </w:r>
            <w:proofErr w:type="gramEnd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 (Асиновский район)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Всего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1 066,7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498,0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102,0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66,7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400,0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Муниципальное образование «Асиновский район» (по согласованию)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X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1 066,7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498,0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102,0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66,7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400,0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100,00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2023</w:t>
            </w:r>
          </w:p>
        </w:tc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A5586E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2024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A5586E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Прогнозный период 2025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A5586E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Прогнозный период 2026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A5586E">
        <w:trPr>
          <w:trHeight w:val="70"/>
        </w:trPr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6.2.</w:t>
            </w:r>
          </w:p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Мероприятие 2.</w:t>
            </w:r>
          </w:p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Обустройство парка семейного отдыха расположенного по адресу: Томская область, Бакчарский район, с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.Б</w:t>
            </w:r>
            <w:proofErr w:type="gramEnd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акчар, ул. Парковая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Всего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3 608,1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1 652,5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338,5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1 429,8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187,3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Муниципальное образование «Бакчарский район» (по согласованию)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X</w:t>
            </w:r>
          </w:p>
        </w:tc>
      </w:tr>
      <w:tr w:rsidR="0074220E" w:rsidRPr="00590A21" w:rsidTr="00A5586E">
        <w:trPr>
          <w:trHeight w:val="129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3 608,1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1 652,5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338,5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1 429,8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187,3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100,00</w:t>
            </w:r>
          </w:p>
        </w:tc>
      </w:tr>
      <w:tr w:rsidR="0074220E" w:rsidRPr="00590A21" w:rsidTr="00A5586E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A5586E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A5586E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2023</w:t>
            </w:r>
          </w:p>
        </w:tc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A5586E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2024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A5586E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Прогнозный период 2025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A5586E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Прогнозный период 2026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A5586E">
        <w:trPr>
          <w:trHeight w:val="70"/>
        </w:trPr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6.3.</w:t>
            </w:r>
          </w:p>
        </w:tc>
        <w:tc>
          <w:tcPr>
            <w:tcW w:w="22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Мероприятие 3.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Всего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2 779,1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1 380,4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282,7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582,1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533,9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Муниципальное образование «Верхнекетский район» (по согласованию)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X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Обустройство зоны отдыха на озере Светлое в р.п. Белый Яр Верхнекетского района Томской области 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2 779,1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1 380,4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282,7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582,1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533,9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100,00</w:t>
            </w:r>
          </w:p>
        </w:tc>
      </w:tr>
      <w:tr w:rsidR="0074220E" w:rsidRPr="00590A21" w:rsidTr="00A5586E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A5586E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A5586E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2023</w:t>
            </w:r>
          </w:p>
        </w:tc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A5586E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2024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A5586E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Прогнозный период 2025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A5586E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Прогнозный период 2026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A5586E">
        <w:trPr>
          <w:trHeight w:val="70"/>
        </w:trPr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6.4.</w:t>
            </w:r>
          </w:p>
        </w:tc>
        <w:tc>
          <w:tcPr>
            <w:tcW w:w="22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Мероприятие 4.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Всего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1 750,0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871,5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178,5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635,0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65,0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Муниципальное образование «Город Кедровый» (по согласованию)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X</w:t>
            </w:r>
          </w:p>
        </w:tc>
      </w:tr>
      <w:tr w:rsidR="0074220E" w:rsidRPr="00590A21" w:rsidTr="00A5586E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Строительство хоккейного корта в селе Пудино муниципального образования «Город Кедровый» Томской области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1 750,0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871,5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178,5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635,0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65,0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100,00</w:t>
            </w:r>
          </w:p>
        </w:tc>
      </w:tr>
      <w:tr w:rsidR="0074220E" w:rsidRPr="00590A21" w:rsidTr="00A5586E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A5586E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A5586E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2023</w:t>
            </w:r>
          </w:p>
        </w:tc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A5586E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2024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A5586E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Прогнозный период 2025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A5586E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Прогнозный период 2026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A5586E">
        <w:trPr>
          <w:trHeight w:val="70"/>
        </w:trPr>
        <w:tc>
          <w:tcPr>
            <w:tcW w:w="78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6.5.</w:t>
            </w:r>
          </w:p>
        </w:tc>
        <w:tc>
          <w:tcPr>
            <w:tcW w:w="221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Мероприятие 5.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Всего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731,9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364,5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74,6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231,6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61,2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Муниципальное образование «Кожевниковский район» (по согласованию)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X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Обустройство детской игровой площадки 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в</w:t>
            </w:r>
            <w:proofErr w:type="gramEnd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 с. Хмелевка, Кожевниковского района, Томской области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731,9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364,5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74,6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231,6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61,2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100,00</w:t>
            </w:r>
          </w:p>
        </w:tc>
      </w:tr>
      <w:tr w:rsidR="0074220E" w:rsidRPr="00590A21" w:rsidTr="00A5586E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A5586E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A5586E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2023</w:t>
            </w:r>
          </w:p>
        </w:tc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A5586E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2024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A5586E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Прогнозный период 2025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A5586E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Прогнозный период 2026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A5586E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6.6.</w:t>
            </w:r>
          </w:p>
        </w:tc>
        <w:tc>
          <w:tcPr>
            <w:tcW w:w="221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Мероприятие 6. </w:t>
            </w: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br/>
              <w:t xml:space="preserve">Обустройство детской игровой площадки 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в</w:t>
            </w:r>
            <w:proofErr w:type="gramEnd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 с. Новая Ювала, Кожевниковского района, Томской области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Всего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606,2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301,8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61,9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210,4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32,1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Муниципальное образование «Кожевниковский район» (по согласованию)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X</w:t>
            </w:r>
          </w:p>
        </w:tc>
      </w:tr>
      <w:tr w:rsidR="0074220E" w:rsidRPr="00590A21" w:rsidTr="004B2469">
        <w:trPr>
          <w:trHeight w:val="30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606,2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301,8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61,9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210,4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32,1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100,00</w:t>
            </w:r>
          </w:p>
        </w:tc>
      </w:tr>
      <w:tr w:rsidR="0074220E" w:rsidRPr="00590A21" w:rsidTr="00A5586E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A5586E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A5586E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2023</w:t>
            </w:r>
          </w:p>
        </w:tc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A5586E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2024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A5586E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Прогнозный период 2025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A5586E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Прогнозный период 2026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A5586E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6.7.</w:t>
            </w:r>
          </w:p>
        </w:tc>
        <w:tc>
          <w:tcPr>
            <w:tcW w:w="22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Мероприятие 7. </w:t>
            </w: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br/>
            </w: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lastRenderedPageBreak/>
              <w:t>Обустройство катка и хоккейной коробки на сельском стадионе с. Тогур, Колпашевского района, Томской области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lastRenderedPageBreak/>
              <w:t>Всего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2 472,0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1 231,0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252,2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494,4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494,4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Муниципальное </w:t>
            </w: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lastRenderedPageBreak/>
              <w:t>образование «Колпашевский район» (по согласованию)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lastRenderedPageBreak/>
              <w:t>X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X</w:t>
            </w:r>
          </w:p>
        </w:tc>
      </w:tr>
      <w:tr w:rsidR="0074220E" w:rsidRPr="00590A21" w:rsidTr="00A5586E">
        <w:trPr>
          <w:trHeight w:val="30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lastRenderedPageBreak/>
              <w:t> 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2020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2 472,0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1 231,0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252,2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494,4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494,4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100,00</w:t>
            </w:r>
          </w:p>
        </w:tc>
      </w:tr>
      <w:tr w:rsidR="0074220E" w:rsidRPr="00590A21" w:rsidTr="00A5586E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lastRenderedPageBreak/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A5586E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A5586E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2023</w:t>
            </w:r>
          </w:p>
        </w:tc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A5586E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2024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A5586E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Прогнозный период 2025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A5586E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Прогнозный период 2026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A5586E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6.8.</w:t>
            </w:r>
          </w:p>
        </w:tc>
        <w:tc>
          <w:tcPr>
            <w:tcW w:w="221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Мероприятие 8. </w:t>
            </w: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br/>
              <w:t>Обустройство зоны туристического объекта «Кедр-целитель» села Старокороткино Колпашевского района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Всего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280,0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139,4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28,6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56,0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56,0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Муниципальное образование «Колпашевский район» (по согласованию)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X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280,0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139,4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28,6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56,0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56,0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100,00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2023</w:t>
            </w:r>
          </w:p>
        </w:tc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2024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Прогнозный период 2025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Прогнозный период 2026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6.9.</w:t>
            </w:r>
          </w:p>
        </w:tc>
        <w:tc>
          <w:tcPr>
            <w:tcW w:w="22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Мероприятие 9.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Всего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807,4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363,0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74,4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210,0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160,0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Муниципальное образование «Колпашевский район» (по согласованию)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X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Создание зоны отдыха в с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.Н</w:t>
            </w:r>
            <w:proofErr w:type="gramEnd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овоселово ул. Центральная 11 Колпашевского района Томской области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807,4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363,0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74,4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210,0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160,0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100,00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2023</w:t>
            </w:r>
          </w:p>
        </w:tc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2024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Прогнозный период 2025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Прогнозный период 2026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6.10.</w:t>
            </w:r>
          </w:p>
        </w:tc>
        <w:tc>
          <w:tcPr>
            <w:tcW w:w="22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Мероприятие 10.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Всего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664,2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321,1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65,8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174,0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103,3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Муниципальное образование «Колпашевский район» (по согласованию)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X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Обустройство площадки с уличными тренажерами в д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.М</w:t>
            </w:r>
            <w:proofErr w:type="gramEnd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аракса, Колпашевского района, Томской области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664,2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321,1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65,8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174,0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103,3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100,00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2023</w:t>
            </w:r>
          </w:p>
        </w:tc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2024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Прогнозный период 2025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Прогнозный период 2026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6.11.</w:t>
            </w:r>
          </w:p>
        </w:tc>
        <w:tc>
          <w:tcPr>
            <w:tcW w:w="221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Мероприятие 11.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Всего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79,6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32,0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Муниципальное образование «Колпашевский район» (по согласованию)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X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«Счастливое детство» - установка детской игровой площадки в п. Большая Саровка (636431, Томская область, Колпашевский район, п. Большая Саровка, ул. Молодёжная, 21А)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160,0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79,6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32,0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100,00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2023</w:t>
            </w:r>
          </w:p>
        </w:tc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2024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Прогнозный период 2025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Прогнозный период 2026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6.12.</w:t>
            </w:r>
          </w:p>
        </w:tc>
        <w:tc>
          <w:tcPr>
            <w:tcW w:w="221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Мероприятие 12.</w:t>
            </w:r>
          </w:p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«Саровское городище» (п. 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Большая</w:t>
            </w:r>
            <w:proofErr w:type="gramEnd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 Саровка) (Колпашевский район)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Всего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124,5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25,5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18,0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Муниципальное образование «Колпашевский район» (по согласованию)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X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200,0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124,5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25,5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18,0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100,00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2023</w:t>
            </w:r>
          </w:p>
        </w:tc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2024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Прогнозный период 2025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Прогнозный период 2026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6.13.</w:t>
            </w:r>
          </w:p>
        </w:tc>
        <w:tc>
          <w:tcPr>
            <w:tcW w:w="221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Мероприятие 13.</w:t>
            </w:r>
          </w:p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Обустройство зоны отдыха на озере Токовое 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в</w:t>
            </w:r>
            <w:proofErr w:type="gramEnd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 с. Молчаново (Молчановский район)</w:t>
            </w:r>
          </w:p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Всего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1 600,0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796,8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163,2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320,0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320,0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Муниципальное образование «Молчановский район» (по согласованию)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X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1 600,0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796,8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163,2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320,0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320,0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100,00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2023</w:t>
            </w:r>
          </w:p>
        </w:tc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2024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lastRenderedPageBreak/>
              <w:t> 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Прогнозный период 2025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Прогнозный период 2026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2F46B4">
        <w:trPr>
          <w:trHeight w:val="300"/>
        </w:trPr>
        <w:tc>
          <w:tcPr>
            <w:tcW w:w="78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6.14.</w:t>
            </w:r>
          </w:p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Мероприятие 14.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Всего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3 953,2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1 626,8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333,2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395,3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1 597,9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Муниципальное образование «Первомайский район» (по согласованию)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X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Обустройство пешеходных дорожек общего пользования с. Первомайское, Томской области в границах улиц: ул. Ленинская, ул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.С</w:t>
            </w:r>
            <w:proofErr w:type="gramEnd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оветская, пер.Кузнечный, пер. Первомайский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3 953,2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1 626,8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333,2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395,3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1 597,9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100,00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2023</w:t>
            </w:r>
          </w:p>
        </w:tc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2024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Прогнозный период 2025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Прогнозный период 2026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6.15.</w:t>
            </w:r>
          </w:p>
        </w:tc>
        <w:tc>
          <w:tcPr>
            <w:tcW w:w="22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Мероприятие 15.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Всего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2 852,9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1 420,7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291,0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285,3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855,9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Муниципальное образование «Первомайский район» (по согласованию)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X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Обустройство волейбольно-баскетбольной площадки (с. Первомайское Первомайского района Томской области)</w:t>
            </w:r>
            <w:proofErr w:type="gramEnd"/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2 852,9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1 420,7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291,0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285,3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855,9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100,00</w:t>
            </w:r>
          </w:p>
        </w:tc>
      </w:tr>
      <w:tr w:rsidR="0074220E" w:rsidRPr="00590A21" w:rsidTr="004B2469">
        <w:trPr>
          <w:trHeight w:val="30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2023</w:t>
            </w:r>
          </w:p>
        </w:tc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2024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Прогнозный период 2025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Прогнозный период 2026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6.16.</w:t>
            </w:r>
          </w:p>
        </w:tc>
        <w:tc>
          <w:tcPr>
            <w:tcW w:w="22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Мероприятие 16.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Всего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3 333,3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1 645,6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336,4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333,3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1 018,0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Муниципальное образование «Первомайский район» (по согласованию)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X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Обустройство «Сквер Памяти» по адресу: Томская область, Первомайский район, с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.П</w:t>
            </w:r>
            <w:proofErr w:type="gramEnd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ервомайское,  ул.Ленинская, 72а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3 333,3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1 645,6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336,4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333,3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1 018,0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100,00</w:t>
            </w:r>
          </w:p>
        </w:tc>
      </w:tr>
      <w:tr w:rsidR="0074220E" w:rsidRPr="00590A21" w:rsidTr="004B2469">
        <w:trPr>
          <w:trHeight w:val="30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2023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2024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Прогнозный период 2025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2F46B4">
        <w:trPr>
          <w:trHeight w:val="78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Прогнозный период 2026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6.17.</w:t>
            </w:r>
          </w:p>
        </w:tc>
        <w:tc>
          <w:tcPr>
            <w:tcW w:w="22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Мероприятие 17.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Всего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3 405,0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1 645,0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337,0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340,5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1 082,5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Муниципальное образование «Первомайский район» (по согласованию)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X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Обустройство «Арбата» по адресу: Томская область Первомайский район, с. 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Первомайское</w:t>
            </w:r>
            <w:proofErr w:type="gramEnd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, ул. Коммунистическая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3 405,0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1 645,0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337,0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340,5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1 082,5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100,00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2023</w:t>
            </w:r>
          </w:p>
        </w:tc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2024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Прогнозный период 2025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Прогнозный период 2026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6.18.</w:t>
            </w:r>
          </w:p>
        </w:tc>
        <w:tc>
          <w:tcPr>
            <w:tcW w:w="22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Мероприятие 18.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Всего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2 009,2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1 000,6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204,9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729,9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73,8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Муниципальное образование «Чаинский район» (по согласованию)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X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Благоустройство территории около районной больницы с. Подгорное Чаинского района, ул. 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Лесная</w:t>
            </w:r>
            <w:proofErr w:type="gramEnd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, д. 32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2 009,2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1 000,6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204,9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729,9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73,8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100,00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2023</w:t>
            </w:r>
          </w:p>
        </w:tc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2024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Прогнозный период 2025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Прогнозный период 2026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 6.19.</w:t>
            </w:r>
          </w:p>
        </w:tc>
        <w:tc>
          <w:tcPr>
            <w:tcW w:w="221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Мероприятие 19.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Всего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3 089,3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1 538,5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315,1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1 180,9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54,8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Муниципальное образование «Чаинский район» (по согласованию)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X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«Благоустройство площадки для проведения мероприятий с. 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Нижняя</w:t>
            </w:r>
            <w:proofErr w:type="gramEnd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 Тига ул. Трактовая, д.5» (Чаинский район Томской области)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3 089,3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1 538,5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315,1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1 180,9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54,8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100,00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2023</w:t>
            </w:r>
          </w:p>
        </w:tc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2024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Прогнозный период 2025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Прогнозный </w:t>
            </w: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lastRenderedPageBreak/>
              <w:t>период 2026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lastRenderedPageBreak/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lastRenderedPageBreak/>
              <w:t xml:space="preserve"> 6.20.</w:t>
            </w:r>
          </w:p>
        </w:tc>
        <w:tc>
          <w:tcPr>
            <w:tcW w:w="221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Мероприятие 20.</w:t>
            </w:r>
          </w:p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Благоустройство тротуара вдоль ул. Центральная на участке от дома № 4 до дома № 78 в с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.Н</w:t>
            </w:r>
            <w:proofErr w:type="gramEnd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овониколаевка Асиновского района Томской области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Всего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2 042,9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1 294,3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648,6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60,0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Муниципальное образование «Асиновский район» (по согласованию)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X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2 042,9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1 294,3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648,6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60,0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100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2023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2024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Прогнозный период 2025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Прогнозный период 2026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 6.21.</w:t>
            </w:r>
          </w:p>
        </w:tc>
        <w:tc>
          <w:tcPr>
            <w:tcW w:w="221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Мероприятие 21.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Всего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760,4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180,3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347,6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103,5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129,0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Муниципальное образование «Асиновский район» (по согласованию)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X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Организация освещения ул. Школьная в с. 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Ягодное</w:t>
            </w:r>
            <w:proofErr w:type="gramEnd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 Асиновского района Томской области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760,4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180,3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347,6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103,5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129,0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100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2023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4B2469">
        <w:trPr>
          <w:trHeight w:val="30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2024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4B2469">
        <w:trPr>
          <w:trHeight w:val="45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Прогнозный период 2025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2F46B4">
        <w:trPr>
          <w:trHeight w:val="45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Прогнозный период 2026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 6.22.</w:t>
            </w:r>
          </w:p>
        </w:tc>
        <w:tc>
          <w:tcPr>
            <w:tcW w:w="221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Мероприятие 22.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Всего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2 850,0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1 935,1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59,9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779,0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76,0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Муниципальное образование «Бакчарский район» (по согласованию)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X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"Обустройство зоны отдыха северного сада. Второй этап". Томская область, Бакчарский район, с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.Б</w:t>
            </w:r>
            <w:proofErr w:type="gramEnd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акчар, ул.Парковая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2 850,0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1 935,1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59,9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779,0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76,0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100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2023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2024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Прогнозный период 2025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Прогнозный период 2026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 6.23.</w:t>
            </w:r>
          </w:p>
        </w:tc>
        <w:tc>
          <w:tcPr>
            <w:tcW w:w="221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Мероприятие 23.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Всего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2 954,3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1 938,6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308,4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647,3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Муниципальное образование «Верхнекетский район» (по согласованию)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X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"Обустройство зоны отдыха на озере Светлое в р. п. Белый Яр Верхнекетского района Томской области" Часть 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2 954,3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1 938,6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308,4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647,3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100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2023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2024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Прогнозный период 2025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Прогнозный период 2026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 6.24.</w:t>
            </w:r>
          </w:p>
        </w:tc>
        <w:tc>
          <w:tcPr>
            <w:tcW w:w="22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Мероприятие 24.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Всего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1 606,8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1 091,0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33,7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241,1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241,0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Муниципальное образование «Колпашевский район» (по согласованию)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X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Строительство типового спортивного сооружения и ограды сельского стадиона в д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.М</w:t>
            </w:r>
            <w:proofErr w:type="gramEnd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аракса Колпашевского района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1 606,8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1 091,0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33,7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241,1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241,0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100</w:t>
            </w:r>
          </w:p>
        </w:tc>
      </w:tr>
      <w:tr w:rsidR="0074220E" w:rsidRPr="00590A21" w:rsidTr="002F46B4">
        <w:trPr>
          <w:trHeight w:val="132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2023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2024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Прогнозный период 2025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Прогнозный период 2026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6.25.</w:t>
            </w:r>
          </w:p>
        </w:tc>
        <w:tc>
          <w:tcPr>
            <w:tcW w:w="221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Мероприятие 25.</w:t>
            </w:r>
          </w:p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Обустройство прилегающей территории озера Токовое 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в</w:t>
            </w:r>
            <w:proofErr w:type="gramEnd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 с. Молчаново Молчановского района Томской области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Всего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2 575,3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1 731,4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53,6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255,0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535,3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Муниципальное образование «Молчановский район» (по согласованию)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X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2 575,3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1 731,4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53,6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255,0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535,3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100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2023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2024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Прогнозный период 2025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Прогнозный период 2026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 6.26.</w:t>
            </w:r>
          </w:p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lastRenderedPageBreak/>
              <w:t>Мероприятие 26.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Всего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2 857,1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1 940,0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285,7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571,4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Муниципальное </w:t>
            </w: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lastRenderedPageBreak/>
              <w:t>образование «Первомайский район» (по согласованию)</w:t>
            </w:r>
          </w:p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lastRenderedPageBreak/>
              <w:t>X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X</w:t>
            </w:r>
          </w:p>
        </w:tc>
      </w:tr>
      <w:tr w:rsidR="0074220E" w:rsidRPr="00590A21" w:rsidTr="002F46B4">
        <w:trPr>
          <w:trHeight w:val="30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Обустройство  стадиона и ограждения  по адресу: Томская область, Первомайский район, с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.Е</w:t>
            </w:r>
            <w:proofErr w:type="gramEnd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жи, ул.Школьная, ул.Дорожная.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2 857,1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1 940,0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285,7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571,4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100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2023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2024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Прогнозный период 2025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Прогнозный период 2026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 6.27.</w:t>
            </w:r>
          </w:p>
        </w:tc>
        <w:tc>
          <w:tcPr>
            <w:tcW w:w="221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Мероприятие 27.</w:t>
            </w:r>
          </w:p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Благоустройство пешеходной зоны Томская область 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Томский</w:t>
            </w:r>
            <w:proofErr w:type="gramEnd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 район, Зоркальцевское сельское поселение, с. Зоркальцево от ул. Центральной до ул. Мира 4б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Всего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2 560,8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1 713,8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53,0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662,6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131,4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Муниципальное образование «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Томский</w:t>
            </w:r>
            <w:proofErr w:type="gramEnd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 район» (по согласованию)</w:t>
            </w:r>
          </w:p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X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2021,00000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2 560,8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1 713,8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53,0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662,6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131,4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100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2023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2024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Прогнозный период 2025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Прогнозный период 2026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 6.28.</w:t>
            </w:r>
          </w:p>
        </w:tc>
        <w:tc>
          <w:tcPr>
            <w:tcW w:w="22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Мероприятие 28.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Всего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450,0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305,5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45,0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90,0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Муниципальное образование «Шегарский район» (по согласованию)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X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Устройство уличного освещения с использованием энергосберегающих технологий и материалов в муниципальном образовании «Анастасьевское сельское поселение»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450,0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305,5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45,0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90,0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100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2023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2024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Прогнозный период 2025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Прогнозный период 2026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6.29.</w:t>
            </w:r>
          </w:p>
        </w:tc>
        <w:tc>
          <w:tcPr>
            <w:tcW w:w="221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Мероприятие 29.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Всего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670C38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2 492,1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1 622,7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50,2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391,7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427,5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Муниципальное образование «Асиновский район» (по согласованию)</w:t>
            </w:r>
          </w:p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X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Устройство тротуаров вдоль ул. 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Центральной</w:t>
            </w:r>
            <w:proofErr w:type="gramEnd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 на участке от дома № 78 до дома 130 в с. Новониколаевка Асиновского района Томской области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590A21" w:rsidRPr="00590A21" w:rsidTr="00590A21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670C38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2 492,1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1 622,7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50,2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391,7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427,5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100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2023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2024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Прогнозный период 2025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Прогнозный период 2026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 6.30.</w:t>
            </w:r>
          </w:p>
        </w:tc>
        <w:tc>
          <w:tcPr>
            <w:tcW w:w="22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Мероприятие 30.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Всего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596,4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103,6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150,0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Муниципальное образование «Асиновский район» (по согласованию)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X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Обустройство зоны отдыха в центре села 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Ново-Кусково</w:t>
            </w:r>
            <w:proofErr w:type="gramEnd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, ул. Библиотечная, 6/1 (в районе ДК и библиотеки им. Г.М. Маркова)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DF1309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1 000,0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596,4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103,6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150,0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100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2023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2024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Прогнозный период 2025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Прогнозный период 2026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 6.31.</w:t>
            </w:r>
          </w:p>
        </w:tc>
        <w:tc>
          <w:tcPr>
            <w:tcW w:w="22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Мероприятие 31.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Всего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2 372,5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1 653,6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396,2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322,7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Муниципальное образование «Бакчарский район» (по согласованию)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X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"Обустройство зоны отдыха северного сада. Третий этап" Томская область, село Бакчар, ул. Парковая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100</w:t>
            </w:r>
          </w:p>
        </w:tc>
      </w:tr>
      <w:tr w:rsidR="0074220E" w:rsidRPr="00590A21" w:rsidTr="00DF1309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2 372,5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1 653,6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396,2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322,7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2023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2024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Прогнозный период 2025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Прогнозный период 2026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6.32.</w:t>
            </w:r>
          </w:p>
        </w:tc>
        <w:tc>
          <w:tcPr>
            <w:tcW w:w="221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Мероприятие 32.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Всего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2 108,3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1 349,4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578,3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180,6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Муниципальное образование «Верхнекетский район» (по согласованию)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X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Обустройство зоны отдыха на озере Светлое в р. п. Белый Яр Верхнекетского района Томской области Часть 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DF1309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590A21" w:rsidRPr="00590A21" w:rsidTr="00590A21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2 108,3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1 349,4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578,3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180,6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100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2023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2024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2F46B4">
        <w:trPr>
          <w:trHeight w:val="121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Прогнозный период 2025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Прогнозный период 2026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 6.33.</w:t>
            </w:r>
          </w:p>
        </w:tc>
        <w:tc>
          <w:tcPr>
            <w:tcW w:w="221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Мероприятие 33.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Всего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2 850,0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1 995,0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285,0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570,0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Муниципальное образование «Молчановский район» (по согласованию)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X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Обустройство зоны отдыха  на озере Токовое 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в</w:t>
            </w:r>
            <w:proofErr w:type="gramEnd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 с. Молчаново Молчановского района Томской области 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DF1309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2 850,0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1 995,0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285,0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570,0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100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2023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2024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2F46B4">
        <w:trPr>
          <w:trHeight w:val="96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Прогнозный период 2025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74220E" w:rsidRPr="00590A21" w:rsidTr="002F46B4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Прогнозный период 2026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20E" w:rsidRPr="00590A21" w:rsidRDefault="0074220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4B2469" w:rsidRPr="00590A21" w:rsidTr="002F46B4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7</w:t>
            </w:r>
          </w:p>
        </w:tc>
        <w:tc>
          <w:tcPr>
            <w:tcW w:w="1468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Задача 7  Подпрограммы 1. Реализация проектов 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комплексного</w:t>
            </w:r>
            <w:proofErr w:type="gramEnd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 развития сельских территорий</w:t>
            </w:r>
          </w:p>
        </w:tc>
      </w:tr>
      <w:tr w:rsidR="00DF1309" w:rsidRPr="00590A21" w:rsidTr="00DF1309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Основное мероприятие 1.</w:t>
            </w: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br/>
              <w:t>Современный облик сельских территорий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Всего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670C38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1 893 686,8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1 745 103,3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670C38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94 624,9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30 230,2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23 728,4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Департамент по социально-экономическому развитию села Томской области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Х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Х</w:t>
            </w:r>
          </w:p>
        </w:tc>
      </w:tr>
      <w:tr w:rsidR="00DF1309" w:rsidRPr="00590A21" w:rsidTr="00DF1309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375 184,6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288 632,6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59 117,9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18 705,7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8 728,4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Показатель 1. Количество реализованных проектов 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комплексного</w:t>
            </w:r>
            <w:proofErr w:type="gramEnd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 развития сельских территорий, единиц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4</w:t>
            </w:r>
          </w:p>
        </w:tc>
      </w:tr>
      <w:tr w:rsidR="00DF1309" w:rsidRPr="00590A21" w:rsidTr="00DF1309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167 226,6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158 959,2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5 255,4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3 012,0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Показатель 1. Количество реализованных проектов 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комплексного</w:t>
            </w:r>
            <w:proofErr w:type="gramEnd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 развития сельских территорий, единиц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1</w:t>
            </w:r>
          </w:p>
        </w:tc>
      </w:tr>
      <w:tr w:rsidR="00DF1309" w:rsidRPr="00590A21" w:rsidTr="00DF1309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F1309" w:rsidRPr="00590A21" w:rsidRDefault="00670C38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302 657,6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274 653,4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670C38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8 494,8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4 509,4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15 000,0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Показатель 1. Реализованы проекты 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комплексного</w:t>
            </w:r>
            <w:proofErr w:type="gramEnd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 развития сельских территорий (агломераций), единиц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</w:t>
            </w:r>
          </w:p>
        </w:tc>
      </w:tr>
      <w:tr w:rsidR="00DF1309" w:rsidRPr="00590A21" w:rsidTr="00DF1309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2023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277 381,6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251 621,7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21 756,8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4 003,1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Показатель 1. Реализованы проекты 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комплексного</w:t>
            </w:r>
            <w:proofErr w:type="gramEnd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 развития сельских территорий (агломераций), единиц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1</w:t>
            </w:r>
          </w:p>
        </w:tc>
      </w:tr>
      <w:tr w:rsidR="00DF1309" w:rsidRPr="00590A21" w:rsidTr="00DF1309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2024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771 236,4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771 236,4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Показатель 1. Реализованы проекты 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комплексного</w:t>
            </w:r>
            <w:proofErr w:type="gramEnd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 развития сельских территорий (агломераций), единиц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1</w:t>
            </w:r>
          </w:p>
        </w:tc>
      </w:tr>
      <w:tr w:rsidR="00DF1309" w:rsidRPr="00590A21" w:rsidTr="00DF1309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Прогнозный период 2025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Показатель 1. Реализованы проекты 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комплексного</w:t>
            </w:r>
            <w:proofErr w:type="gramEnd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 развития сельских территорий (агломераций), единиц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DF1309" w:rsidRPr="00590A21" w:rsidTr="00DF1309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Прогнозный период 2026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Показатель 1. Реализованы проекты 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комплексного</w:t>
            </w:r>
            <w:proofErr w:type="gramEnd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 развития сельских территорий (агломераций), единиц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DF1309" w:rsidRPr="00590A21" w:rsidTr="00DF1309">
        <w:trPr>
          <w:trHeight w:val="7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 7.1.</w:t>
            </w:r>
          </w:p>
        </w:tc>
        <w:tc>
          <w:tcPr>
            <w:tcW w:w="221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Мероприятие 1.</w:t>
            </w: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br/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Водопровод и станция обезжелезивания воды в с. Александровском Томской области (ул. Мира-ул.</w:t>
            </w:r>
            <w:proofErr w:type="gramEnd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 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Майская)</w:t>
            </w:r>
            <w:proofErr w:type="gramEnd"/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Всего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28 145,1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19 747,3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4 044,7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1 378,2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2 974,8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Муниципальное образование «Александровский район» (по согласованию)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X</w:t>
            </w:r>
          </w:p>
        </w:tc>
      </w:tr>
      <w:tr w:rsidR="00DF1309" w:rsidRPr="00590A21" w:rsidTr="00DF1309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28 145,1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19 747,3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4 044,7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1 378,2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2 974,8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Производительность станции водоочистки, куб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.м</w:t>
            </w:r>
            <w:proofErr w:type="gramEnd"/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800</w:t>
            </w:r>
          </w:p>
        </w:tc>
      </w:tr>
      <w:tr w:rsidR="00DF1309" w:rsidRPr="00590A21" w:rsidTr="00DF1309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Производительность станции водоочистки, куб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.м</w:t>
            </w:r>
            <w:proofErr w:type="gramEnd"/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0,00</w:t>
            </w:r>
          </w:p>
        </w:tc>
      </w:tr>
      <w:tr w:rsidR="00DF1309" w:rsidRPr="00590A21" w:rsidTr="00DF1309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Производительность станции водоочистки, куб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.м</w:t>
            </w:r>
            <w:proofErr w:type="gramEnd"/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0,00</w:t>
            </w:r>
          </w:p>
        </w:tc>
      </w:tr>
      <w:tr w:rsidR="00DF1309" w:rsidRPr="00590A21" w:rsidTr="00DF1309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2023</w:t>
            </w:r>
          </w:p>
        </w:tc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Производительность станции водоочистки, куб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.м</w:t>
            </w:r>
            <w:proofErr w:type="gramEnd"/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0,00</w:t>
            </w:r>
          </w:p>
        </w:tc>
      </w:tr>
      <w:tr w:rsidR="00DF1309" w:rsidRPr="00590A21" w:rsidTr="00DF1309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2024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Производительность станции водоочистки, куб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.м</w:t>
            </w:r>
            <w:proofErr w:type="gramEnd"/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0,00</w:t>
            </w:r>
          </w:p>
        </w:tc>
      </w:tr>
      <w:tr w:rsidR="00DF1309" w:rsidRPr="00590A21" w:rsidTr="00DF1309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Прогнозный период 2025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Производительность станции водоочистки, куб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.м</w:t>
            </w:r>
            <w:proofErr w:type="gramEnd"/>
          </w:p>
        </w:tc>
        <w:tc>
          <w:tcPr>
            <w:tcW w:w="9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0,00</w:t>
            </w:r>
          </w:p>
        </w:tc>
      </w:tr>
      <w:tr w:rsidR="00DF1309" w:rsidRPr="00590A21" w:rsidTr="00DF1309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Прогнозный период 2026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Производительность станции водоочистки, куб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.м</w:t>
            </w:r>
            <w:proofErr w:type="gramEnd"/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0,00</w:t>
            </w:r>
          </w:p>
        </w:tc>
      </w:tr>
      <w:tr w:rsidR="00DF1309" w:rsidRPr="00590A21" w:rsidTr="00DF1309">
        <w:trPr>
          <w:trHeight w:val="7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 7.2.</w:t>
            </w:r>
          </w:p>
        </w:tc>
        <w:tc>
          <w:tcPr>
            <w:tcW w:w="221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Мероприятие 2.</w:t>
            </w: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br/>
              <w:t xml:space="preserve">Обустройство микрорайона индивидуальной жилой застройки ул. Пролетарская – ул. Багряная. Водоснабжение. Уличная дренажная система 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в</w:t>
            </w:r>
            <w:proofErr w:type="gramEnd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 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с</w:t>
            </w:r>
            <w:proofErr w:type="gramEnd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. Александровское Александровского района Томской области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Всего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18 572,2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13 073,1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2 677,7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902,1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1 919,3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Муниципальное образование «Александровский район» (по согласованию)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X</w:t>
            </w:r>
          </w:p>
        </w:tc>
      </w:tr>
      <w:tr w:rsidR="00DF1309" w:rsidRPr="00590A21" w:rsidTr="00DF1309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18 572,2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13 073,1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2 677,7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902,1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1 919,3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Показатель 1. Протяженность сетей водоснабжения, 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км</w:t>
            </w:r>
            <w:proofErr w:type="gramEnd"/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2,23</w:t>
            </w:r>
          </w:p>
        </w:tc>
      </w:tr>
      <w:tr w:rsidR="00DF1309" w:rsidRPr="00590A21" w:rsidTr="00DF1309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Показатель 1. Протяженность сетей водоснабжения, 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км</w:t>
            </w:r>
            <w:proofErr w:type="gramEnd"/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0,00</w:t>
            </w:r>
          </w:p>
        </w:tc>
      </w:tr>
      <w:tr w:rsidR="00DF1309" w:rsidRPr="00590A21" w:rsidTr="00DF1309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Показатель 1. Протяженность сетей водоснабжения, 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км</w:t>
            </w:r>
            <w:proofErr w:type="gramEnd"/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0,00</w:t>
            </w:r>
          </w:p>
        </w:tc>
      </w:tr>
      <w:tr w:rsidR="00DF1309" w:rsidRPr="00590A21" w:rsidTr="00DF1309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2023</w:t>
            </w:r>
          </w:p>
        </w:tc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Показатель 1. Протяженность сетей водоснабжения, 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км</w:t>
            </w:r>
            <w:proofErr w:type="gramEnd"/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0,00</w:t>
            </w:r>
          </w:p>
        </w:tc>
      </w:tr>
      <w:tr w:rsidR="00DF1309" w:rsidRPr="00590A21" w:rsidTr="00DF1309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2024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Показатель 1. Протяженность сетей водоснабжения, 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км</w:t>
            </w:r>
            <w:proofErr w:type="gramEnd"/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0,00</w:t>
            </w:r>
          </w:p>
        </w:tc>
      </w:tr>
      <w:tr w:rsidR="00DF1309" w:rsidRPr="00590A21" w:rsidTr="00DF1309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Прогнозный период 2025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Показатель 1. Протяженность сетей водоснабжения, 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км</w:t>
            </w:r>
            <w:proofErr w:type="gramEnd"/>
          </w:p>
        </w:tc>
        <w:tc>
          <w:tcPr>
            <w:tcW w:w="9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0,00</w:t>
            </w:r>
          </w:p>
        </w:tc>
      </w:tr>
      <w:tr w:rsidR="00DF1309" w:rsidRPr="00590A21" w:rsidTr="00DF1309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Прогнозный период 2026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Показатель 1. Протяженность сетей водоснабжения, 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км</w:t>
            </w:r>
            <w:proofErr w:type="gramEnd"/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0,00</w:t>
            </w:r>
          </w:p>
        </w:tc>
      </w:tr>
      <w:tr w:rsidR="00DF1309" w:rsidRPr="00590A21" w:rsidTr="00DF1309">
        <w:trPr>
          <w:trHeight w:val="7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 7.3.</w:t>
            </w:r>
          </w:p>
        </w:tc>
        <w:tc>
          <w:tcPr>
            <w:tcW w:w="221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Мероприятие 3.</w:t>
            </w: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br/>
              <w:t xml:space="preserve">Капитальный ремонт МБОУ – СОШ с. Ягодного Асиновского района Томской области; Томская область, Асиновский район, с. 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Ягодное</w:t>
            </w:r>
            <w:proofErr w:type="gramEnd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, ул. Школьная, 1Б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Всего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70 510,0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52 545,1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10 762,3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3 528,8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3 673,7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Муниципальное образование «Асиновский район» (по согласованию)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X</w:t>
            </w:r>
          </w:p>
        </w:tc>
      </w:tr>
      <w:tr w:rsidR="00DF1309" w:rsidRPr="00590A21" w:rsidTr="00DF1309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70 510,0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52 545,1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10 762,3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3 528,8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3 673,7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Общая площадь, кв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.м</w:t>
            </w:r>
            <w:proofErr w:type="gramEnd"/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1 743,8</w:t>
            </w:r>
          </w:p>
        </w:tc>
      </w:tr>
      <w:tr w:rsidR="00DF1309" w:rsidRPr="00590A21" w:rsidTr="00DF1309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Общая площадь, кв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.м</w:t>
            </w:r>
            <w:proofErr w:type="gramEnd"/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0,00</w:t>
            </w:r>
          </w:p>
        </w:tc>
      </w:tr>
      <w:tr w:rsidR="00DF1309" w:rsidRPr="00590A21" w:rsidTr="00DF1309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Общая площадь, кв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.м</w:t>
            </w:r>
            <w:proofErr w:type="gramEnd"/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0,00</w:t>
            </w:r>
          </w:p>
        </w:tc>
      </w:tr>
      <w:tr w:rsidR="00DF1309" w:rsidRPr="00590A21" w:rsidTr="00DF1309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2023</w:t>
            </w:r>
          </w:p>
        </w:tc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Общая площадь, кв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.м</w:t>
            </w:r>
            <w:proofErr w:type="gramEnd"/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0,00</w:t>
            </w:r>
          </w:p>
        </w:tc>
      </w:tr>
      <w:tr w:rsidR="00DF1309" w:rsidRPr="00590A21" w:rsidTr="00DF1309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2024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Общая площадь, кв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.м</w:t>
            </w:r>
            <w:proofErr w:type="gramEnd"/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0,00</w:t>
            </w:r>
          </w:p>
        </w:tc>
      </w:tr>
      <w:tr w:rsidR="00DF1309" w:rsidRPr="00590A21" w:rsidTr="00DF1309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Прогнозный период 2025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Общая площадь, кв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.м</w:t>
            </w:r>
            <w:proofErr w:type="gramEnd"/>
          </w:p>
        </w:tc>
        <w:tc>
          <w:tcPr>
            <w:tcW w:w="9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0,00</w:t>
            </w:r>
          </w:p>
        </w:tc>
      </w:tr>
      <w:tr w:rsidR="00DF1309" w:rsidRPr="00590A21" w:rsidTr="00DF1309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Прогнозный период 2026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Общая площадь, кв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.м</w:t>
            </w:r>
            <w:proofErr w:type="gramEnd"/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0,00</w:t>
            </w:r>
          </w:p>
        </w:tc>
      </w:tr>
      <w:tr w:rsidR="00DF1309" w:rsidRPr="00590A21" w:rsidTr="00DF1309">
        <w:trPr>
          <w:trHeight w:val="7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 7.4.</w:t>
            </w:r>
          </w:p>
        </w:tc>
        <w:tc>
          <w:tcPr>
            <w:tcW w:w="221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Мероприятие 4.</w:t>
            </w: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br w:type="page"/>
              <w:t>Капитальный ремонт здания МКДОУ «ЦРР детский сад «Колокольчик», расположенного по адресу: Томская область, Кожевниковский район, с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.К</w:t>
            </w:r>
            <w:proofErr w:type="gramEnd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ожевниково, ул. Титова, д.6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Всего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65 461,4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51 537,4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10 555,9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3 275,3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92,8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Муниципальное образование «Кожевниковский район» (по согласованию)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</w:tr>
      <w:tr w:rsidR="00DF1309" w:rsidRPr="00590A21" w:rsidTr="00DF1309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65 461,4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51 537,4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10 555,9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3 275,3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92,8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Общая площадь здания, кв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.м</w:t>
            </w:r>
            <w:proofErr w:type="gramEnd"/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1 092,5</w:t>
            </w:r>
          </w:p>
        </w:tc>
      </w:tr>
      <w:tr w:rsidR="00DF1309" w:rsidRPr="00590A21" w:rsidTr="00DF1309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Общая площадь здания, кв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.м</w:t>
            </w:r>
            <w:proofErr w:type="gramEnd"/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0,00</w:t>
            </w:r>
          </w:p>
        </w:tc>
      </w:tr>
      <w:tr w:rsidR="00DF1309" w:rsidRPr="00590A21" w:rsidTr="00DF1309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Общая площадь здания, кв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.м</w:t>
            </w:r>
            <w:proofErr w:type="gramEnd"/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0,00</w:t>
            </w:r>
          </w:p>
        </w:tc>
      </w:tr>
      <w:tr w:rsidR="00DF1309" w:rsidRPr="00590A21" w:rsidTr="00DF1309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2023</w:t>
            </w:r>
          </w:p>
        </w:tc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Общая площадь здания, кв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.м</w:t>
            </w:r>
            <w:proofErr w:type="gramEnd"/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0,00</w:t>
            </w:r>
          </w:p>
        </w:tc>
      </w:tr>
      <w:tr w:rsidR="00DF1309" w:rsidRPr="00590A21" w:rsidTr="00DF1309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2024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Общая площадь здания, кв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.м</w:t>
            </w:r>
            <w:proofErr w:type="gramEnd"/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0,00</w:t>
            </w:r>
          </w:p>
        </w:tc>
      </w:tr>
      <w:tr w:rsidR="00DF1309" w:rsidRPr="00590A21" w:rsidTr="00DF1309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Прогнозный </w:t>
            </w: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lastRenderedPageBreak/>
              <w:t>период 2025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lastRenderedPageBreak/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Общая площадь здания, кв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.м</w:t>
            </w:r>
            <w:proofErr w:type="gramEnd"/>
          </w:p>
        </w:tc>
        <w:tc>
          <w:tcPr>
            <w:tcW w:w="9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0,00</w:t>
            </w:r>
          </w:p>
        </w:tc>
      </w:tr>
      <w:tr w:rsidR="00DF1309" w:rsidRPr="00590A21" w:rsidTr="00DF1309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lastRenderedPageBreak/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Прогнозный период 2026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Общая площадь здания, кв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.м</w:t>
            </w:r>
            <w:proofErr w:type="gramEnd"/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0,00</w:t>
            </w:r>
          </w:p>
        </w:tc>
      </w:tr>
      <w:tr w:rsidR="00DF1309" w:rsidRPr="00590A21" w:rsidTr="00DF1309">
        <w:trPr>
          <w:trHeight w:val="70"/>
        </w:trPr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7.5</w:t>
            </w:r>
          </w:p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Мероприятие 5.</w:t>
            </w: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br/>
              <w:t>Капитальный ремонт спортивного зала в здании в МАОУ «Кожевниковская средняя общеобразовательная школа № 1», расположенном по адресу: Томская область, Кожевниковский район, с. Кожевниково, ул. Гагарина,9, стр.1.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Всего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17 023,8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13 383,5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2 741,2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852,1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47,0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b/>
                <w:bCs/>
                <w:sz w:val="12"/>
                <w:szCs w:val="12"/>
                <w:lang w:eastAsia="ru-RU"/>
              </w:rPr>
              <w:t>Муниципальное образование «Кожевниковский район» (по согласованию)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</w:tr>
      <w:tr w:rsidR="00DF1309" w:rsidRPr="00590A21" w:rsidTr="00DF1309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14 547,4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11 433,6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2 341,8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725,0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47,0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b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Общая площадь здания, кв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.м</w:t>
            </w:r>
            <w:proofErr w:type="gramEnd"/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</w:tr>
      <w:tr w:rsidR="00DF1309" w:rsidRPr="00590A21" w:rsidTr="00DF1309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2 476,3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1 949,9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399,4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127,0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b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Общая площадь здания, кв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.м</w:t>
            </w:r>
            <w:proofErr w:type="gramEnd"/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2392,50</w:t>
            </w:r>
          </w:p>
        </w:tc>
      </w:tr>
      <w:tr w:rsidR="00DF1309" w:rsidRPr="00590A21" w:rsidTr="00DF1309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b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Общая площадь здания, кв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.м</w:t>
            </w:r>
            <w:proofErr w:type="gramEnd"/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0,00</w:t>
            </w:r>
          </w:p>
        </w:tc>
      </w:tr>
      <w:tr w:rsidR="00DF1309" w:rsidRPr="00590A21" w:rsidTr="00DF1309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2023</w:t>
            </w:r>
          </w:p>
        </w:tc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b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Общая площадь здания, кв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.м</w:t>
            </w:r>
            <w:proofErr w:type="gramEnd"/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0,00</w:t>
            </w:r>
          </w:p>
        </w:tc>
      </w:tr>
      <w:tr w:rsidR="00DF1309" w:rsidRPr="00590A21" w:rsidTr="00DF1309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2024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b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Общая площадь здания, кв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.м</w:t>
            </w:r>
            <w:proofErr w:type="gramEnd"/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0,00</w:t>
            </w:r>
          </w:p>
        </w:tc>
      </w:tr>
      <w:tr w:rsidR="00DF1309" w:rsidRPr="00590A21" w:rsidTr="00DF1309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Прогнозный период 2025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b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Общая площадь здания, кв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.м</w:t>
            </w:r>
            <w:proofErr w:type="gramEnd"/>
          </w:p>
        </w:tc>
        <w:tc>
          <w:tcPr>
            <w:tcW w:w="9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0,00</w:t>
            </w:r>
          </w:p>
        </w:tc>
      </w:tr>
      <w:tr w:rsidR="00DF1309" w:rsidRPr="00590A21" w:rsidTr="00DF1309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Прогнозный период 2026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b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Общая площадь здания, кв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.м</w:t>
            </w:r>
            <w:proofErr w:type="gramEnd"/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0,00</w:t>
            </w:r>
          </w:p>
        </w:tc>
      </w:tr>
      <w:tr w:rsidR="00DF1309" w:rsidRPr="00590A21" w:rsidTr="00DF1309">
        <w:trPr>
          <w:trHeight w:val="7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7.6</w:t>
            </w:r>
          </w:p>
        </w:tc>
        <w:tc>
          <w:tcPr>
            <w:tcW w:w="221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Мероприятие 6.</w:t>
            </w: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br/>
              <w:t>Приобретение автобуса для спортивно-оздоровительного центра «КОЛОС» по адресу: 636160, с. Кожевниково, ул. Парковая, 13.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Всего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1 537,9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1 211,9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248,2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76,9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0,9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Муниципальное образование «Кожевниковский район» (по согласованию)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</w:tr>
      <w:tr w:rsidR="00DF1309" w:rsidRPr="00590A21" w:rsidTr="00DF1309">
        <w:trPr>
          <w:trHeight w:val="70"/>
        </w:trPr>
        <w:tc>
          <w:tcPr>
            <w:tcW w:w="78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1 537,9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1 211,9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248,2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76,9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0,9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Количество посадочных мест, единиц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17</w:t>
            </w:r>
          </w:p>
        </w:tc>
      </w:tr>
      <w:tr w:rsidR="00DF1309" w:rsidRPr="00590A21" w:rsidTr="00DF1309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Количество посадочных мест, единиц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0,00</w:t>
            </w:r>
          </w:p>
        </w:tc>
      </w:tr>
      <w:tr w:rsidR="00DF1309" w:rsidRPr="00590A21" w:rsidTr="00DF1309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Количество посадочных мест, единиц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0,00</w:t>
            </w:r>
          </w:p>
        </w:tc>
      </w:tr>
      <w:tr w:rsidR="00DF1309" w:rsidRPr="00590A21" w:rsidTr="00DF1309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2023</w:t>
            </w:r>
          </w:p>
        </w:tc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Количество посадочных мест, единиц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0,00</w:t>
            </w:r>
          </w:p>
        </w:tc>
      </w:tr>
      <w:tr w:rsidR="00DF1309" w:rsidRPr="00590A21" w:rsidTr="00DF1309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2024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Количество посадочных мест, единиц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0,00</w:t>
            </w:r>
          </w:p>
        </w:tc>
      </w:tr>
      <w:tr w:rsidR="00DF1309" w:rsidRPr="00590A21" w:rsidTr="00DF1309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Прогнозный период 2025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Количество посадочных мест, единиц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0,00</w:t>
            </w:r>
          </w:p>
        </w:tc>
      </w:tr>
      <w:tr w:rsidR="00DF1309" w:rsidRPr="00590A21" w:rsidTr="00DF1309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Прогнозный период 2026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Количество посадочных мест, единиц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0,00</w:t>
            </w:r>
          </w:p>
        </w:tc>
      </w:tr>
      <w:tr w:rsidR="00DF1309" w:rsidRPr="00590A21" w:rsidTr="00DF1309">
        <w:trPr>
          <w:trHeight w:val="70"/>
        </w:trPr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7.7.</w:t>
            </w:r>
          </w:p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Мероприятие 7. </w:t>
            </w: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br/>
              <w:t>Реконструкция очистных сооружений с. Кожевниково Кожевниковского района Томской области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Всего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67 007,8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52 819,9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10 818,6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3 349,4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19,9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Муниципальное образование «Кожевниковский район» (по согласованию)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</w:tr>
      <w:tr w:rsidR="00DF1309" w:rsidRPr="00590A21" w:rsidTr="00DF1309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67 007,8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52 819,9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10 818,6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3 349,4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19,9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Производительность очистных сооружений, куб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.м</w:t>
            </w:r>
            <w:proofErr w:type="gramEnd"/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335</w:t>
            </w:r>
          </w:p>
        </w:tc>
      </w:tr>
      <w:tr w:rsidR="00DF1309" w:rsidRPr="00590A21" w:rsidTr="00DF1309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Производительность очистных сооружений, куб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.м</w:t>
            </w:r>
            <w:proofErr w:type="gramEnd"/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0,00</w:t>
            </w:r>
          </w:p>
        </w:tc>
      </w:tr>
      <w:tr w:rsidR="00DF1309" w:rsidRPr="00590A21" w:rsidTr="00DF1309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Производительность очистных сооружений, куб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.м</w:t>
            </w:r>
            <w:proofErr w:type="gramEnd"/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0,00</w:t>
            </w:r>
          </w:p>
        </w:tc>
      </w:tr>
      <w:tr w:rsidR="00DF1309" w:rsidRPr="00590A21" w:rsidTr="00DF1309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2023</w:t>
            </w:r>
          </w:p>
        </w:tc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Производительность очистных сооружений, куб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.м</w:t>
            </w:r>
            <w:proofErr w:type="gramEnd"/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0,00</w:t>
            </w:r>
          </w:p>
        </w:tc>
      </w:tr>
      <w:tr w:rsidR="00DF1309" w:rsidRPr="00590A21" w:rsidTr="00DF1309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2024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Производительность очистных сооружений, куб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.м</w:t>
            </w:r>
            <w:proofErr w:type="gramEnd"/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0,00</w:t>
            </w:r>
          </w:p>
        </w:tc>
      </w:tr>
      <w:tr w:rsidR="00DF1309" w:rsidRPr="00590A21" w:rsidTr="00DF1309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Прогнозный период 2025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Производительность очистных сооружений, куб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.м</w:t>
            </w:r>
            <w:proofErr w:type="gramEnd"/>
          </w:p>
        </w:tc>
        <w:tc>
          <w:tcPr>
            <w:tcW w:w="9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0,00</w:t>
            </w:r>
          </w:p>
        </w:tc>
      </w:tr>
      <w:tr w:rsidR="00DF1309" w:rsidRPr="00590A21" w:rsidTr="00DF1309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Прогнозный период 2026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Производительность очистных сооружений, куб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.м</w:t>
            </w:r>
            <w:proofErr w:type="gramEnd"/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0,00</w:t>
            </w:r>
          </w:p>
        </w:tc>
      </w:tr>
      <w:tr w:rsidR="00DF1309" w:rsidRPr="00590A21" w:rsidTr="00DF1309">
        <w:trPr>
          <w:trHeight w:val="225"/>
        </w:trPr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7.8</w:t>
            </w:r>
          </w:p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Мероприятие 8.</w:t>
            </w: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br/>
              <w:t xml:space="preserve">Физкультурно-спортивный комплекс с универсальным игровым залом 36х21м 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в</w:t>
            </w:r>
            <w:proofErr w:type="gramEnd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 с. Мельниково Шегарского района Томской области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Всего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109 402,8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86 264,2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17 668,6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5 470,0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Муниципальное образование «Шегарский район» (по согласованию)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</w:tr>
      <w:tr w:rsidR="00DF1309" w:rsidRPr="00590A21" w:rsidTr="00DF1309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109 402,8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86 264,2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17 668,6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5 470,0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Общая площадь, кв. м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1 906,63</w:t>
            </w:r>
          </w:p>
        </w:tc>
      </w:tr>
      <w:tr w:rsidR="00DF1309" w:rsidRPr="00590A21" w:rsidTr="00DF1309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Общая площадь, кв. м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0,00</w:t>
            </w:r>
          </w:p>
        </w:tc>
      </w:tr>
      <w:tr w:rsidR="00DF1309" w:rsidRPr="00590A21" w:rsidTr="00DF1309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Общая площадь, кв. м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0,00</w:t>
            </w:r>
          </w:p>
        </w:tc>
      </w:tr>
      <w:tr w:rsidR="00DF1309" w:rsidRPr="00590A21" w:rsidTr="00DF1309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2023</w:t>
            </w:r>
          </w:p>
        </w:tc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Общая площадь, кв. м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0,00</w:t>
            </w:r>
          </w:p>
        </w:tc>
      </w:tr>
      <w:tr w:rsidR="00DF1309" w:rsidRPr="00590A21" w:rsidTr="00DF1309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2024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Общая площадь, кв. м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0,00</w:t>
            </w:r>
          </w:p>
        </w:tc>
      </w:tr>
      <w:tr w:rsidR="00DF1309" w:rsidRPr="00590A21" w:rsidTr="00DF1309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Прогнозный период 2025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Общая площадь, кв. м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0,00</w:t>
            </w:r>
          </w:p>
        </w:tc>
      </w:tr>
      <w:tr w:rsidR="00DF1309" w:rsidRPr="00590A21" w:rsidTr="00DF1309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Прогнозный период 2026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Общая площадь, кв. м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0,00</w:t>
            </w:r>
          </w:p>
        </w:tc>
      </w:tr>
      <w:tr w:rsidR="00DF1309" w:rsidRPr="00590A21" w:rsidTr="00DF1309">
        <w:trPr>
          <w:trHeight w:val="70"/>
        </w:trPr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 7.9</w:t>
            </w:r>
          </w:p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Мероприятие 9.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Всего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205 157,9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198 943,5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6 152,9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61,4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Муниципальное образование «Тегульдетский район» (по согласованию)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</w:tr>
      <w:tr w:rsidR="00DF1309" w:rsidRPr="00590A21" w:rsidTr="00DF1309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Газоснабжение с. Тегульдет Тегульдетского района Томской области.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</w:tr>
      <w:tr w:rsidR="00DF1309" w:rsidRPr="00590A21" w:rsidTr="00DF1309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107 694,7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104 432,6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3 229,9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32,2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89701F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highlight w:val="green"/>
                <w:lang w:eastAsia="ru-RU"/>
              </w:rPr>
            </w:pPr>
            <w:r w:rsidRPr="0089701F">
              <w:rPr>
                <w:rFonts w:ascii="PT Astra Serif" w:eastAsia="Times New Roman" w:hAnsi="PT Astra Serif" w:cs="Calibri"/>
                <w:sz w:val="12"/>
                <w:szCs w:val="12"/>
                <w:highlight w:val="green"/>
                <w:lang w:eastAsia="ru-RU"/>
              </w:rPr>
              <w:t>Показатель 1. Техническая готовность проекта, %</w:t>
            </w:r>
            <w:r w:rsidRPr="0089701F">
              <w:rPr>
                <w:rFonts w:ascii="PT Astra Serif" w:eastAsia="Times New Roman" w:hAnsi="PT Astra Serif" w:cs="Calibri"/>
                <w:sz w:val="12"/>
                <w:szCs w:val="12"/>
                <w:highlight w:val="green"/>
                <w:lang w:eastAsia="ru-RU"/>
              </w:rPr>
              <w:br/>
              <w:t xml:space="preserve">Показатель 2. Протяженность, </w:t>
            </w:r>
            <w:proofErr w:type="gramStart"/>
            <w:r w:rsidRPr="0089701F">
              <w:rPr>
                <w:rFonts w:ascii="PT Astra Serif" w:eastAsia="Times New Roman" w:hAnsi="PT Astra Serif" w:cs="Calibri"/>
                <w:sz w:val="12"/>
                <w:szCs w:val="12"/>
                <w:highlight w:val="green"/>
                <w:lang w:eastAsia="ru-RU"/>
              </w:rPr>
              <w:t>км</w:t>
            </w:r>
            <w:proofErr w:type="gramEnd"/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89701F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highlight w:val="green"/>
                <w:lang w:eastAsia="ru-RU"/>
              </w:rPr>
            </w:pPr>
            <w:r w:rsidRPr="0089701F">
              <w:rPr>
                <w:rFonts w:ascii="PT Astra Serif" w:eastAsia="Times New Roman" w:hAnsi="PT Astra Serif" w:cs="Calibri"/>
                <w:sz w:val="12"/>
                <w:szCs w:val="12"/>
                <w:highlight w:val="green"/>
                <w:lang w:eastAsia="ru-RU"/>
              </w:rPr>
              <w:t>50,0</w:t>
            </w:r>
            <w:r w:rsidRPr="0089701F">
              <w:rPr>
                <w:rFonts w:ascii="PT Astra Serif" w:eastAsia="Times New Roman" w:hAnsi="PT Astra Serif" w:cs="Calibri"/>
                <w:sz w:val="12"/>
                <w:szCs w:val="12"/>
                <w:highlight w:val="green"/>
                <w:lang w:eastAsia="ru-RU"/>
              </w:rPr>
              <w:br/>
              <w:t>18</w:t>
            </w:r>
          </w:p>
        </w:tc>
      </w:tr>
      <w:tr w:rsidR="00DF1309" w:rsidRPr="00590A21" w:rsidTr="00DF1309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2022</w:t>
            </w:r>
          </w:p>
        </w:tc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97 463,2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94 510,9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2 923,0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29,2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89701F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highlight w:val="green"/>
                <w:lang w:eastAsia="ru-RU"/>
              </w:rPr>
            </w:pPr>
            <w:r w:rsidRPr="0089701F">
              <w:rPr>
                <w:rFonts w:ascii="PT Astra Serif" w:eastAsia="Times New Roman" w:hAnsi="PT Astra Serif" w:cs="Calibri"/>
                <w:sz w:val="12"/>
                <w:szCs w:val="12"/>
                <w:highlight w:val="green"/>
                <w:lang w:eastAsia="ru-RU"/>
              </w:rPr>
              <w:t>Показатель 1. Техническая готовность проекта, %</w:t>
            </w:r>
            <w:r w:rsidRPr="0089701F">
              <w:rPr>
                <w:rFonts w:ascii="PT Astra Serif" w:eastAsia="Times New Roman" w:hAnsi="PT Astra Serif" w:cs="Calibri"/>
                <w:sz w:val="12"/>
                <w:szCs w:val="12"/>
                <w:highlight w:val="green"/>
                <w:lang w:eastAsia="ru-RU"/>
              </w:rPr>
              <w:br/>
              <w:t xml:space="preserve">Показатель 2. Протяженность, </w:t>
            </w:r>
            <w:proofErr w:type="gramStart"/>
            <w:r w:rsidRPr="0089701F">
              <w:rPr>
                <w:rFonts w:ascii="PT Astra Serif" w:eastAsia="Times New Roman" w:hAnsi="PT Astra Serif" w:cs="Calibri"/>
                <w:sz w:val="12"/>
                <w:szCs w:val="12"/>
                <w:highlight w:val="green"/>
                <w:lang w:eastAsia="ru-RU"/>
              </w:rPr>
              <w:t>км</w:t>
            </w:r>
            <w:proofErr w:type="gramEnd"/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89701F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highlight w:val="green"/>
                <w:lang w:eastAsia="ru-RU"/>
              </w:rPr>
            </w:pPr>
            <w:r w:rsidRPr="0089701F">
              <w:rPr>
                <w:rFonts w:ascii="PT Astra Serif" w:eastAsia="Times New Roman" w:hAnsi="PT Astra Serif" w:cs="Calibri"/>
                <w:sz w:val="12"/>
                <w:szCs w:val="12"/>
                <w:highlight w:val="green"/>
                <w:lang w:eastAsia="ru-RU"/>
              </w:rPr>
              <w:t>100</w:t>
            </w:r>
            <w:r w:rsidRPr="0089701F">
              <w:rPr>
                <w:rFonts w:ascii="PT Astra Serif" w:eastAsia="Times New Roman" w:hAnsi="PT Astra Serif" w:cs="Calibri"/>
                <w:sz w:val="12"/>
                <w:szCs w:val="12"/>
                <w:highlight w:val="green"/>
                <w:lang w:eastAsia="ru-RU"/>
              </w:rPr>
              <w:br/>
              <w:t>7</w:t>
            </w:r>
          </w:p>
        </w:tc>
      </w:tr>
      <w:tr w:rsidR="00DF1309" w:rsidRPr="00590A21" w:rsidTr="00DF1309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2023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</w:tr>
      <w:tr w:rsidR="00DF1309" w:rsidRPr="00590A21" w:rsidTr="00DF1309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2024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</w:tr>
      <w:tr w:rsidR="00DF1309" w:rsidRPr="00590A21" w:rsidTr="00DF1309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Прогнозный период 2025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</w:tr>
      <w:tr w:rsidR="00DF1309" w:rsidRPr="00590A21" w:rsidTr="00DF1309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Прогнозный период 2026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</w:tr>
      <w:tr w:rsidR="00DF1309" w:rsidRPr="00590A21" w:rsidTr="00DF1309">
        <w:trPr>
          <w:trHeight w:val="7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 7.10</w:t>
            </w:r>
          </w:p>
        </w:tc>
        <w:tc>
          <w:tcPr>
            <w:tcW w:w="221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Мероприятие 10.</w:t>
            </w: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br/>
              <w:t xml:space="preserve">Капитальный ремонт МКУ РЦТиД с филиалами, 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расположенного</w:t>
            </w:r>
            <w:proofErr w:type="gramEnd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 по адресу: Томская область, Тегульдетский район, с. Тегульдет, ул. Садовая, д.12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Всего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57 055,6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52 576,7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1 626,1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2 852,8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Муниципальное образование «Тегульдетский район» (по согласованию)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</w:tr>
      <w:tr w:rsidR="00DF1309" w:rsidRPr="00590A21" w:rsidTr="00DF1309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Площадь здания, кв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.м</w:t>
            </w:r>
            <w:proofErr w:type="gramEnd"/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</w:tr>
      <w:tr w:rsidR="00DF1309" w:rsidRPr="00590A21" w:rsidTr="00DF1309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57 055,6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52 576,7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1 626,1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2 852,8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Площадь здания, кв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.м</w:t>
            </w:r>
            <w:proofErr w:type="gramEnd"/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2 045,960</w:t>
            </w:r>
          </w:p>
        </w:tc>
      </w:tr>
      <w:tr w:rsidR="00DF1309" w:rsidRPr="00590A21" w:rsidTr="00DF1309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Площадь здания, кв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.м</w:t>
            </w:r>
            <w:proofErr w:type="gramEnd"/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</w:tr>
      <w:tr w:rsidR="00DF1309" w:rsidRPr="00590A21" w:rsidTr="00DF1309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2023</w:t>
            </w:r>
          </w:p>
        </w:tc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Площадь здания, кв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.м</w:t>
            </w:r>
            <w:proofErr w:type="gramEnd"/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</w:tr>
      <w:tr w:rsidR="00DF1309" w:rsidRPr="00590A21" w:rsidTr="00DF1309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2024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Площадь здания, кв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.м</w:t>
            </w:r>
            <w:proofErr w:type="gramEnd"/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</w:tr>
      <w:tr w:rsidR="00DF1309" w:rsidRPr="00590A21" w:rsidTr="00DF1309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Прогнозный период 2025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Площадь здания, кв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.м</w:t>
            </w:r>
            <w:proofErr w:type="gramEnd"/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</w:tr>
      <w:tr w:rsidR="00DF1309" w:rsidRPr="00590A21" w:rsidTr="00DF1309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Прогнозный период 2026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Площадь здания, кв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.м</w:t>
            </w:r>
            <w:proofErr w:type="gramEnd"/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</w:tr>
      <w:tr w:rsidR="00DF1309" w:rsidRPr="00590A21" w:rsidTr="00DF1309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 7.11</w:t>
            </w:r>
          </w:p>
        </w:tc>
        <w:tc>
          <w:tcPr>
            <w:tcW w:w="22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Мероприятие 11.</w:t>
            </w: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br/>
            </w: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lastRenderedPageBreak/>
              <w:t>Строительство блочно-модульной котельной в п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.У</w:t>
            </w:r>
            <w:proofErr w:type="gramEnd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лу-Юл, Первомайского района, Томской области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lastRenderedPageBreak/>
              <w:t>Всего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141 820,2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107 220,7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943E17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25 073,0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4 526,5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5 000,0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Муниципальное </w:t>
            </w: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lastRenderedPageBreak/>
              <w:t>образование «Первомайский район» (по согласованию)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lastRenderedPageBreak/>
              <w:t>X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</w:tr>
      <w:tr w:rsidR="00DF1309" w:rsidRPr="00590A21" w:rsidTr="00DF1309">
        <w:trPr>
          <w:trHeight w:val="30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lastRenderedPageBreak/>
              <w:t> 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2020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Мощность, мегаватт; тысяча киловатт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</w:tr>
      <w:tr w:rsidR="00DF1309" w:rsidRPr="00590A21" w:rsidTr="00DF1309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lastRenderedPageBreak/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Мощность, мегаватт; тысяча киловатт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</w:tr>
      <w:tr w:rsidR="00590A21" w:rsidRPr="00590A21" w:rsidTr="00590A21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116 060,3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107 220,7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3 316,2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523,4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5 000,0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Мощность, мегаватт; тысяча киловатт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4,0</w:t>
            </w:r>
          </w:p>
        </w:tc>
      </w:tr>
      <w:tr w:rsidR="00590A21" w:rsidRPr="00590A21" w:rsidTr="00590A21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2023</w:t>
            </w:r>
          </w:p>
        </w:tc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25 759,9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21 756,8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4 003,1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Мощность, мегаватт; тысяча киловатт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</w:tr>
      <w:tr w:rsidR="00DF1309" w:rsidRPr="00590A21" w:rsidTr="00DF1309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2024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Мощность, мегаватт; тысяча киловатт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</w:tr>
      <w:tr w:rsidR="00DF1309" w:rsidRPr="00590A21" w:rsidTr="00DF1309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Прогнозный период 2025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Мощность, мегаватт; тысяча киловатт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</w:tr>
      <w:tr w:rsidR="00DF1309" w:rsidRPr="00590A21" w:rsidTr="00DF1309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Прогнозный период 2026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Мощность, мегаватт; тысяча киловатт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</w:tr>
      <w:tr w:rsidR="00DF1309" w:rsidRPr="00590A21" w:rsidTr="00DF1309">
        <w:trPr>
          <w:trHeight w:val="70"/>
        </w:trPr>
        <w:tc>
          <w:tcPr>
            <w:tcW w:w="78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 7.12</w:t>
            </w:r>
          </w:p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Мероприятие 12.</w:t>
            </w: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br/>
              <w:t xml:space="preserve">Капитальный ремонт здания МБОУ «Ореховская СОШ», 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расположенная</w:t>
            </w:r>
            <w:proofErr w:type="gramEnd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 по адресу: Томская область, Первомайский район, п. Орехово, ул. Ленина, 2 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Всего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CC6C6C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70 549,5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58 560,7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CC6C6C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1 811,3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3 177,5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7 000,0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Муниципальное образование «Первомайский район» (по согласованию)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</w:tr>
      <w:tr w:rsidR="00DF1309" w:rsidRPr="00590A21" w:rsidTr="00DF1309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Площадь здания, кв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.м</w:t>
            </w:r>
            <w:proofErr w:type="gramEnd"/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</w:tr>
      <w:tr w:rsidR="00DF1309" w:rsidRPr="00590A21" w:rsidTr="00DF1309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Площадь здания, кв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.м</w:t>
            </w:r>
            <w:proofErr w:type="gramEnd"/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</w:tr>
      <w:tr w:rsidR="00DF1309" w:rsidRPr="00590A21" w:rsidTr="00DF1309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CC6C6C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70 549,5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58 560,7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CC6C6C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1 811,3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3 177,5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7 000,0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Площадь здания, кв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.м</w:t>
            </w:r>
            <w:proofErr w:type="gramEnd"/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205,0</w:t>
            </w:r>
          </w:p>
        </w:tc>
      </w:tr>
      <w:tr w:rsidR="00DF1309" w:rsidRPr="00590A21" w:rsidTr="00DF1309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2023</w:t>
            </w:r>
          </w:p>
        </w:tc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Площадь здания, кв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.м</w:t>
            </w:r>
            <w:proofErr w:type="gramEnd"/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</w:tr>
      <w:tr w:rsidR="00DF1309" w:rsidRPr="00590A21" w:rsidTr="00DF1309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2024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Площадь здания, кв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.м</w:t>
            </w:r>
            <w:proofErr w:type="gramEnd"/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</w:tr>
      <w:tr w:rsidR="00DF1309" w:rsidRPr="00590A21" w:rsidTr="00DF1309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Прогнозный период 2025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Площадь здания, кв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.м</w:t>
            </w:r>
            <w:proofErr w:type="gramEnd"/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</w:tr>
      <w:tr w:rsidR="00DF1309" w:rsidRPr="00590A21" w:rsidTr="00DF1309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Прогнозный период 2026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Площадь здания, кв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.м</w:t>
            </w:r>
            <w:proofErr w:type="gramEnd"/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</w:tr>
      <w:tr w:rsidR="00DF1309" w:rsidRPr="00590A21" w:rsidTr="00DF1309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 7.13</w:t>
            </w:r>
          </w:p>
        </w:tc>
        <w:tc>
          <w:tcPr>
            <w:tcW w:w="221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Мероприятие 13.</w:t>
            </w: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br/>
              <w:t xml:space="preserve">Капитальный ремонт кровли МБОУ «Ореховская СОШ» по адресу: Томская область, Первомайский район, п. Орехово, ул. Ленина, 2 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Всего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18 584,6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14 361,1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444,3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779,2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3 000,0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Муниципальное образование «Первомайский район» (по согласованию)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</w:tr>
      <w:tr w:rsidR="00DF1309" w:rsidRPr="00590A21" w:rsidTr="00DF1309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Площадь здания, кв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.м</w:t>
            </w:r>
            <w:proofErr w:type="gramEnd"/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</w:tr>
      <w:tr w:rsidR="00DF1309" w:rsidRPr="00590A21" w:rsidTr="00DF1309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Площадь здания, кв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.м</w:t>
            </w:r>
            <w:proofErr w:type="gramEnd"/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</w:tr>
      <w:tr w:rsidR="00DF1309" w:rsidRPr="00590A21" w:rsidTr="00DF1309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18 584,6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14 361,1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444,3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779,2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3 000,0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Площадь здания, кв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.м</w:t>
            </w:r>
            <w:proofErr w:type="gramEnd"/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205,0</w:t>
            </w:r>
          </w:p>
        </w:tc>
      </w:tr>
      <w:tr w:rsidR="00DF1309" w:rsidRPr="00590A21" w:rsidTr="00DF1309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2023</w:t>
            </w:r>
          </w:p>
        </w:tc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Площадь здания, кв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.м</w:t>
            </w:r>
            <w:proofErr w:type="gramEnd"/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</w:tr>
      <w:tr w:rsidR="00DF1309" w:rsidRPr="00590A21" w:rsidTr="00DF1309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2024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Площадь здания, кв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.м</w:t>
            </w:r>
            <w:proofErr w:type="gramEnd"/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</w:tr>
      <w:tr w:rsidR="00DF1309" w:rsidRPr="00590A21" w:rsidTr="00DF1309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Прогнозный период 2025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Площадь здания, кв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.м</w:t>
            </w:r>
            <w:proofErr w:type="gramEnd"/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</w:tr>
      <w:tr w:rsidR="00DF1309" w:rsidRPr="00590A21" w:rsidTr="00DF1309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Прогнозный период 2026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Площадь здания, кв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.м</w:t>
            </w:r>
            <w:proofErr w:type="gramEnd"/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</w:tr>
      <w:tr w:rsidR="00DF1309" w:rsidRPr="00590A21" w:rsidTr="00DF1309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 7.14</w:t>
            </w:r>
          </w:p>
        </w:tc>
        <w:tc>
          <w:tcPr>
            <w:tcW w:w="221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Мероприятие 14.</w:t>
            </w: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br w:type="page"/>
              <w:t xml:space="preserve">Реализация проектов 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комплексного</w:t>
            </w:r>
            <w:proofErr w:type="gramEnd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 развития сельских территорий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Всего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1 022 858,1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1 022 858,1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Органы местного самоуправления муниципальных образований Томской области  (по согласованию)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Площадь здания, кв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.м</w:t>
            </w:r>
            <w:proofErr w:type="gramEnd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,  %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</w:tr>
      <w:tr w:rsidR="00DF1309" w:rsidRPr="00590A21" w:rsidTr="00DF1309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</w:tr>
      <w:tr w:rsidR="00DF1309" w:rsidRPr="00590A21" w:rsidTr="00DF1309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</w:tr>
      <w:tr w:rsidR="00DF1309" w:rsidRPr="00590A21" w:rsidTr="00DF1309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</w:tr>
      <w:tr w:rsidR="00DF1309" w:rsidRPr="00590A21" w:rsidTr="00DF1309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2023</w:t>
            </w:r>
          </w:p>
        </w:tc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251 621,7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251 621,7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309" w:rsidRPr="00972457" w:rsidRDefault="0097245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FF0000"/>
                <w:sz w:val="12"/>
                <w:szCs w:val="12"/>
                <w:highlight w:val="yellow"/>
                <w:lang w:eastAsia="ru-RU"/>
              </w:rPr>
            </w:pPr>
            <w:r>
              <w:rPr>
                <w:rFonts w:ascii="PT Astra Serif" w:eastAsia="Times New Roman" w:hAnsi="PT Astra Serif" w:cs="Calibri"/>
                <w:color w:val="FF0000"/>
                <w:sz w:val="12"/>
                <w:szCs w:val="12"/>
                <w:highlight w:val="yellow"/>
                <w:lang w:eastAsia="ru-RU"/>
              </w:rPr>
              <w:t>100,0</w:t>
            </w:r>
          </w:p>
        </w:tc>
      </w:tr>
      <w:tr w:rsidR="00DF1309" w:rsidRPr="00590A21" w:rsidTr="00DF1309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2024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771 236,4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771 236,4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309" w:rsidRPr="00972457" w:rsidRDefault="0097245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FF0000"/>
                <w:sz w:val="12"/>
                <w:szCs w:val="12"/>
                <w:highlight w:val="yellow"/>
                <w:lang w:eastAsia="ru-RU"/>
              </w:rPr>
            </w:pPr>
            <w:r>
              <w:rPr>
                <w:rFonts w:ascii="PT Astra Serif" w:eastAsia="Times New Roman" w:hAnsi="PT Astra Serif" w:cs="Calibri"/>
                <w:color w:val="FF0000"/>
                <w:sz w:val="12"/>
                <w:szCs w:val="12"/>
                <w:highlight w:val="yellow"/>
                <w:lang w:eastAsia="ru-RU"/>
              </w:rPr>
              <w:t>100,0</w:t>
            </w:r>
          </w:p>
        </w:tc>
      </w:tr>
      <w:tr w:rsidR="00DF1309" w:rsidRPr="00590A21" w:rsidTr="00DF1309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Прогнозный период 2025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</w:tr>
      <w:tr w:rsidR="00DF1309" w:rsidRPr="00590A21" w:rsidTr="00DF1309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Прогнозный период 2026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</w:tr>
      <w:tr w:rsidR="004B2469" w:rsidRPr="00590A21" w:rsidTr="003B0A67">
        <w:trPr>
          <w:trHeight w:val="7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8</w:t>
            </w:r>
          </w:p>
        </w:tc>
        <w:tc>
          <w:tcPr>
            <w:tcW w:w="1468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Задача 8 Подпрограммы 1. Реализация мероприятий по строительству жилья, предоставляемого по договору найма жилого помещения</w:t>
            </w:r>
          </w:p>
        </w:tc>
      </w:tr>
      <w:tr w:rsidR="004B2469" w:rsidRPr="00590A21" w:rsidTr="003B0A67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Основное мероприятие 1. </w:t>
            </w: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br/>
              <w:t>Оказание финансовой поддержки при исполнении расходных обязательств муниципальных образований по строительству жилья, предоставляемого по договору  найма жилого помещения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Всего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37 051,6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28 911,9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894,5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1 689,0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5 556,2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Департамент по социально-экономическому развитию села Томской области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Х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Х</w:t>
            </w:r>
          </w:p>
        </w:tc>
      </w:tr>
      <w:tr w:rsidR="004B2469" w:rsidRPr="00590A21" w:rsidTr="003B0A67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2020</w:t>
            </w: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Количество граждан, получивших жилье в сельской местности по договору  найма, человек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4B2469" w:rsidRPr="00590A21" w:rsidTr="003B0A67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2021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16 327,5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12 830,3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72146E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396,8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816,4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2 284,0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Количество граждан, получивших жилье в сельской местности по договору  найма, человек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4</w:t>
            </w:r>
          </w:p>
        </w:tc>
      </w:tr>
      <w:tr w:rsidR="004B2469" w:rsidRPr="00590A21" w:rsidTr="003B0A67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2022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20 724,1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16 081,6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497,7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872,6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3 272,2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Количество граждан, получивших жилье в сельской местности по договору  найма, человек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8</w:t>
            </w:r>
          </w:p>
        </w:tc>
      </w:tr>
      <w:tr w:rsidR="004B2469" w:rsidRPr="00590A21" w:rsidTr="003B0A67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2023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Количество граждан, получивших жилье в сельской местности по договору  найма, человек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4B2469" w:rsidRPr="00590A21" w:rsidTr="003B0A67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2024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Количество граждан, получивших жилье в сельской местности по договору  найма, человек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4B2469" w:rsidRPr="00590A21" w:rsidTr="003B0A67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Прогнозный период 2025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Количество граждан, получивших жилье в сельской местности по договору  найма, человек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4B2469" w:rsidRPr="00590A21" w:rsidTr="003B0A67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Прогнозный период 2026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Количество граждан, получивших жилье в сельской местности по договору  найма, человек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4B2469" w:rsidRPr="00590A21" w:rsidTr="003B0A67">
        <w:trPr>
          <w:trHeight w:val="7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  8.1</w:t>
            </w:r>
          </w:p>
        </w:tc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Мероприятие 1. </w:t>
            </w: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br/>
              <w:t xml:space="preserve">Строительство жилого дома, предоставляемого гражданам Российской Федерации, проживающим на сельских территориях, по договору найма жилого помещения (по адресу 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с</w:t>
            </w:r>
            <w:proofErr w:type="gramEnd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. 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Новониколаевка</w:t>
            </w:r>
            <w:proofErr w:type="gramEnd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, ул. Центральная, 65 Асиновский район Томская область)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Всего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3 780,0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2 933,3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90,7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189,0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567,0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Муниципальное образование «Асиновский район» (по согласованию)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Х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Х</w:t>
            </w:r>
          </w:p>
        </w:tc>
      </w:tr>
      <w:tr w:rsidR="004B2469" w:rsidRPr="00590A21" w:rsidTr="003B0A67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Объем ввода жилья, предоставленного гражданам по договорам найма жилого помещения, кв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.м</w:t>
            </w:r>
            <w:proofErr w:type="gramEnd"/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4B2469" w:rsidRPr="00590A21" w:rsidTr="003B0A67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2021</w:t>
            </w:r>
          </w:p>
        </w:tc>
        <w:tc>
          <w:tcPr>
            <w:tcW w:w="113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3 780,0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2 933,3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90,7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189,0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567,0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Объем ввода жилья, предоставленного гражданам по договорам найма жилого помещения, кв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.м</w:t>
            </w:r>
            <w:proofErr w:type="gramEnd"/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126</w:t>
            </w:r>
          </w:p>
        </w:tc>
      </w:tr>
      <w:tr w:rsidR="004B2469" w:rsidRPr="00590A21" w:rsidTr="003B0A67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11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2. Техническая готовность проекта, 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100</w:t>
            </w:r>
          </w:p>
        </w:tc>
      </w:tr>
      <w:tr w:rsidR="004B2469" w:rsidRPr="00590A21" w:rsidTr="004B2469">
        <w:trPr>
          <w:trHeight w:val="45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2022</w:t>
            </w:r>
          </w:p>
        </w:tc>
        <w:tc>
          <w:tcPr>
            <w:tcW w:w="113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Объем ввода жилья, предоставленного гражданам по договорам найма жилого помещения, кв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.м</w:t>
            </w:r>
            <w:proofErr w:type="gramEnd"/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4B2469" w:rsidRPr="00590A21" w:rsidTr="003B0A67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11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2. Техническая готовность проекта, 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4B2469" w:rsidRPr="00590A21" w:rsidTr="003B0A67">
        <w:trPr>
          <w:trHeight w:val="7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lastRenderedPageBreak/>
              <w:t> 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2023</w:t>
            </w:r>
          </w:p>
        </w:tc>
        <w:tc>
          <w:tcPr>
            <w:tcW w:w="11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Объем ввода жилья, предоставленного гражданам по договорам найма жилого помещения, кв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.м</w:t>
            </w:r>
            <w:proofErr w:type="gramEnd"/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4B2469" w:rsidRPr="00590A21" w:rsidTr="003B0A67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11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2. Техническая готовность проекта, 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4B2469" w:rsidRPr="00590A21" w:rsidTr="003B0A67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2024</w:t>
            </w:r>
          </w:p>
        </w:tc>
        <w:tc>
          <w:tcPr>
            <w:tcW w:w="113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Объем ввода жилья, предоставленного гражданам по договорам найма жилого помещения, кв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.м</w:t>
            </w:r>
            <w:proofErr w:type="gramEnd"/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4B2469" w:rsidRPr="00590A21" w:rsidTr="003B0A67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11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2. Техническая готовность проекта, 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4B2469" w:rsidRPr="00590A21" w:rsidTr="003B0A67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Прогнозный период 2025</w:t>
            </w:r>
          </w:p>
        </w:tc>
        <w:tc>
          <w:tcPr>
            <w:tcW w:w="113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Объем ввода жилья, предоставленного гражданам по договорам найма жилого помещения, кв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.м</w:t>
            </w:r>
            <w:proofErr w:type="gramEnd"/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4B2469" w:rsidRPr="00590A21" w:rsidTr="003B0A67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11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2. Техническая готовность проекта, 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4B2469" w:rsidRPr="00590A21" w:rsidTr="003B0A67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Прогнозный период 2026</w:t>
            </w:r>
          </w:p>
        </w:tc>
        <w:tc>
          <w:tcPr>
            <w:tcW w:w="113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Объем ввода жилья, предоставленного гражданам по договорам найма жилого помещения, кв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.м</w:t>
            </w:r>
            <w:proofErr w:type="gramEnd"/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4B2469" w:rsidRPr="00590A21" w:rsidTr="003B0A67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11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2. Техническая готовность проекта, 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3B0A67" w:rsidRPr="00590A21" w:rsidTr="003B0A67">
        <w:trPr>
          <w:trHeight w:val="70"/>
        </w:trPr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8.2</w:t>
            </w:r>
          </w:p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Мероприятие 2. </w:t>
            </w: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br/>
              <w:t xml:space="preserve">Строительство жилых домов по адресу: Томская область, Первомайский р-н, с. Первомайское, ул. Лесная, 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24</w:t>
            </w:r>
            <w:proofErr w:type="gramEnd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 а/1, ул. Лесная, 24 а/3»; «Строительство жилых домов по адресу: Томская область, Первомайский р-н, с. Первомайское, ул. Лесная, 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24</w:t>
            </w:r>
            <w:proofErr w:type="gramEnd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 а/4, ул. Лесная, 24 а/6»; «Строительство жилого дома по адресу: Томская область, Первомайский р-н, с. Первомайское, ул. Лесная, 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24</w:t>
            </w:r>
            <w:proofErr w:type="gramEnd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 а/5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Всего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12 547,5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9 897,0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306,1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627,4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1 717,0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Муниципальное образование «Первомайский район» (по согласованию)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Х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Х</w:t>
            </w:r>
          </w:p>
        </w:tc>
      </w:tr>
      <w:tr w:rsidR="003B0A67" w:rsidRPr="00590A21" w:rsidTr="009222C1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</w:tr>
      <w:tr w:rsidR="003B0A67" w:rsidRPr="00590A21" w:rsidTr="003B0A67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2021</w:t>
            </w:r>
          </w:p>
        </w:tc>
        <w:tc>
          <w:tcPr>
            <w:tcW w:w="113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12 547,5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9 897,0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306,1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627,4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1 717,0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Объем ввода жилья, предоставленного гражданам по договорам найма жилого помещения, кв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.м</w:t>
            </w:r>
            <w:proofErr w:type="gramEnd"/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290</w:t>
            </w:r>
          </w:p>
        </w:tc>
      </w:tr>
      <w:tr w:rsidR="003B0A67" w:rsidRPr="00590A21" w:rsidTr="003B0A67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11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2. Техническая готовность проекта, 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100</w:t>
            </w:r>
          </w:p>
        </w:tc>
      </w:tr>
      <w:tr w:rsidR="003B0A67" w:rsidRPr="00590A21" w:rsidTr="003B0A67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2022</w:t>
            </w:r>
          </w:p>
        </w:tc>
        <w:tc>
          <w:tcPr>
            <w:tcW w:w="113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Объем ввода жилья, предоставленного гражданам по договорам найма жилого помещения, кв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.м</w:t>
            </w:r>
            <w:proofErr w:type="gramEnd"/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3B0A67" w:rsidRPr="00590A21" w:rsidTr="003B0A67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11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2. Техническая готовность проекта, 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3B0A67" w:rsidRPr="00590A21" w:rsidTr="003B0A67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2023</w:t>
            </w:r>
          </w:p>
        </w:tc>
        <w:tc>
          <w:tcPr>
            <w:tcW w:w="113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Объем ввода жилья, предоставленного гражданам по договорам найма жилого помещения, кв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.м</w:t>
            </w:r>
            <w:proofErr w:type="gramEnd"/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3B0A67" w:rsidRPr="00590A21" w:rsidTr="003B0A67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11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2. Техническая готовность проекта, 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3B0A67" w:rsidRPr="00590A21" w:rsidTr="003B0A67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2024</w:t>
            </w:r>
          </w:p>
        </w:tc>
        <w:tc>
          <w:tcPr>
            <w:tcW w:w="113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Объем ввода жилья, предоставленного гражданам по договорам найма жилого помещения, кв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.м</w:t>
            </w:r>
            <w:proofErr w:type="gramEnd"/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3B0A67" w:rsidRPr="00590A21" w:rsidTr="003B0A67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11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2. Техническая готовность проекта, 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3B0A67" w:rsidRPr="00590A21" w:rsidTr="003B0A67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Прогнозный период 2025</w:t>
            </w:r>
          </w:p>
        </w:tc>
        <w:tc>
          <w:tcPr>
            <w:tcW w:w="113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Объем ввода жилья, предоставленного гражданам по договорам найма жилого помещения, кв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.м</w:t>
            </w:r>
            <w:proofErr w:type="gramEnd"/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3B0A67" w:rsidRPr="00590A21" w:rsidTr="003B0A67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11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2. Техническая готовность проекта, 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3B0A67" w:rsidRPr="00590A21" w:rsidTr="003B0A67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Прогнозный период 2026</w:t>
            </w:r>
          </w:p>
        </w:tc>
        <w:tc>
          <w:tcPr>
            <w:tcW w:w="113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Объем ввода жилья, предоставленного гражданам по договорам найма жилого помещения, кв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.м</w:t>
            </w:r>
            <w:proofErr w:type="gramEnd"/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3B0A67" w:rsidRPr="00590A21" w:rsidTr="003B0A67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11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2. Техническая готовность проекта, 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4B2469" w:rsidRPr="00590A21" w:rsidTr="003B0A67">
        <w:trPr>
          <w:trHeight w:val="879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 8.3</w:t>
            </w:r>
          </w:p>
        </w:tc>
        <w:tc>
          <w:tcPr>
            <w:tcW w:w="221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B2469" w:rsidRPr="00590A21" w:rsidRDefault="004B2469" w:rsidP="00391759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Мероприятие 3. </w:t>
            </w: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br/>
              <w:t xml:space="preserve">«Строительство жилья, предоставляемого по договору найма жилого помещения, в рамках муниципальной программы «Комплексное развитие сельских территорий в Первомайском районе на 2020 - 2024 годы с прогнозом на 2025 и 2026 годы». «Строительство жилых домов по адресам: Томская область, Первомайский р-он, с. 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Первомайское</w:t>
            </w:r>
            <w:proofErr w:type="gramEnd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, ул. Гагарина, 39, ул. Гагарина, 41». «Строительство жилого дома по адресу: Томская область, Первомайский р-он, с. 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Первомайское</w:t>
            </w:r>
            <w:proofErr w:type="gramEnd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, ул. Гагарина, 30». «Строительство жилых домов по адресам: Томская область, Первомайский, р-он, с. 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Первомайское</w:t>
            </w:r>
            <w:proofErr w:type="gramEnd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, ул. Гагарина, 26, ул. Гагарина, 28». «Строительство жилых домов по адресам: Томская область, Первомайский р-он, с. 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Первомайское</w:t>
            </w:r>
            <w:proofErr w:type="gramEnd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, ул. Лесная, 24а/7, ул. Гагарина, 37». «Строительство жилого дома по адресу: Томская область, Первомайский, р-он, с. 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Первомайское</w:t>
            </w:r>
            <w:proofErr w:type="gramEnd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, ул. Лесная, 24а/2»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Всего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20 724,1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16 081,6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497,7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872,6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3 272,2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Муниципальное образование «Первомайский район» (по согласованию)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Х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Х</w:t>
            </w:r>
          </w:p>
        </w:tc>
      </w:tr>
      <w:tr w:rsidR="004B2469" w:rsidRPr="00590A21" w:rsidTr="003B0A67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</w:tr>
      <w:tr w:rsidR="004B2469" w:rsidRPr="00590A21" w:rsidTr="003B0A67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2021</w:t>
            </w:r>
          </w:p>
        </w:tc>
        <w:tc>
          <w:tcPr>
            <w:tcW w:w="113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Объем ввода жилья, предоставленного гражданам по договорам найма жилого помещения, кв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.м</w:t>
            </w:r>
            <w:proofErr w:type="gramEnd"/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4B2469" w:rsidRPr="00590A21" w:rsidTr="003B0A67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11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2. Техническая готовность проекта, 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DF1309" w:rsidRPr="00590A21" w:rsidTr="003B0A67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2022</w:t>
            </w:r>
          </w:p>
        </w:tc>
        <w:tc>
          <w:tcPr>
            <w:tcW w:w="113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20 724,1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16 081,6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497,7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872,6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3 272,2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89701F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highlight w:val="green"/>
                <w:lang w:eastAsia="ru-RU"/>
              </w:rPr>
            </w:pPr>
            <w:r w:rsidRPr="0089701F">
              <w:rPr>
                <w:rFonts w:ascii="PT Astra Serif" w:eastAsia="Times New Roman" w:hAnsi="PT Astra Serif" w:cs="Calibri"/>
                <w:sz w:val="12"/>
                <w:szCs w:val="12"/>
                <w:highlight w:val="green"/>
                <w:lang w:eastAsia="ru-RU"/>
              </w:rPr>
              <w:t>Показатель 1. Объем ввода жилья, предоставленного гражданам по договорам найма жилого помещения, кв</w:t>
            </w:r>
            <w:proofErr w:type="gramStart"/>
            <w:r w:rsidRPr="0089701F">
              <w:rPr>
                <w:rFonts w:ascii="PT Astra Serif" w:eastAsia="Times New Roman" w:hAnsi="PT Astra Serif" w:cs="Calibri"/>
                <w:sz w:val="12"/>
                <w:szCs w:val="12"/>
                <w:highlight w:val="green"/>
                <w:lang w:eastAsia="ru-RU"/>
              </w:rPr>
              <w:t>.м</w:t>
            </w:r>
            <w:proofErr w:type="gramEnd"/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309" w:rsidRPr="0089701F" w:rsidRDefault="0089701F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highlight w:val="green"/>
                <w:lang w:eastAsia="ru-RU"/>
              </w:rPr>
            </w:pPr>
            <w:r>
              <w:rPr>
                <w:rFonts w:ascii="PT Astra Serif" w:eastAsia="Times New Roman" w:hAnsi="PT Astra Serif" w:cs="Calibri"/>
                <w:sz w:val="12"/>
                <w:szCs w:val="12"/>
                <w:highlight w:val="green"/>
                <w:lang w:eastAsia="ru-RU"/>
              </w:rPr>
              <w:t>445,4</w:t>
            </w:r>
          </w:p>
        </w:tc>
      </w:tr>
      <w:tr w:rsidR="004B2469" w:rsidRPr="00590A21" w:rsidTr="003B0A67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11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2. Техническая готовность проекта, 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100</w:t>
            </w:r>
          </w:p>
        </w:tc>
      </w:tr>
      <w:tr w:rsidR="004B2469" w:rsidRPr="00590A21" w:rsidTr="003B0A67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2023</w:t>
            </w:r>
          </w:p>
        </w:tc>
        <w:tc>
          <w:tcPr>
            <w:tcW w:w="113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Объем ввода жилья, предоставленного гражданам по договорам найма жилого помещения, кв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.м</w:t>
            </w:r>
            <w:proofErr w:type="gramEnd"/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4B2469" w:rsidRPr="00590A21" w:rsidTr="003B0A67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11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2. Техническая готовность проекта, 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4B2469" w:rsidRPr="00590A21" w:rsidTr="003B0A67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2024</w:t>
            </w:r>
          </w:p>
        </w:tc>
        <w:tc>
          <w:tcPr>
            <w:tcW w:w="113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Объем ввода жилья, предоставленного гражданам по договорам найма жилого помещения, кв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.м</w:t>
            </w:r>
            <w:proofErr w:type="gramEnd"/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4B2469" w:rsidRPr="00590A21" w:rsidTr="003B0A67">
        <w:trPr>
          <w:trHeight w:val="126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11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2. Техническая готовность проекта, 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4B2469" w:rsidRPr="00590A21" w:rsidTr="003B0A67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Прогнозный период 2025</w:t>
            </w:r>
          </w:p>
        </w:tc>
        <w:tc>
          <w:tcPr>
            <w:tcW w:w="113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Объем ввода жилья, предоставленного гражданам по договорам найма жилого помещения, кв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.м</w:t>
            </w:r>
            <w:proofErr w:type="gramEnd"/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4B2469" w:rsidRPr="00590A21" w:rsidTr="003B0A67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11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2. Техническая готовность проекта, 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4B2469" w:rsidRPr="00590A21" w:rsidTr="003B0A67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Прогнозный период 2026</w:t>
            </w:r>
          </w:p>
        </w:tc>
        <w:tc>
          <w:tcPr>
            <w:tcW w:w="113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Объем ввода жилья, предоставленного гражданам по договорам найма жилого помещения, кв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.м</w:t>
            </w:r>
            <w:proofErr w:type="gramEnd"/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4B2469" w:rsidRPr="00590A21" w:rsidTr="003B0A67">
        <w:trPr>
          <w:trHeight w:val="252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11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2. Техническая готовность проекта, 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4B2469" w:rsidRPr="00590A21" w:rsidTr="003B0A67">
        <w:trPr>
          <w:trHeight w:val="7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9</w:t>
            </w:r>
          </w:p>
        </w:tc>
        <w:tc>
          <w:tcPr>
            <w:tcW w:w="1468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Задача 9  Подпрограммы 1. Реализация проектов по обустройству объектами инженерной инфраструктуры и благоустройству площадок, расположенных на сельских территориях, под компактную жилищную застройку</w:t>
            </w:r>
          </w:p>
        </w:tc>
      </w:tr>
      <w:tr w:rsidR="003B0A67" w:rsidRPr="00590A21" w:rsidTr="003B0A67">
        <w:trPr>
          <w:trHeight w:val="70"/>
        </w:trPr>
        <w:tc>
          <w:tcPr>
            <w:tcW w:w="78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Основное мероприятие 1. </w:t>
            </w: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br/>
              <w:t xml:space="preserve">Реализация проектов по обустройству объектами инженерной инфраструктуры и благоустройству площадок, расположенных на сельских территориях, под </w:t>
            </w: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lastRenderedPageBreak/>
              <w:t>компактную жилищную застройку</w:t>
            </w: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lastRenderedPageBreak/>
              <w:t>Всего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91 288,3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87 581,0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2 708,7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998,6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Департамент по социально-экономическому развитию села Томской области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Х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Х</w:t>
            </w:r>
          </w:p>
        </w:tc>
      </w:tr>
      <w:tr w:rsidR="003B0A67" w:rsidRPr="00590A21" w:rsidTr="009222C1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2020</w:t>
            </w:r>
          </w:p>
        </w:tc>
        <w:tc>
          <w:tcPr>
            <w:tcW w:w="113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Количество инженерных сетей и реализованных проектов зданий по обустройству  объектами инженерной инфраструктуры и благоустройству площадок, расположенных на сельских территориях под компактную жилищную застройку, единиц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3B0A67" w:rsidRPr="00590A21" w:rsidTr="009222C1">
        <w:trPr>
          <w:trHeight w:val="45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11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2. Доля выполненных работ по проекту компактной жилищной застройки, 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3B0A67" w:rsidRPr="00590A21" w:rsidTr="009222C1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2021</w:t>
            </w:r>
          </w:p>
        </w:tc>
        <w:tc>
          <w:tcPr>
            <w:tcW w:w="113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71 444,5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68 734,1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2 125,8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584,6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Количество инженерных сетей и реализованных проектов зданий по обустройству  объектами инженерной инфраструктуры и благоустройству площадок, расположенных на сельских территориях под компактную жилищную застройку, единиц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3B0A67" w:rsidRPr="00590A21" w:rsidTr="009222C1">
        <w:trPr>
          <w:trHeight w:val="255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11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2. Доля выполненных работ по проекту компактной жилищной застройки, 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50</w:t>
            </w:r>
          </w:p>
        </w:tc>
      </w:tr>
      <w:tr w:rsidR="003B0A67" w:rsidRPr="00590A21" w:rsidTr="009222C1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2022</w:t>
            </w:r>
          </w:p>
        </w:tc>
        <w:tc>
          <w:tcPr>
            <w:tcW w:w="113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19 843,7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18 846,9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582,9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413,9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Обустроены объектами инженерной инфраструктуры и благоустроены площадки, расположенные на сельских территориях, под компактную жилищную застройку, единица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3B0A67" w:rsidRPr="00590A21" w:rsidTr="009222C1">
        <w:trPr>
          <w:trHeight w:val="285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11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2. Доля выполненных работ по проекту компактной жилищной застройки, 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60</w:t>
            </w:r>
          </w:p>
        </w:tc>
      </w:tr>
      <w:tr w:rsidR="003B0A67" w:rsidRPr="00590A21" w:rsidTr="003B0A67">
        <w:trPr>
          <w:trHeight w:val="108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2023</w:t>
            </w:r>
          </w:p>
        </w:tc>
        <w:tc>
          <w:tcPr>
            <w:tcW w:w="113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Обустроены объектами инженерной инфраструктуры и благоустроены площадки, расположенные на сельских территориях, под компактную жилищную застройку, единица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1</w:t>
            </w:r>
          </w:p>
        </w:tc>
      </w:tr>
      <w:tr w:rsidR="003B0A67" w:rsidRPr="00590A21" w:rsidTr="009222C1">
        <w:trPr>
          <w:trHeight w:val="255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11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2. Доля выполненных работ по проекту компактной жилищной застройки, 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100</w:t>
            </w:r>
          </w:p>
        </w:tc>
      </w:tr>
      <w:tr w:rsidR="003B0A67" w:rsidRPr="00590A21" w:rsidTr="003B0A67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2024</w:t>
            </w:r>
          </w:p>
        </w:tc>
        <w:tc>
          <w:tcPr>
            <w:tcW w:w="113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Обустроены объектами инженерной инфраструктуры и благоустроены площадки, расположенные на сельских территориях, под компактную жилищную застройку, единица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3B0A67" w:rsidRPr="00590A21" w:rsidTr="009222C1">
        <w:trPr>
          <w:trHeight w:val="24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11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2. Доля выполненных работ по проекту компактной жилищной застройки, 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3B0A67" w:rsidRPr="00590A21" w:rsidTr="003B0A67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Прогнозный период 2025</w:t>
            </w:r>
          </w:p>
        </w:tc>
        <w:tc>
          <w:tcPr>
            <w:tcW w:w="113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Обустроены объектами инженерной инфраструктуры и благоустроены площадки, расположенные на сельских территориях, под компактную жилищную застройку, единица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3B0A67" w:rsidRPr="00590A21" w:rsidTr="009222C1">
        <w:trPr>
          <w:trHeight w:val="21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11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2. Доля выполненных работ по проекту компактной жилищной застройки, 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3B0A67" w:rsidRPr="00590A21" w:rsidTr="003B0A67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Прогнозный период 2026</w:t>
            </w:r>
          </w:p>
        </w:tc>
        <w:tc>
          <w:tcPr>
            <w:tcW w:w="113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Обустроены объектами инженерной инфраструктуры и благоустроены площадки, расположенные на сельских территориях, под компактную жилищную застройку, единица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3B0A67" w:rsidRPr="00590A21" w:rsidTr="009222C1">
        <w:trPr>
          <w:trHeight w:val="270"/>
        </w:trPr>
        <w:tc>
          <w:tcPr>
            <w:tcW w:w="78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8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11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2. Доля выполненных работ по проекту компактной жилищной застройки, 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4B2469" w:rsidRPr="00590A21" w:rsidTr="003B0A67">
        <w:trPr>
          <w:trHeight w:val="7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 9.1</w:t>
            </w:r>
          </w:p>
        </w:tc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886062">
              <w:rPr>
                <w:rFonts w:ascii="PT Astra Serif" w:eastAsia="Times New Roman" w:hAnsi="PT Astra Serif" w:cs="Calibri"/>
                <w:sz w:val="12"/>
                <w:szCs w:val="12"/>
                <w:highlight w:val="green"/>
                <w:lang w:eastAsia="ru-RU"/>
              </w:rPr>
              <w:t xml:space="preserve">Мероприятие 1. </w:t>
            </w:r>
            <w:r w:rsidRPr="00886062">
              <w:rPr>
                <w:rFonts w:ascii="PT Astra Serif" w:eastAsia="Times New Roman" w:hAnsi="PT Astra Serif" w:cs="Calibri"/>
                <w:sz w:val="12"/>
                <w:szCs w:val="12"/>
                <w:highlight w:val="green"/>
                <w:lang w:eastAsia="ru-RU"/>
              </w:rPr>
              <w:br/>
            </w:r>
            <w:r w:rsidR="00CD71D3" w:rsidRPr="00886062">
              <w:rPr>
                <w:rFonts w:ascii="PT Astra Serif" w:eastAsia="Times New Roman" w:hAnsi="PT Astra Serif" w:cs="Calibri"/>
                <w:sz w:val="12"/>
                <w:szCs w:val="12"/>
                <w:highlight w:val="green"/>
                <w:lang w:eastAsia="ru-RU"/>
              </w:rPr>
              <w:t xml:space="preserve">Строительство инженерной инфраструктуры на территории для размещения индивидуального жилищного строительства в п. </w:t>
            </w:r>
            <w:proofErr w:type="gramStart"/>
            <w:r w:rsidR="00CD71D3" w:rsidRPr="00886062">
              <w:rPr>
                <w:rFonts w:ascii="PT Astra Serif" w:eastAsia="Times New Roman" w:hAnsi="PT Astra Serif" w:cs="Calibri"/>
                <w:sz w:val="12"/>
                <w:szCs w:val="12"/>
                <w:highlight w:val="green"/>
                <w:lang w:eastAsia="ru-RU"/>
              </w:rPr>
              <w:t>Самусь</w:t>
            </w:r>
            <w:proofErr w:type="gramEnd"/>
            <w:r w:rsidR="00CD71D3" w:rsidRPr="00886062">
              <w:rPr>
                <w:rFonts w:ascii="PT Astra Serif" w:eastAsia="Times New Roman" w:hAnsi="PT Astra Serif" w:cs="Calibri"/>
                <w:sz w:val="12"/>
                <w:szCs w:val="12"/>
                <w:highlight w:val="green"/>
                <w:lang w:eastAsia="ru-RU"/>
              </w:rPr>
              <w:t xml:space="preserve"> ЗАТО Северск Томской области</w:t>
            </w: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Всего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91 288,3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87 581,0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2 708,7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998,6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Муниципальное образование «ЗАТО Северск» (по согласованию)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Х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Х</w:t>
            </w:r>
          </w:p>
        </w:tc>
      </w:tr>
      <w:tr w:rsidR="003B0A67" w:rsidRPr="00590A21" w:rsidTr="003B0A67">
        <w:trPr>
          <w:trHeight w:val="70"/>
        </w:trPr>
        <w:tc>
          <w:tcPr>
            <w:tcW w:w="78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объекта, 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3B0A67" w:rsidRPr="00590A21" w:rsidTr="009222C1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71 444,5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68 734,1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2 125,8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584,6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объекта, 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50</w:t>
            </w:r>
          </w:p>
        </w:tc>
      </w:tr>
      <w:tr w:rsidR="00DF1309" w:rsidRPr="00590A21" w:rsidTr="00DF1309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19 843,7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18 846,9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582,9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413,9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объекта, 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60</w:t>
            </w:r>
          </w:p>
        </w:tc>
      </w:tr>
      <w:tr w:rsidR="003B0A67" w:rsidRPr="00590A21" w:rsidTr="003B0A67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2023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объекта, 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100,00</w:t>
            </w:r>
          </w:p>
        </w:tc>
      </w:tr>
      <w:tr w:rsidR="003B0A67" w:rsidRPr="00590A21" w:rsidTr="003B0A67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2024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объекта, 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0,00</w:t>
            </w:r>
          </w:p>
        </w:tc>
      </w:tr>
      <w:tr w:rsidR="003B0A67" w:rsidRPr="00590A21" w:rsidTr="003B0A67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Прогнозный период 2025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объекта, 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0,00</w:t>
            </w:r>
          </w:p>
        </w:tc>
      </w:tr>
      <w:tr w:rsidR="003B0A67" w:rsidRPr="00590A21" w:rsidTr="003B0A67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Прогнозный период 2026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Техническая готовность объекта, 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0,00</w:t>
            </w:r>
          </w:p>
        </w:tc>
      </w:tr>
      <w:tr w:rsidR="004B2469" w:rsidRPr="00590A21" w:rsidTr="003B0A67">
        <w:trPr>
          <w:trHeight w:val="7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10</w:t>
            </w:r>
          </w:p>
        </w:tc>
        <w:tc>
          <w:tcPr>
            <w:tcW w:w="1468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Задача 10  Подпрограммы 1. Сохранение объектов социально-культурной сферы</w:t>
            </w:r>
          </w:p>
        </w:tc>
      </w:tr>
      <w:tr w:rsidR="004B2469" w:rsidRPr="00590A21" w:rsidTr="003B0A67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Основное мероприятие 1. </w:t>
            </w: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br/>
              <w:t>Сохранение объектов социально-культурной сферы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Всего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21 553,6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20 467,7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1 085,9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Департамент по социально-экономическому развитию села Томской области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Х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Х</w:t>
            </w:r>
          </w:p>
        </w:tc>
      </w:tr>
      <w:tr w:rsidR="004B2469" w:rsidRPr="00590A21" w:rsidTr="003B0A67">
        <w:trPr>
          <w:trHeight w:val="21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2020</w:t>
            </w: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Количество проектов, направленных на сохранение социально-культурной сферы, единица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4B2469" w:rsidRPr="00590A21" w:rsidTr="003B0A67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2021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21 553,6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20 467,7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1 085,9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Количество проектов, направленных на сохранение социально-культурной сферы, единица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1</w:t>
            </w:r>
          </w:p>
        </w:tc>
      </w:tr>
      <w:tr w:rsidR="004B2469" w:rsidRPr="00590A21" w:rsidTr="003B0A67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2022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Количество проектов, направленных на сохранение социально-культурной сферы, единица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4B2469" w:rsidRPr="00590A21" w:rsidTr="003B0A67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2023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Количество проектов, направленных на сохранение социально-культурной сферы, единица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4B2469" w:rsidRPr="00590A21" w:rsidTr="003B0A67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2024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Количество проектов, направленных на сохранение социально-культурной сферы, единица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4B2469" w:rsidRPr="00590A21" w:rsidTr="003B0A67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Прогнозный период 2025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Количество проектов, направленных на сохранение социально-культурной сферы, единица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4B2469" w:rsidRPr="00590A21" w:rsidTr="003B0A67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Прогнозный период 2026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Количество проектов, направленных на сохранение социально-культурной сферы, единица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3B0A67" w:rsidRPr="00590A21" w:rsidTr="003B0A67">
        <w:trPr>
          <w:trHeight w:val="70"/>
        </w:trPr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 10.1</w:t>
            </w:r>
          </w:p>
        </w:tc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Мероприятие 1.</w:t>
            </w: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br/>
            </w: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lastRenderedPageBreak/>
              <w:t>Капитальный ремонт здания МКУ ДО «Кожевниковская ДШИ» по адресу: 636160, Томская область, Кожевниковский район, с. Кожевниково, ул. Ленина, 10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lastRenderedPageBreak/>
              <w:t>Всего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21 553,6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20 467,7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1 085,9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Муниципальное </w:t>
            </w: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lastRenderedPageBreak/>
              <w:t>образование «Кожевниковский район» (по согласованию)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lastRenderedPageBreak/>
              <w:t>X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</w:tr>
      <w:tr w:rsidR="003B0A67" w:rsidRPr="00590A21" w:rsidTr="009222C1">
        <w:trPr>
          <w:trHeight w:val="30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Общая площадь здания, кв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.м</w:t>
            </w:r>
            <w:proofErr w:type="gramEnd"/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0,00</w:t>
            </w:r>
          </w:p>
        </w:tc>
      </w:tr>
      <w:tr w:rsidR="003B0A67" w:rsidRPr="00590A21" w:rsidTr="009222C1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2021</w:t>
            </w: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21 553,6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20 467,7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1 085,9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Общая площадь здания, кв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.м</w:t>
            </w:r>
            <w:proofErr w:type="gramEnd"/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836,40</w:t>
            </w:r>
          </w:p>
        </w:tc>
      </w:tr>
      <w:tr w:rsidR="003B0A67" w:rsidRPr="00590A21" w:rsidTr="009222C1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2022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Общая площадь здания, кв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.м</w:t>
            </w:r>
            <w:proofErr w:type="gramEnd"/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0,00</w:t>
            </w:r>
          </w:p>
        </w:tc>
      </w:tr>
      <w:tr w:rsidR="003B0A67" w:rsidRPr="00590A21" w:rsidTr="003B0A67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2023</w:t>
            </w:r>
          </w:p>
        </w:tc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Общая площадь здания, кв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.м</w:t>
            </w:r>
            <w:proofErr w:type="gramEnd"/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0,00</w:t>
            </w:r>
          </w:p>
        </w:tc>
      </w:tr>
      <w:tr w:rsidR="003B0A67" w:rsidRPr="00590A21" w:rsidTr="003B0A67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2024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Общая площадь здания, кв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.м</w:t>
            </w:r>
            <w:proofErr w:type="gramEnd"/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0,00</w:t>
            </w:r>
          </w:p>
        </w:tc>
      </w:tr>
      <w:tr w:rsidR="003B0A67" w:rsidRPr="00590A21" w:rsidTr="003B0A67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Прогнозный период 2025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Общая площадь здания, кв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.м</w:t>
            </w:r>
            <w:proofErr w:type="gramEnd"/>
          </w:p>
        </w:tc>
        <w:tc>
          <w:tcPr>
            <w:tcW w:w="9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0,00</w:t>
            </w:r>
          </w:p>
        </w:tc>
      </w:tr>
      <w:tr w:rsidR="003B0A67" w:rsidRPr="00590A21" w:rsidTr="003B0A67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Прогнозный период 2026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Общая площадь здания, кв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.м</w:t>
            </w:r>
            <w:proofErr w:type="gramEnd"/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0,00</w:t>
            </w:r>
          </w:p>
        </w:tc>
      </w:tr>
      <w:tr w:rsidR="004B2469" w:rsidRPr="00590A21" w:rsidTr="003B0A67">
        <w:trPr>
          <w:trHeight w:val="82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11</w:t>
            </w:r>
          </w:p>
        </w:tc>
        <w:tc>
          <w:tcPr>
            <w:tcW w:w="1468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Задача 11  Подпрограммы 1. Развитие транспортной инфраструктуры на сельских территориях</w:t>
            </w:r>
          </w:p>
        </w:tc>
      </w:tr>
      <w:tr w:rsidR="003B0A67" w:rsidRPr="00590A21" w:rsidTr="003B0A67">
        <w:trPr>
          <w:trHeight w:val="70"/>
        </w:trPr>
        <w:tc>
          <w:tcPr>
            <w:tcW w:w="78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Основное мероприятие 1. </w:t>
            </w: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br/>
              <w:t>Развитие транспортной инфраструктуры на сельских территориях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Всего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45 005,0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43 385,7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1 341,9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277,4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Департамент транспорта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 ,</w:t>
            </w:r>
            <w:proofErr w:type="gramEnd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 дорожной деятельности и связи Томской области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Х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Х</w:t>
            </w:r>
          </w:p>
        </w:tc>
      </w:tr>
      <w:tr w:rsidR="003B0A67" w:rsidRPr="00590A21" w:rsidTr="003B0A67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2020</w:t>
            </w: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Количество автомобильных дорог общего пользования к общественно значимым объектам населенных пунктов, расположенных на сельских территориях, объектам производства и переработки продукции, единица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3B0A67" w:rsidRPr="00590A21" w:rsidTr="003B0A67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2021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Количество автомобильных дорог общего пользования к общественно значимым объектам населенных пунктов, расположенных на сельских территориях, объектам производства и переработки продукции, единица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3B0A67" w:rsidRPr="00590A21" w:rsidTr="003B0A67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2022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45 005,0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43 385,7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1 341,9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277,4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Количество автомобильных дорог общего пользования к общественно значимым объектам населенных пунктов, расположенных на сельских территориях, объектам производства и переработки продукции, единица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1</w:t>
            </w:r>
          </w:p>
        </w:tc>
      </w:tr>
      <w:tr w:rsidR="003B0A67" w:rsidRPr="00590A21" w:rsidTr="003B0A67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2023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Количество автомобильных дорог общего пользования к общественно значимым объектам населенных пунктов, расположенных на сельских территориях, объектам производства и переработки продукции, единица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3B0A67" w:rsidRPr="00590A21" w:rsidTr="003B0A67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2024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Количество автомобильных дорог общего пользования к общественно значимым объектам населенных пунктов, расположенных на сельских территориях, объектам производства и переработки продукции, единица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3B0A67" w:rsidRPr="00590A21" w:rsidTr="003B0A67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Прогнозный период 2025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Количество автомобильных дорог общего пользования к общественно значимым объектам населенных пунктов, расположенных на сельских территориях, объектам производства и переработки продукции, единица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3B0A67" w:rsidRPr="00590A21" w:rsidTr="003B0A67">
        <w:trPr>
          <w:trHeight w:val="70"/>
        </w:trPr>
        <w:tc>
          <w:tcPr>
            <w:tcW w:w="78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Прогнозный период 2026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Количество автомобильных дорог общего пользования к общественно значимым объектам населенных пунктов, расположенных на сельских территориях, объектам производства и переработки продукции, единица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0A67" w:rsidRPr="00590A21" w:rsidRDefault="003B0A67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4B2469" w:rsidRPr="00590A21" w:rsidTr="003B0A67">
        <w:trPr>
          <w:trHeight w:val="7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 11.1</w:t>
            </w:r>
          </w:p>
        </w:tc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Мероприятие 1.</w:t>
            </w: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br/>
              <w:t xml:space="preserve">Обустройство микрорайона индивидуальной жилой застройки ул. Пролетарская – ул. Багряная. Водоснабжение. Уличная дренажная система 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в</w:t>
            </w:r>
            <w:proofErr w:type="gramEnd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 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с</w:t>
            </w:r>
            <w:proofErr w:type="gramEnd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. Александровское Александровского района Томской области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Всего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45 005,0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43 385,7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1 341,9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277,4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Муниципальное образование «Александровский район район» (по согласованию)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</w:tr>
      <w:tr w:rsidR="004B2469" w:rsidRPr="00590A21" w:rsidTr="003B0A67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0,00</w:t>
            </w:r>
          </w:p>
        </w:tc>
      </w:tr>
      <w:tr w:rsidR="004B2469" w:rsidRPr="00590A21" w:rsidTr="003B0A67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2021</w:t>
            </w: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0,00</w:t>
            </w:r>
          </w:p>
        </w:tc>
      </w:tr>
      <w:tr w:rsidR="00DF1309" w:rsidRPr="00590A21" w:rsidTr="00DF1309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2022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45 005,0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43 385,7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1 341,9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590A21">
              <w:rPr>
                <w:rFonts w:ascii="PT Astra Serif" w:hAnsi="PT Astra Serif" w:cs="Calibri"/>
                <w:sz w:val="12"/>
                <w:szCs w:val="12"/>
              </w:rPr>
              <w:t>277,4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Показатель 1. Протяженность, </w:t>
            </w:r>
            <w:proofErr w:type="gramStart"/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км</w:t>
            </w:r>
            <w:proofErr w:type="gramEnd"/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309" w:rsidRPr="00590A21" w:rsidRDefault="00DF130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0,64</w:t>
            </w:r>
          </w:p>
        </w:tc>
      </w:tr>
      <w:tr w:rsidR="004B2469" w:rsidRPr="00590A21" w:rsidTr="003B0A67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2023</w:t>
            </w:r>
          </w:p>
        </w:tc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0,00</w:t>
            </w:r>
          </w:p>
        </w:tc>
      </w:tr>
      <w:tr w:rsidR="004B2469" w:rsidRPr="00590A21" w:rsidTr="003B0A67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2024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0,00</w:t>
            </w:r>
          </w:p>
        </w:tc>
      </w:tr>
      <w:tr w:rsidR="004B2469" w:rsidRPr="00590A21" w:rsidTr="003B0A67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Прогнозный период 2025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0,00</w:t>
            </w:r>
          </w:p>
        </w:tc>
      </w:tr>
      <w:tr w:rsidR="004B2469" w:rsidRPr="00590A21" w:rsidTr="003B0A67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Прогнозный период 2026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0,00</w:t>
            </w:r>
          </w:p>
        </w:tc>
      </w:tr>
      <w:tr w:rsidR="004B2469" w:rsidRPr="00590A21" w:rsidTr="003B0A67">
        <w:trPr>
          <w:trHeight w:val="7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12</w:t>
            </w:r>
          </w:p>
        </w:tc>
        <w:tc>
          <w:tcPr>
            <w:tcW w:w="1468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Задача 12 Подпрограммы 1. Антитеррористическая защита и материально-техническое обеспечение муниципальных общеобразовательных организаций</w:t>
            </w:r>
          </w:p>
        </w:tc>
      </w:tr>
      <w:tr w:rsidR="004B2469" w:rsidRPr="00590A21" w:rsidTr="003B0A67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Основное мероприятие 1. </w:t>
            </w: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br/>
              <w:t>Обеспечение антитеррористической защиты и материально-техническое обеспечение муниципальных общеобразовательных организаций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Всего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7 607,6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7 600,0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Департамент по социально-экономическому развитию села  Томской области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Х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Х</w:t>
            </w:r>
          </w:p>
        </w:tc>
      </w:tr>
      <w:tr w:rsidR="004B2469" w:rsidRPr="00590A21" w:rsidTr="003B0A67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2020</w:t>
            </w: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4B2469" w:rsidRPr="00590A21" w:rsidTr="003B0A67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2021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4B2469" w:rsidRPr="00590A21" w:rsidTr="003B0A67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2022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7 607,6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7 600,0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7,6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Количество общеобразовательных организаций, обеспеченных средствами обучения и воспитания, столовым оборудованием, нормативным уровнем антитеррористической защищенности, единица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1</w:t>
            </w:r>
          </w:p>
        </w:tc>
      </w:tr>
      <w:tr w:rsidR="004B2469" w:rsidRPr="00590A21" w:rsidTr="003B0A67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2023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4B2469" w:rsidRPr="00590A21" w:rsidTr="003B0A67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2024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4B2469" w:rsidRPr="00590A21" w:rsidTr="003B0A67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Прогнозный период 2025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4B2469" w:rsidRPr="00590A21" w:rsidTr="003B0A67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Прогнозный период 2026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</w:t>
            </w:r>
          </w:p>
        </w:tc>
      </w:tr>
      <w:tr w:rsidR="004B2469" w:rsidRPr="00590A21" w:rsidTr="00C25738">
        <w:trPr>
          <w:trHeight w:val="7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 12.1</w:t>
            </w:r>
          </w:p>
        </w:tc>
        <w:tc>
          <w:tcPr>
            <w:tcW w:w="221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Мероприятие 1.</w:t>
            </w: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br/>
              <w:t xml:space="preserve">Обеспечение средствами обучения и </w:t>
            </w: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lastRenderedPageBreak/>
              <w:t>воспитания, столовым оборудованием МБОУ "Ореховская СОШ"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lastRenderedPageBreak/>
              <w:t>Всего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5 005,0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5 000,0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Муниципальное образование </w:t>
            </w: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lastRenderedPageBreak/>
              <w:t>«Первомайский район» (по согласованию)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lastRenderedPageBreak/>
              <w:t>X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</w:tr>
      <w:tr w:rsidR="004B2469" w:rsidRPr="00590A21" w:rsidTr="00C25738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0,00</w:t>
            </w:r>
          </w:p>
        </w:tc>
      </w:tr>
      <w:tr w:rsidR="004B2469" w:rsidRPr="00590A21" w:rsidTr="00C25738">
        <w:trPr>
          <w:trHeight w:val="30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lastRenderedPageBreak/>
              <w:t> 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2021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0,00</w:t>
            </w:r>
          </w:p>
        </w:tc>
      </w:tr>
      <w:tr w:rsidR="004B2469" w:rsidRPr="00590A21" w:rsidTr="00C25738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lastRenderedPageBreak/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2022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666DFB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5 005,0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5 000,0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666DFB" w:rsidP="00666DFB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Количество ученических мест в общеобразовательных организациях, оснащенных средствами обучения и воспитания, столовым оборудованием, мест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205</w:t>
            </w:r>
          </w:p>
        </w:tc>
      </w:tr>
      <w:tr w:rsidR="004B2469" w:rsidRPr="00590A21" w:rsidTr="00C25738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2023</w:t>
            </w:r>
          </w:p>
        </w:tc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0,00</w:t>
            </w:r>
          </w:p>
        </w:tc>
      </w:tr>
      <w:tr w:rsidR="004B2469" w:rsidRPr="00590A21" w:rsidTr="00C25738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2024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0,00</w:t>
            </w:r>
          </w:p>
        </w:tc>
      </w:tr>
      <w:tr w:rsidR="004B2469" w:rsidRPr="00590A21" w:rsidTr="00C25738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Прогнозный период 2025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0,00</w:t>
            </w:r>
          </w:p>
        </w:tc>
      </w:tr>
      <w:tr w:rsidR="004B2469" w:rsidRPr="00590A21" w:rsidTr="00C25738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Прогнозный период 2026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2469" w:rsidRPr="00590A21" w:rsidRDefault="004B2469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0,00</w:t>
            </w:r>
          </w:p>
        </w:tc>
      </w:tr>
      <w:tr w:rsidR="00666DFB" w:rsidRPr="00590A21" w:rsidTr="00C25738">
        <w:trPr>
          <w:trHeight w:val="7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DFB" w:rsidRPr="00590A21" w:rsidRDefault="00666DFB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 12.2</w:t>
            </w:r>
          </w:p>
        </w:tc>
        <w:tc>
          <w:tcPr>
            <w:tcW w:w="221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66DFB" w:rsidRPr="00590A21" w:rsidRDefault="00666DFB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Мероприятие 2.</w:t>
            </w: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br/>
              <w:t>Обеспечение антитеррористической защиты отремонтированного здания МБОУ "Ореховская СОШ"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DFB" w:rsidRPr="00590A21" w:rsidRDefault="00666DFB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Всего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DFB" w:rsidRPr="00666DFB" w:rsidRDefault="00666DFB" w:rsidP="00666DFB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666DFB">
              <w:rPr>
                <w:rFonts w:ascii="PT Astra Serif" w:hAnsi="PT Astra Serif" w:cs="Calibri"/>
                <w:sz w:val="12"/>
                <w:szCs w:val="12"/>
              </w:rPr>
              <w:t>2 602,6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DFB" w:rsidRPr="00666DFB" w:rsidRDefault="00666DFB" w:rsidP="00666DFB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666DFB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DFB" w:rsidRPr="00666DFB" w:rsidRDefault="00666DFB" w:rsidP="00666DFB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666DFB">
              <w:rPr>
                <w:rFonts w:ascii="PT Astra Serif" w:hAnsi="PT Astra Serif" w:cs="Calibri"/>
                <w:sz w:val="12"/>
                <w:szCs w:val="12"/>
              </w:rPr>
              <w:t>2 600,0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DFB" w:rsidRPr="00666DFB" w:rsidRDefault="00666DFB" w:rsidP="00666DFB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666DFB">
              <w:rPr>
                <w:rFonts w:ascii="PT Astra Serif" w:hAnsi="PT Astra Serif" w:cs="Calibri"/>
                <w:sz w:val="12"/>
                <w:szCs w:val="12"/>
              </w:rPr>
              <w:t>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DFB" w:rsidRPr="00666DFB" w:rsidRDefault="00666DFB" w:rsidP="00666DFB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666DFB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66DFB" w:rsidRPr="00590A21" w:rsidRDefault="00666DFB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Муниципальное образование «Первомайский район» (по согласованию)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DFB" w:rsidRPr="00590A21" w:rsidRDefault="00666DFB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6DFB" w:rsidRPr="00590A21" w:rsidRDefault="00666DFB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</w:tr>
      <w:tr w:rsidR="00666DFB" w:rsidRPr="00590A21" w:rsidTr="00C25738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DFB" w:rsidRPr="00590A21" w:rsidRDefault="00666DFB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66DFB" w:rsidRPr="00590A21" w:rsidRDefault="00666DFB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DFB" w:rsidRPr="00590A21" w:rsidRDefault="00666DFB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66DFB" w:rsidRPr="00666DFB" w:rsidRDefault="00666DFB" w:rsidP="00666DFB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666DFB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DFB" w:rsidRPr="00666DFB" w:rsidRDefault="00666DFB" w:rsidP="00666DFB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666DFB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DFB" w:rsidRPr="00666DFB" w:rsidRDefault="00666DFB" w:rsidP="00666DFB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666DFB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DFB" w:rsidRPr="00666DFB" w:rsidRDefault="00666DFB" w:rsidP="00666DFB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666DFB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DFB" w:rsidRPr="00666DFB" w:rsidRDefault="00666DFB" w:rsidP="00666DFB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666DFB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66DFB" w:rsidRPr="00590A21" w:rsidRDefault="00666DFB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DFB" w:rsidRPr="00590A21" w:rsidRDefault="00666DFB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6DFB" w:rsidRPr="00590A21" w:rsidRDefault="00666DFB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0,00</w:t>
            </w:r>
          </w:p>
        </w:tc>
      </w:tr>
      <w:tr w:rsidR="00666DFB" w:rsidRPr="00590A21" w:rsidTr="00C25738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DFB" w:rsidRPr="00590A21" w:rsidRDefault="00666DFB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66DFB" w:rsidRPr="00590A21" w:rsidRDefault="00666DFB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DFB" w:rsidRPr="00590A21" w:rsidRDefault="00666DFB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2021</w:t>
            </w: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DFB" w:rsidRPr="00666DFB" w:rsidRDefault="00666DFB" w:rsidP="00666DFB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666DFB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DFB" w:rsidRPr="00666DFB" w:rsidRDefault="00666DFB" w:rsidP="00666DFB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666DFB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DFB" w:rsidRPr="00666DFB" w:rsidRDefault="00666DFB" w:rsidP="00666DFB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666DFB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DFB" w:rsidRPr="00666DFB" w:rsidRDefault="00666DFB" w:rsidP="00666DFB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666DFB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DFB" w:rsidRPr="00666DFB" w:rsidRDefault="00666DFB" w:rsidP="00666DFB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666DFB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66DFB" w:rsidRPr="00590A21" w:rsidRDefault="00666DFB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DFB" w:rsidRPr="00590A21" w:rsidRDefault="00666DFB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6DFB" w:rsidRPr="00590A21" w:rsidRDefault="00666DFB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0,00</w:t>
            </w:r>
          </w:p>
        </w:tc>
      </w:tr>
      <w:tr w:rsidR="00666DFB" w:rsidRPr="00590A21" w:rsidTr="00C25738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DFB" w:rsidRPr="00590A21" w:rsidRDefault="00666DFB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66DFB" w:rsidRPr="00590A21" w:rsidRDefault="00666DFB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DFB" w:rsidRPr="00590A21" w:rsidRDefault="00666DFB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2022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DFB" w:rsidRPr="00666DFB" w:rsidRDefault="00666DFB" w:rsidP="00666DFB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666DFB">
              <w:rPr>
                <w:rFonts w:ascii="PT Astra Serif" w:hAnsi="PT Astra Serif" w:cs="Calibri"/>
                <w:sz w:val="12"/>
                <w:szCs w:val="12"/>
              </w:rPr>
              <w:t>2 602,6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DFB" w:rsidRPr="00666DFB" w:rsidRDefault="00666DFB" w:rsidP="00666DFB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666DFB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DFB" w:rsidRPr="00666DFB" w:rsidRDefault="00666DFB" w:rsidP="00666DFB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666DFB">
              <w:rPr>
                <w:rFonts w:ascii="PT Astra Serif" w:hAnsi="PT Astra Serif" w:cs="Calibri"/>
                <w:sz w:val="12"/>
                <w:szCs w:val="12"/>
              </w:rPr>
              <w:t>2 600,0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DFB" w:rsidRPr="00666DFB" w:rsidRDefault="00666DFB" w:rsidP="00666DFB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666DFB">
              <w:rPr>
                <w:rFonts w:ascii="PT Astra Serif" w:hAnsi="PT Astra Serif" w:cs="Calibri"/>
                <w:sz w:val="12"/>
                <w:szCs w:val="12"/>
              </w:rPr>
              <w:t>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DFB" w:rsidRPr="00666DFB" w:rsidRDefault="00666DFB" w:rsidP="00666DFB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666DFB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66DFB" w:rsidRPr="00590A21" w:rsidRDefault="00666DFB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DFB" w:rsidRPr="00590A21" w:rsidRDefault="00666DFB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Показатель 1. Доля обеспеченности нормативным уровнем антитеррористической защищенности, %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6DFB" w:rsidRPr="00590A21" w:rsidRDefault="00666DFB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100,0</w:t>
            </w:r>
          </w:p>
        </w:tc>
      </w:tr>
      <w:tr w:rsidR="00666DFB" w:rsidRPr="00590A21" w:rsidTr="00C25738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DFB" w:rsidRPr="00590A21" w:rsidRDefault="00666DFB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66DFB" w:rsidRPr="00590A21" w:rsidRDefault="00666DFB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66DFB" w:rsidRPr="00590A21" w:rsidRDefault="00666DFB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2023</w:t>
            </w:r>
          </w:p>
        </w:tc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DFB" w:rsidRPr="00666DFB" w:rsidRDefault="00666DFB" w:rsidP="00666DFB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666DFB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DFB" w:rsidRPr="00666DFB" w:rsidRDefault="00666DFB" w:rsidP="00666DFB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666DFB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DFB" w:rsidRPr="00666DFB" w:rsidRDefault="00666DFB" w:rsidP="00666DFB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666DFB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DFB" w:rsidRPr="00666DFB" w:rsidRDefault="00666DFB" w:rsidP="00666DFB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666DFB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DFB" w:rsidRPr="00666DFB" w:rsidRDefault="00666DFB" w:rsidP="00666DFB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666DFB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66DFB" w:rsidRPr="00590A21" w:rsidRDefault="00666DFB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DFB" w:rsidRPr="00590A21" w:rsidRDefault="00666DFB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6DFB" w:rsidRPr="00590A21" w:rsidRDefault="00666DFB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0,00</w:t>
            </w:r>
          </w:p>
        </w:tc>
      </w:tr>
      <w:tr w:rsidR="00666DFB" w:rsidRPr="00590A21" w:rsidTr="00C25738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DFB" w:rsidRPr="00590A21" w:rsidRDefault="00666DFB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66DFB" w:rsidRPr="00590A21" w:rsidRDefault="00666DFB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DFB" w:rsidRPr="00590A21" w:rsidRDefault="00666DFB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2024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DFB" w:rsidRPr="00666DFB" w:rsidRDefault="00666DFB" w:rsidP="00666DFB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666DFB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DFB" w:rsidRPr="00666DFB" w:rsidRDefault="00666DFB" w:rsidP="00666DFB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666DFB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DFB" w:rsidRPr="00666DFB" w:rsidRDefault="00666DFB" w:rsidP="00666DFB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666DFB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DFB" w:rsidRPr="00666DFB" w:rsidRDefault="00666DFB" w:rsidP="00666DFB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666DFB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DFB" w:rsidRPr="00666DFB" w:rsidRDefault="00666DFB" w:rsidP="00666DFB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666DFB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66DFB" w:rsidRPr="00590A21" w:rsidRDefault="00666DFB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DFB" w:rsidRPr="00590A21" w:rsidRDefault="00666DFB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6DFB" w:rsidRPr="00590A21" w:rsidRDefault="00666DFB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0,00</w:t>
            </w:r>
          </w:p>
        </w:tc>
      </w:tr>
      <w:tr w:rsidR="00666DFB" w:rsidRPr="00590A21" w:rsidTr="00C25738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DFB" w:rsidRPr="00590A21" w:rsidRDefault="00666DFB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66DFB" w:rsidRPr="00590A21" w:rsidRDefault="00666DFB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DFB" w:rsidRPr="00590A21" w:rsidRDefault="00666DFB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Прогнозный период 2025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DFB" w:rsidRPr="00666DFB" w:rsidRDefault="00666DFB" w:rsidP="00666DFB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666DFB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DFB" w:rsidRPr="00666DFB" w:rsidRDefault="00666DFB" w:rsidP="00666DFB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666DFB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DFB" w:rsidRPr="00666DFB" w:rsidRDefault="00666DFB" w:rsidP="00666DFB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666DFB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DFB" w:rsidRPr="00666DFB" w:rsidRDefault="00666DFB" w:rsidP="00666DFB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666DFB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DFB" w:rsidRPr="00666DFB" w:rsidRDefault="00666DFB" w:rsidP="00666DFB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666DFB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66DFB" w:rsidRPr="00590A21" w:rsidRDefault="00666DFB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DFB" w:rsidRPr="00590A21" w:rsidRDefault="00666DFB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6DFB" w:rsidRPr="00590A21" w:rsidRDefault="00666DFB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0,00</w:t>
            </w:r>
          </w:p>
        </w:tc>
      </w:tr>
      <w:tr w:rsidR="00666DFB" w:rsidRPr="00590A21" w:rsidTr="00C25738">
        <w:trPr>
          <w:trHeight w:val="7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DFB" w:rsidRPr="00590A21" w:rsidRDefault="00666DFB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66DFB" w:rsidRPr="00590A21" w:rsidRDefault="00666DFB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DFB" w:rsidRPr="00590A21" w:rsidRDefault="00666DFB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Прогнозный период 2026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DFB" w:rsidRPr="00666DFB" w:rsidRDefault="00666DFB" w:rsidP="00666DFB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666DFB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DFB" w:rsidRPr="00666DFB" w:rsidRDefault="00666DFB" w:rsidP="00666DFB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666DFB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DFB" w:rsidRPr="00666DFB" w:rsidRDefault="00666DFB" w:rsidP="00666DFB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666DFB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DFB" w:rsidRPr="00666DFB" w:rsidRDefault="00666DFB" w:rsidP="00666DFB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666DFB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DFB" w:rsidRPr="00666DFB" w:rsidRDefault="00666DFB" w:rsidP="00666DFB">
            <w:pPr>
              <w:spacing w:after="0" w:line="240" w:lineRule="auto"/>
              <w:jc w:val="center"/>
              <w:rPr>
                <w:rFonts w:ascii="PT Astra Serif" w:hAnsi="PT Astra Serif" w:cs="Calibri"/>
                <w:sz w:val="12"/>
                <w:szCs w:val="12"/>
              </w:rPr>
            </w:pPr>
            <w:r w:rsidRPr="00666DFB">
              <w:rPr>
                <w:rFonts w:ascii="PT Astra Serif" w:hAnsi="PT Astra Serif" w:cs="Calibri"/>
                <w:sz w:val="12"/>
                <w:szCs w:val="12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66DFB" w:rsidRPr="00590A21" w:rsidRDefault="00666DFB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DFB" w:rsidRPr="00590A21" w:rsidRDefault="00666DFB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6DFB" w:rsidRPr="00590A21" w:rsidRDefault="00666DFB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0,00</w:t>
            </w:r>
          </w:p>
        </w:tc>
      </w:tr>
      <w:tr w:rsidR="0057228D" w:rsidRPr="00590A21" w:rsidTr="0057228D">
        <w:trPr>
          <w:trHeight w:val="191"/>
        </w:trPr>
        <w:tc>
          <w:tcPr>
            <w:tcW w:w="2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7228D" w:rsidRPr="00590A21" w:rsidRDefault="0057228D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 xml:space="preserve">Итого по Подпрограмме 1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28D" w:rsidRPr="00590A21" w:rsidRDefault="0057228D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Всего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28D" w:rsidRPr="0057228D" w:rsidRDefault="0057228D" w:rsidP="0057228D">
            <w:pPr>
              <w:spacing w:after="0" w:line="240" w:lineRule="auto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57228D">
              <w:rPr>
                <w:rFonts w:ascii="PT Astra Serif" w:hAnsi="PT Astra Serif"/>
                <w:sz w:val="12"/>
                <w:szCs w:val="12"/>
                <w:highlight w:val="green"/>
              </w:rPr>
              <w:t>2 740 311,4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28D" w:rsidRPr="0057228D" w:rsidRDefault="0057228D" w:rsidP="0057228D">
            <w:pPr>
              <w:spacing w:after="0" w:line="240" w:lineRule="auto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57228D">
              <w:rPr>
                <w:rFonts w:ascii="PT Astra Serif" w:hAnsi="PT Astra Serif"/>
                <w:sz w:val="12"/>
                <w:szCs w:val="12"/>
              </w:rPr>
              <w:t>2 135 141,5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28D" w:rsidRPr="0057228D" w:rsidRDefault="0057228D" w:rsidP="0057228D">
            <w:pPr>
              <w:spacing w:after="0" w:line="240" w:lineRule="auto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57228D">
              <w:rPr>
                <w:rFonts w:ascii="PT Astra Serif" w:hAnsi="PT Astra Serif"/>
                <w:sz w:val="12"/>
                <w:szCs w:val="12"/>
              </w:rPr>
              <w:t>373 380,4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28D" w:rsidRPr="0057228D" w:rsidRDefault="0057228D" w:rsidP="0057228D">
            <w:pPr>
              <w:spacing w:after="0" w:line="240" w:lineRule="auto"/>
              <w:jc w:val="center"/>
              <w:rPr>
                <w:rFonts w:ascii="PT Astra Serif" w:hAnsi="PT Astra Serif"/>
                <w:sz w:val="12"/>
                <w:szCs w:val="12"/>
                <w:highlight w:val="green"/>
              </w:rPr>
            </w:pPr>
            <w:r w:rsidRPr="0057228D">
              <w:rPr>
                <w:rFonts w:ascii="PT Astra Serif" w:hAnsi="PT Astra Serif"/>
                <w:sz w:val="12"/>
                <w:szCs w:val="12"/>
                <w:highlight w:val="green"/>
              </w:rPr>
              <w:t>77 720,3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7228D" w:rsidRPr="0057228D" w:rsidRDefault="0057228D" w:rsidP="0057228D">
            <w:pPr>
              <w:spacing w:after="0" w:line="240" w:lineRule="auto"/>
              <w:jc w:val="center"/>
              <w:rPr>
                <w:rFonts w:ascii="PT Astra Serif" w:hAnsi="PT Astra Serif"/>
                <w:sz w:val="12"/>
                <w:szCs w:val="12"/>
                <w:highlight w:val="green"/>
              </w:rPr>
            </w:pPr>
            <w:r w:rsidRPr="0057228D">
              <w:rPr>
                <w:rFonts w:ascii="PT Astra Serif" w:hAnsi="PT Astra Serif"/>
                <w:sz w:val="12"/>
                <w:szCs w:val="12"/>
                <w:highlight w:val="green"/>
              </w:rPr>
              <w:t>154 069,2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57228D" w:rsidRPr="00590A21" w:rsidRDefault="0057228D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57228D" w:rsidRPr="00590A21" w:rsidRDefault="0057228D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28D" w:rsidRPr="00590A21" w:rsidRDefault="0057228D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</w:tr>
      <w:tr w:rsidR="0057228D" w:rsidRPr="00590A21" w:rsidTr="0057228D">
        <w:trPr>
          <w:trHeight w:val="70"/>
        </w:trPr>
        <w:tc>
          <w:tcPr>
            <w:tcW w:w="299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228D" w:rsidRPr="00590A21" w:rsidRDefault="0057228D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28D" w:rsidRPr="00590A21" w:rsidRDefault="0057228D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28D" w:rsidRPr="0057228D" w:rsidRDefault="0057228D" w:rsidP="0057228D">
            <w:pPr>
              <w:spacing w:after="0" w:line="240" w:lineRule="auto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57228D">
              <w:rPr>
                <w:rFonts w:ascii="PT Astra Serif" w:hAnsi="PT Astra Serif"/>
                <w:sz w:val="12"/>
                <w:szCs w:val="12"/>
              </w:rPr>
              <w:t>651 200,9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28D" w:rsidRPr="0057228D" w:rsidRDefault="0057228D" w:rsidP="0057228D">
            <w:pPr>
              <w:spacing w:after="0" w:line="240" w:lineRule="auto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57228D">
              <w:rPr>
                <w:rFonts w:ascii="PT Astra Serif" w:hAnsi="PT Astra Serif"/>
                <w:sz w:val="12"/>
                <w:szCs w:val="12"/>
              </w:rPr>
              <w:t>429 997,8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28D" w:rsidRPr="0057228D" w:rsidRDefault="0057228D" w:rsidP="0057228D">
            <w:pPr>
              <w:spacing w:after="0" w:line="240" w:lineRule="auto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57228D">
              <w:rPr>
                <w:rFonts w:ascii="PT Astra Serif" w:hAnsi="PT Astra Serif"/>
                <w:sz w:val="12"/>
                <w:szCs w:val="12"/>
              </w:rPr>
              <w:t>135 388,1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28D" w:rsidRPr="0057228D" w:rsidRDefault="0057228D" w:rsidP="0057228D">
            <w:pPr>
              <w:spacing w:after="0" w:line="240" w:lineRule="auto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57228D">
              <w:rPr>
                <w:rFonts w:ascii="PT Astra Serif" w:hAnsi="PT Astra Serif"/>
                <w:sz w:val="12"/>
                <w:szCs w:val="12"/>
              </w:rPr>
              <w:t>40 226,5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28D" w:rsidRPr="0057228D" w:rsidRDefault="0057228D" w:rsidP="0057228D">
            <w:pPr>
              <w:spacing w:after="0" w:line="240" w:lineRule="auto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57228D">
              <w:rPr>
                <w:rFonts w:ascii="PT Astra Serif" w:hAnsi="PT Astra Serif"/>
                <w:sz w:val="12"/>
                <w:szCs w:val="12"/>
              </w:rPr>
              <w:t>45 588,5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228D" w:rsidRPr="00590A21" w:rsidRDefault="0057228D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57228D" w:rsidRPr="00590A21" w:rsidRDefault="0057228D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28D" w:rsidRPr="00590A21" w:rsidRDefault="0057228D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</w:tr>
      <w:tr w:rsidR="0057228D" w:rsidRPr="00590A21" w:rsidTr="0057228D">
        <w:trPr>
          <w:trHeight w:val="126"/>
        </w:trPr>
        <w:tc>
          <w:tcPr>
            <w:tcW w:w="299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228D" w:rsidRPr="00590A21" w:rsidRDefault="0057228D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28D" w:rsidRPr="00590A21" w:rsidRDefault="0057228D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28D" w:rsidRPr="0057228D" w:rsidRDefault="0057228D" w:rsidP="0057228D">
            <w:pPr>
              <w:spacing w:after="0" w:line="240" w:lineRule="auto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57228D">
              <w:rPr>
                <w:rFonts w:ascii="PT Astra Serif" w:hAnsi="PT Astra Serif"/>
                <w:sz w:val="12"/>
                <w:szCs w:val="12"/>
              </w:rPr>
              <w:t>394 703,7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28D" w:rsidRPr="0057228D" w:rsidRDefault="0057228D" w:rsidP="0057228D">
            <w:pPr>
              <w:spacing w:after="0" w:line="240" w:lineRule="auto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57228D">
              <w:rPr>
                <w:rFonts w:ascii="PT Astra Serif" w:hAnsi="PT Astra Serif"/>
                <w:sz w:val="12"/>
                <w:szCs w:val="12"/>
              </w:rPr>
              <w:t>308 608,0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28D" w:rsidRPr="0057228D" w:rsidRDefault="0057228D" w:rsidP="0057228D">
            <w:pPr>
              <w:spacing w:after="0" w:line="240" w:lineRule="auto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57228D">
              <w:rPr>
                <w:rFonts w:ascii="PT Astra Serif" w:hAnsi="PT Astra Serif"/>
                <w:sz w:val="12"/>
                <w:szCs w:val="12"/>
              </w:rPr>
              <w:t>54 579,7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28D" w:rsidRPr="0057228D" w:rsidRDefault="0057228D" w:rsidP="0057228D">
            <w:pPr>
              <w:spacing w:after="0" w:line="240" w:lineRule="auto"/>
              <w:jc w:val="center"/>
              <w:rPr>
                <w:rFonts w:ascii="PT Astra Serif" w:hAnsi="PT Astra Serif"/>
                <w:sz w:val="12"/>
                <w:szCs w:val="12"/>
              </w:rPr>
            </w:pPr>
            <w:r>
              <w:rPr>
                <w:rFonts w:ascii="PT Astra Serif" w:hAnsi="PT Astra Serif"/>
                <w:sz w:val="12"/>
                <w:szCs w:val="12"/>
              </w:rPr>
              <w:t>13 860,9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28D" w:rsidRPr="0057228D" w:rsidRDefault="0057228D" w:rsidP="0057228D">
            <w:pPr>
              <w:spacing w:after="0" w:line="240" w:lineRule="auto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57228D">
              <w:rPr>
                <w:rFonts w:ascii="PT Astra Serif" w:hAnsi="PT Astra Serif"/>
                <w:sz w:val="12"/>
                <w:szCs w:val="12"/>
              </w:rPr>
              <w:t>17 655,1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228D" w:rsidRPr="00590A21" w:rsidRDefault="0057228D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57228D" w:rsidRPr="00590A21" w:rsidRDefault="0057228D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28D" w:rsidRPr="00590A21" w:rsidRDefault="0057228D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</w:tr>
      <w:tr w:rsidR="0057228D" w:rsidRPr="00590A21" w:rsidTr="0057228D">
        <w:trPr>
          <w:trHeight w:val="70"/>
        </w:trPr>
        <w:tc>
          <w:tcPr>
            <w:tcW w:w="299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228D" w:rsidRPr="00590A21" w:rsidRDefault="0057228D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28D" w:rsidRPr="00590A21" w:rsidRDefault="0057228D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28D" w:rsidRPr="0057228D" w:rsidRDefault="0057228D" w:rsidP="0057228D">
            <w:pPr>
              <w:spacing w:after="0" w:line="240" w:lineRule="auto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57228D">
              <w:rPr>
                <w:rFonts w:ascii="PT Astra Serif" w:hAnsi="PT Astra Serif"/>
                <w:sz w:val="12"/>
                <w:szCs w:val="12"/>
                <w:highlight w:val="green"/>
              </w:rPr>
              <w:t>450 093</w:t>
            </w:r>
            <w:r w:rsidRPr="0057228D">
              <w:rPr>
                <w:rFonts w:ascii="PT Astra Serif" w:hAnsi="PT Astra Serif"/>
                <w:sz w:val="12"/>
                <w:szCs w:val="12"/>
              </w:rPr>
              <w:t>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28D" w:rsidRPr="0057228D" w:rsidRDefault="0057228D" w:rsidP="0057228D">
            <w:pPr>
              <w:spacing w:after="0" w:line="240" w:lineRule="auto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57228D">
              <w:rPr>
                <w:rFonts w:ascii="PT Astra Serif" w:hAnsi="PT Astra Serif"/>
                <w:sz w:val="12"/>
                <w:szCs w:val="12"/>
                <w:highlight w:val="green"/>
              </w:rPr>
              <w:t>361 139,3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28D" w:rsidRPr="0057228D" w:rsidRDefault="0057228D" w:rsidP="0057228D">
            <w:pPr>
              <w:spacing w:after="0" w:line="240" w:lineRule="auto"/>
              <w:jc w:val="center"/>
              <w:rPr>
                <w:rFonts w:ascii="PT Astra Serif" w:hAnsi="PT Astra Serif"/>
                <w:sz w:val="12"/>
                <w:szCs w:val="12"/>
                <w:highlight w:val="green"/>
              </w:rPr>
            </w:pPr>
            <w:r w:rsidRPr="0057228D">
              <w:rPr>
                <w:rFonts w:ascii="PT Astra Serif" w:hAnsi="PT Astra Serif"/>
                <w:sz w:val="12"/>
                <w:szCs w:val="12"/>
                <w:highlight w:val="green"/>
              </w:rPr>
              <w:t>46 153,1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28D" w:rsidRPr="0057228D" w:rsidRDefault="0057228D" w:rsidP="0057228D">
            <w:pPr>
              <w:spacing w:after="0" w:line="240" w:lineRule="auto"/>
              <w:jc w:val="center"/>
              <w:rPr>
                <w:rFonts w:ascii="PT Astra Serif" w:hAnsi="PT Astra Serif"/>
                <w:color w:val="FF0000"/>
                <w:sz w:val="12"/>
                <w:szCs w:val="12"/>
                <w:highlight w:val="green"/>
              </w:rPr>
            </w:pPr>
            <w:r w:rsidRPr="0057228D">
              <w:rPr>
                <w:rFonts w:ascii="PT Astra Serif" w:hAnsi="PT Astra Serif"/>
                <w:color w:val="FF0000"/>
                <w:sz w:val="12"/>
                <w:szCs w:val="12"/>
                <w:highlight w:val="green"/>
              </w:rPr>
              <w:t>10 012,7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28D" w:rsidRPr="0057228D" w:rsidRDefault="0057228D" w:rsidP="0057228D">
            <w:pPr>
              <w:spacing w:after="0" w:line="240" w:lineRule="auto"/>
              <w:jc w:val="center"/>
              <w:rPr>
                <w:rFonts w:ascii="PT Astra Serif" w:hAnsi="PT Astra Serif"/>
                <w:sz w:val="12"/>
                <w:szCs w:val="12"/>
                <w:highlight w:val="green"/>
              </w:rPr>
            </w:pPr>
            <w:r w:rsidRPr="0057228D">
              <w:rPr>
                <w:rFonts w:ascii="PT Astra Serif" w:hAnsi="PT Astra Serif"/>
                <w:sz w:val="12"/>
                <w:szCs w:val="12"/>
                <w:highlight w:val="green"/>
              </w:rPr>
              <w:t>32 788,2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228D" w:rsidRPr="00590A21" w:rsidRDefault="0057228D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57228D" w:rsidRPr="00590A21" w:rsidRDefault="0057228D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28D" w:rsidRPr="00590A21" w:rsidRDefault="0057228D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</w:tr>
      <w:tr w:rsidR="0057228D" w:rsidRPr="00590A21" w:rsidTr="0057228D">
        <w:trPr>
          <w:trHeight w:val="70"/>
        </w:trPr>
        <w:tc>
          <w:tcPr>
            <w:tcW w:w="299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228D" w:rsidRPr="00590A21" w:rsidRDefault="0057228D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28D" w:rsidRPr="00590A21" w:rsidRDefault="0057228D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2023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28D" w:rsidRPr="0057228D" w:rsidRDefault="0057228D" w:rsidP="0057228D">
            <w:pPr>
              <w:spacing w:after="0" w:line="240" w:lineRule="auto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57228D">
              <w:rPr>
                <w:rFonts w:ascii="PT Astra Serif" w:hAnsi="PT Astra Serif"/>
                <w:sz w:val="12"/>
                <w:szCs w:val="12"/>
              </w:rPr>
              <w:t>326 204,9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28D" w:rsidRPr="0057228D" w:rsidRDefault="0057228D" w:rsidP="0057228D">
            <w:pPr>
              <w:spacing w:after="0" w:line="240" w:lineRule="auto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57228D">
              <w:rPr>
                <w:rFonts w:ascii="PT Astra Serif" w:hAnsi="PT Astra Serif"/>
                <w:sz w:val="12"/>
                <w:szCs w:val="12"/>
              </w:rPr>
              <w:t>254 598,1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28D" w:rsidRPr="0057228D" w:rsidRDefault="0057228D" w:rsidP="0057228D">
            <w:pPr>
              <w:spacing w:after="0" w:line="240" w:lineRule="auto"/>
              <w:jc w:val="center"/>
              <w:rPr>
                <w:rFonts w:ascii="PT Astra Serif" w:hAnsi="PT Astra Serif"/>
                <w:sz w:val="12"/>
                <w:szCs w:val="12"/>
                <w:highlight w:val="green"/>
              </w:rPr>
            </w:pPr>
            <w:r w:rsidRPr="0057228D">
              <w:rPr>
                <w:rFonts w:ascii="PT Astra Serif" w:hAnsi="PT Astra Serif"/>
                <w:sz w:val="12"/>
                <w:szCs w:val="12"/>
                <w:highlight w:val="green"/>
              </w:rPr>
              <w:t>50 724,5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28D" w:rsidRPr="0057228D" w:rsidRDefault="0057228D" w:rsidP="0057228D">
            <w:pPr>
              <w:spacing w:after="0" w:line="240" w:lineRule="auto"/>
              <w:jc w:val="center"/>
              <w:rPr>
                <w:rFonts w:ascii="PT Astra Serif" w:hAnsi="PT Astra Serif"/>
                <w:sz w:val="12"/>
                <w:szCs w:val="12"/>
              </w:rPr>
            </w:pPr>
            <w:r>
              <w:rPr>
                <w:rFonts w:ascii="PT Astra Serif" w:hAnsi="PT Astra Serif"/>
                <w:sz w:val="12"/>
                <w:szCs w:val="12"/>
              </w:rPr>
              <w:t>6 402,5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28D" w:rsidRPr="0057228D" w:rsidRDefault="0057228D" w:rsidP="0057228D">
            <w:pPr>
              <w:spacing w:after="0" w:line="240" w:lineRule="auto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57228D">
              <w:rPr>
                <w:rFonts w:ascii="PT Astra Serif" w:hAnsi="PT Astra Serif"/>
                <w:sz w:val="12"/>
                <w:szCs w:val="12"/>
              </w:rPr>
              <w:t>14 479,8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228D" w:rsidRPr="00590A21" w:rsidRDefault="0057228D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57228D" w:rsidRPr="00590A21" w:rsidRDefault="0057228D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28D" w:rsidRPr="00590A21" w:rsidRDefault="0057228D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</w:tr>
      <w:tr w:rsidR="0057228D" w:rsidRPr="00590A21" w:rsidTr="0057228D">
        <w:trPr>
          <w:trHeight w:val="70"/>
        </w:trPr>
        <w:tc>
          <w:tcPr>
            <w:tcW w:w="299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228D" w:rsidRPr="00590A21" w:rsidRDefault="0057228D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28D" w:rsidRPr="00590A21" w:rsidRDefault="0057228D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2024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28D" w:rsidRPr="0057228D" w:rsidRDefault="0057228D" w:rsidP="0057228D">
            <w:pPr>
              <w:spacing w:after="0" w:line="240" w:lineRule="auto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57228D">
              <w:rPr>
                <w:rFonts w:ascii="PT Astra Serif" w:hAnsi="PT Astra Serif"/>
                <w:sz w:val="12"/>
                <w:szCs w:val="12"/>
              </w:rPr>
              <w:t>820 193,8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28D" w:rsidRPr="0057228D" w:rsidRDefault="0057228D" w:rsidP="0057228D">
            <w:pPr>
              <w:spacing w:after="0" w:line="240" w:lineRule="auto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57228D">
              <w:rPr>
                <w:rFonts w:ascii="PT Astra Serif" w:hAnsi="PT Astra Serif"/>
                <w:sz w:val="12"/>
                <w:szCs w:val="12"/>
              </w:rPr>
              <w:t>774 423,7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28D" w:rsidRPr="0057228D" w:rsidRDefault="0057228D" w:rsidP="0057228D">
            <w:pPr>
              <w:spacing w:after="0" w:line="240" w:lineRule="auto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57228D">
              <w:rPr>
                <w:rFonts w:ascii="PT Astra Serif" w:hAnsi="PT Astra Serif"/>
                <w:sz w:val="12"/>
                <w:szCs w:val="12"/>
              </w:rPr>
              <w:t>28 845,0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28D" w:rsidRPr="0057228D" w:rsidRDefault="0057228D" w:rsidP="0057228D">
            <w:pPr>
              <w:spacing w:after="0" w:line="240" w:lineRule="auto"/>
              <w:jc w:val="center"/>
              <w:rPr>
                <w:rFonts w:ascii="PT Astra Serif" w:hAnsi="PT Astra Serif"/>
                <w:sz w:val="12"/>
                <w:szCs w:val="12"/>
              </w:rPr>
            </w:pPr>
            <w:r>
              <w:rPr>
                <w:rFonts w:ascii="PT Astra Serif" w:hAnsi="PT Astra Serif"/>
                <w:sz w:val="12"/>
                <w:szCs w:val="12"/>
              </w:rPr>
              <w:t>2 405,9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28D" w:rsidRPr="0057228D" w:rsidRDefault="0057228D" w:rsidP="0057228D">
            <w:pPr>
              <w:spacing w:after="0" w:line="240" w:lineRule="auto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57228D">
              <w:rPr>
                <w:rFonts w:ascii="PT Astra Serif" w:hAnsi="PT Astra Serif"/>
                <w:sz w:val="12"/>
                <w:szCs w:val="12"/>
              </w:rPr>
              <w:t>14 519,2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228D" w:rsidRPr="00590A21" w:rsidRDefault="0057228D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57228D" w:rsidRPr="00590A21" w:rsidRDefault="0057228D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28D" w:rsidRPr="00590A21" w:rsidRDefault="0057228D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</w:tr>
      <w:tr w:rsidR="0057228D" w:rsidRPr="00590A21" w:rsidTr="0057228D">
        <w:trPr>
          <w:trHeight w:val="70"/>
        </w:trPr>
        <w:tc>
          <w:tcPr>
            <w:tcW w:w="299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228D" w:rsidRPr="00590A21" w:rsidRDefault="0057228D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28D" w:rsidRPr="00590A21" w:rsidRDefault="0057228D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Прогнозный период 2025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28D" w:rsidRPr="0057228D" w:rsidRDefault="0057228D" w:rsidP="0057228D">
            <w:pPr>
              <w:spacing w:after="0" w:line="240" w:lineRule="auto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57228D">
              <w:rPr>
                <w:rFonts w:ascii="PT Astra Serif" w:hAnsi="PT Astra Serif"/>
                <w:sz w:val="12"/>
                <w:szCs w:val="12"/>
              </w:rPr>
              <w:t>48 957,4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28D" w:rsidRPr="0057228D" w:rsidRDefault="0057228D" w:rsidP="0057228D">
            <w:pPr>
              <w:spacing w:after="0" w:line="240" w:lineRule="auto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57228D">
              <w:rPr>
                <w:rFonts w:ascii="PT Astra Serif" w:hAnsi="PT Astra Serif"/>
                <w:sz w:val="12"/>
                <w:szCs w:val="12"/>
              </w:rPr>
              <w:t>3 187,3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28D" w:rsidRPr="0057228D" w:rsidRDefault="0057228D" w:rsidP="0057228D">
            <w:pPr>
              <w:spacing w:after="0" w:line="240" w:lineRule="auto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57228D">
              <w:rPr>
                <w:rFonts w:ascii="PT Astra Serif" w:hAnsi="PT Astra Serif"/>
                <w:sz w:val="12"/>
                <w:szCs w:val="12"/>
              </w:rPr>
              <w:t>28 845,0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28D" w:rsidRPr="0057228D" w:rsidRDefault="0057228D" w:rsidP="0057228D">
            <w:pPr>
              <w:spacing w:after="0" w:line="240" w:lineRule="auto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57228D">
              <w:rPr>
                <w:rFonts w:ascii="PT Astra Serif" w:hAnsi="PT Astra Serif"/>
                <w:sz w:val="12"/>
                <w:szCs w:val="12"/>
              </w:rPr>
              <w:t>2 405,9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28D" w:rsidRPr="0057228D" w:rsidRDefault="0057228D" w:rsidP="0057228D">
            <w:pPr>
              <w:spacing w:after="0" w:line="240" w:lineRule="auto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57228D">
              <w:rPr>
                <w:rFonts w:ascii="PT Astra Serif" w:hAnsi="PT Astra Serif"/>
                <w:sz w:val="12"/>
                <w:szCs w:val="12"/>
              </w:rPr>
              <w:t>14 519,2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228D" w:rsidRPr="00590A21" w:rsidRDefault="0057228D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57228D" w:rsidRPr="00590A21" w:rsidRDefault="0057228D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28D" w:rsidRPr="00590A21" w:rsidRDefault="0057228D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</w:tr>
      <w:tr w:rsidR="0057228D" w:rsidRPr="00590A21" w:rsidTr="0057228D">
        <w:trPr>
          <w:trHeight w:val="70"/>
        </w:trPr>
        <w:tc>
          <w:tcPr>
            <w:tcW w:w="299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228D" w:rsidRPr="00590A21" w:rsidRDefault="0057228D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28D" w:rsidRPr="00590A21" w:rsidRDefault="0057228D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Прогнозный период 2026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28D" w:rsidRPr="0057228D" w:rsidRDefault="0057228D" w:rsidP="0057228D">
            <w:pPr>
              <w:spacing w:after="0" w:line="240" w:lineRule="auto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57228D">
              <w:rPr>
                <w:rFonts w:ascii="PT Astra Serif" w:hAnsi="PT Astra Serif"/>
                <w:sz w:val="12"/>
                <w:szCs w:val="12"/>
              </w:rPr>
              <w:t>48 957,4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28D" w:rsidRPr="0057228D" w:rsidRDefault="0057228D" w:rsidP="0057228D">
            <w:pPr>
              <w:spacing w:after="0" w:line="240" w:lineRule="auto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57228D">
              <w:rPr>
                <w:rFonts w:ascii="PT Astra Serif" w:hAnsi="PT Astra Serif"/>
                <w:sz w:val="12"/>
                <w:szCs w:val="12"/>
              </w:rPr>
              <w:t>3 187,3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28D" w:rsidRPr="0057228D" w:rsidRDefault="0057228D" w:rsidP="0057228D">
            <w:pPr>
              <w:spacing w:after="0" w:line="240" w:lineRule="auto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57228D">
              <w:rPr>
                <w:rFonts w:ascii="PT Astra Serif" w:hAnsi="PT Astra Serif"/>
                <w:sz w:val="12"/>
                <w:szCs w:val="12"/>
              </w:rPr>
              <w:t>28 845,0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28D" w:rsidRPr="0057228D" w:rsidRDefault="0057228D" w:rsidP="0057228D">
            <w:pPr>
              <w:spacing w:after="0" w:line="240" w:lineRule="auto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57228D">
              <w:rPr>
                <w:rFonts w:ascii="PT Astra Serif" w:hAnsi="PT Astra Serif"/>
                <w:sz w:val="12"/>
                <w:szCs w:val="12"/>
              </w:rPr>
              <w:t>2 405,9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28D" w:rsidRPr="0057228D" w:rsidRDefault="0057228D" w:rsidP="0057228D">
            <w:pPr>
              <w:spacing w:after="0" w:line="240" w:lineRule="auto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57228D">
              <w:rPr>
                <w:rFonts w:ascii="PT Astra Serif" w:hAnsi="PT Astra Serif"/>
                <w:sz w:val="12"/>
                <w:szCs w:val="12"/>
              </w:rPr>
              <w:t>14 519,2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7228D" w:rsidRPr="00590A21" w:rsidRDefault="0057228D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7228D" w:rsidRPr="00590A21" w:rsidRDefault="0057228D" w:rsidP="00590A21">
            <w:pPr>
              <w:spacing w:after="0" w:line="240" w:lineRule="auto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28D" w:rsidRPr="00590A21" w:rsidRDefault="0057228D" w:rsidP="00590A2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</w:pPr>
            <w:r w:rsidRPr="00590A21">
              <w:rPr>
                <w:rFonts w:ascii="PT Astra Serif" w:eastAsia="Times New Roman" w:hAnsi="PT Astra Serif" w:cs="Calibri"/>
                <w:sz w:val="12"/>
                <w:szCs w:val="12"/>
                <w:lang w:eastAsia="ru-RU"/>
              </w:rPr>
              <w:t> </w:t>
            </w:r>
          </w:p>
        </w:tc>
      </w:tr>
    </w:tbl>
    <w:p w:rsidR="00D8735C" w:rsidRPr="00590A21" w:rsidRDefault="00D8735C" w:rsidP="00590A21">
      <w:pPr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PT Astra Serif" w:eastAsiaTheme="minorEastAsia" w:hAnsi="PT Astra Serif" w:cs="Times New Roman"/>
          <w:sz w:val="26"/>
          <w:szCs w:val="26"/>
          <w:lang w:eastAsia="ru-RU"/>
        </w:rPr>
      </w:pPr>
    </w:p>
    <w:p w:rsidR="00D8735C" w:rsidRPr="00590A21" w:rsidRDefault="00D8735C" w:rsidP="00590A21">
      <w:pPr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PT Astra Serif" w:eastAsiaTheme="minorEastAsia" w:hAnsi="PT Astra Serif" w:cs="Times New Roman"/>
          <w:sz w:val="26"/>
          <w:szCs w:val="26"/>
          <w:lang w:eastAsia="ru-RU"/>
        </w:rPr>
      </w:pPr>
    </w:p>
    <w:p w:rsidR="00D01AF5" w:rsidRPr="00590A21" w:rsidRDefault="00D01AF5" w:rsidP="00590A2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sectPr w:rsidR="00D01AF5" w:rsidRPr="00590A21" w:rsidSect="00A5586E">
      <w:headerReference w:type="default" r:id="rId13"/>
      <w:pgSz w:w="16840" w:h="11907" w:orient="landscape" w:code="9"/>
      <w:pgMar w:top="992" w:right="992" w:bottom="1134" w:left="992" w:header="425" w:footer="567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130A" w:rsidRDefault="00D1130A" w:rsidP="00B15F39">
      <w:pPr>
        <w:spacing w:after="0" w:line="240" w:lineRule="auto"/>
      </w:pPr>
      <w:r>
        <w:separator/>
      </w:r>
    </w:p>
  </w:endnote>
  <w:endnote w:type="continuationSeparator" w:id="0">
    <w:p w:rsidR="00D1130A" w:rsidRDefault="00D1130A" w:rsidP="00B15F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130A" w:rsidRDefault="00D1130A" w:rsidP="00B15F39">
      <w:pPr>
        <w:spacing w:after="0" w:line="240" w:lineRule="auto"/>
      </w:pPr>
      <w:r>
        <w:separator/>
      </w:r>
    </w:p>
  </w:footnote>
  <w:footnote w:type="continuationSeparator" w:id="0">
    <w:p w:rsidR="00D1130A" w:rsidRDefault="00D1130A" w:rsidP="00B15F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653811"/>
      <w:docPartObj>
        <w:docPartGallery w:val="Page Numbers (Top of Page)"/>
        <w:docPartUnique/>
      </w:docPartObj>
    </w:sdtPr>
    <w:sdtEndPr/>
    <w:sdtContent>
      <w:p w:rsidR="00590A21" w:rsidRDefault="00590A21" w:rsidP="00A730C1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0A21" w:rsidRPr="00AD3789" w:rsidRDefault="00590A21" w:rsidP="00AD3789">
    <w:pPr>
      <w:spacing w:after="120" w:line="240" w:lineRule="auto"/>
      <w:jc w:val="center"/>
      <w:rPr>
        <w:rFonts w:ascii="Times New Roman" w:eastAsia="Times New Roman" w:hAnsi="Times New Roman" w:cs="Times New Roman"/>
        <w:b/>
        <w:sz w:val="26"/>
        <w:szCs w:val="20"/>
        <w:lang w:val="en-US" w:eastAsia="ru-RU"/>
      </w:rPr>
    </w:pPr>
    <w:r>
      <w:rPr>
        <w:rFonts w:ascii="Times New Roman" w:eastAsia="Times New Roman" w:hAnsi="Times New Roman" w:cs="Times New Roman"/>
        <w:noProof/>
        <w:sz w:val="26"/>
        <w:szCs w:val="20"/>
        <w:lang w:eastAsia="ru-RU"/>
      </w:rPr>
      <w:drawing>
        <wp:inline distT="0" distB="0" distL="0" distR="0" wp14:anchorId="1003C634" wp14:editId="7BD76DB6">
          <wp:extent cx="723900" cy="657225"/>
          <wp:effectExtent l="0" t="0" r="0" b="9525"/>
          <wp:docPr id="1" name="Рисунок 1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erbTOug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90A21" w:rsidRPr="00AD3789" w:rsidRDefault="00590A21" w:rsidP="00AD3789">
    <w:pPr>
      <w:tabs>
        <w:tab w:val="center" w:pos="4153"/>
        <w:tab w:val="right" w:pos="8306"/>
      </w:tabs>
      <w:spacing w:after="0" w:line="360" w:lineRule="exact"/>
      <w:jc w:val="center"/>
      <w:rPr>
        <w:rFonts w:ascii="Times New Roman" w:eastAsia="Times New Roman" w:hAnsi="Times New Roman" w:cs="Times New Roman"/>
        <w:b/>
        <w:caps/>
        <w:sz w:val="30"/>
        <w:szCs w:val="30"/>
        <w:lang w:eastAsia="ru-RU"/>
      </w:rPr>
    </w:pPr>
    <w:r w:rsidRPr="00AD3789">
      <w:rPr>
        <w:rFonts w:ascii="Times New Roman" w:eastAsia="Times New Roman" w:hAnsi="Times New Roman" w:cs="Times New Roman"/>
        <w:b/>
        <w:caps/>
        <w:sz w:val="30"/>
        <w:szCs w:val="30"/>
        <w:lang w:eastAsia="ru-RU"/>
      </w:rPr>
      <w:t>администрация ТОМСКОЙ ОБЛАСТИ</w:t>
    </w:r>
  </w:p>
  <w:p w:rsidR="00590A21" w:rsidRDefault="00590A21" w:rsidP="007D0B1D">
    <w:pPr>
      <w:tabs>
        <w:tab w:val="center" w:pos="4153"/>
        <w:tab w:val="right" w:pos="8306"/>
      </w:tabs>
      <w:spacing w:before="240" w:after="0" w:line="240" w:lineRule="auto"/>
      <w:jc w:val="center"/>
      <w:rPr>
        <w:rFonts w:ascii="Times New Roman" w:eastAsia="Times New Roman" w:hAnsi="Times New Roman" w:cs="Times New Roman"/>
        <w:b/>
        <w:caps/>
        <w:spacing w:val="20"/>
        <w:sz w:val="28"/>
        <w:szCs w:val="28"/>
        <w:lang w:eastAsia="ru-RU"/>
      </w:rPr>
    </w:pPr>
    <w:r w:rsidRPr="00AD3789">
      <w:rPr>
        <w:rFonts w:ascii="Times New Roman" w:eastAsia="Times New Roman" w:hAnsi="Times New Roman" w:cs="Times New Roman"/>
        <w:b/>
        <w:caps/>
        <w:spacing w:val="20"/>
        <w:sz w:val="28"/>
        <w:szCs w:val="28"/>
        <w:lang w:eastAsia="ru-RU"/>
      </w:rPr>
      <w:t>постановление</w:t>
    </w:r>
  </w:p>
  <w:p w:rsidR="00590A21" w:rsidRDefault="00590A21" w:rsidP="007D0B1D">
    <w:pPr>
      <w:pStyle w:val="af"/>
      <w:spacing w:before="24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11527411"/>
      <w:docPartObj>
        <w:docPartGallery w:val="Page Numbers (Top of Page)"/>
        <w:docPartUnique/>
      </w:docPartObj>
    </w:sdtPr>
    <w:sdtEndPr/>
    <w:sdtContent>
      <w:p w:rsidR="00590A21" w:rsidRDefault="00590A21" w:rsidP="00A730C1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C3A26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0A21" w:rsidRDefault="00590A21" w:rsidP="001E4E6A">
    <w:pPr>
      <w:pStyle w:val="af"/>
      <w:jc w:val="center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01356928"/>
      <w:docPartObj>
        <w:docPartGallery w:val="Page Numbers (Top of Page)"/>
        <w:docPartUnique/>
      </w:docPartObj>
    </w:sdtPr>
    <w:sdtEndPr/>
    <w:sdtContent>
      <w:p w:rsidR="00590A21" w:rsidRDefault="00590A21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C3A26">
          <w:rPr>
            <w:noProof/>
          </w:rPr>
          <w:t>17</w:t>
        </w:r>
        <w:r>
          <w:rPr>
            <w:noProof/>
          </w:rPr>
          <w:fldChar w:fldCharType="end"/>
        </w:r>
      </w:p>
    </w:sdtContent>
  </w:sdt>
  <w:p w:rsidR="00590A21" w:rsidRPr="00520716" w:rsidRDefault="00590A21" w:rsidP="00520716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3E354A"/>
    <w:multiLevelType w:val="hybridMultilevel"/>
    <w:tmpl w:val="02C6C5FC"/>
    <w:lvl w:ilvl="0" w:tplc="4D1ED8FE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C3E4FF5"/>
    <w:multiLevelType w:val="hybridMultilevel"/>
    <w:tmpl w:val="DC206402"/>
    <w:lvl w:ilvl="0" w:tplc="9692C2FC">
      <w:start w:val="2018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D87034D"/>
    <w:multiLevelType w:val="hybridMultilevel"/>
    <w:tmpl w:val="B7BAE33E"/>
    <w:lvl w:ilvl="0" w:tplc="0419000F">
      <w:start w:val="1"/>
      <w:numFmt w:val="decimal"/>
      <w:lvlText w:val="%1."/>
      <w:lvlJc w:val="left"/>
      <w:pPr>
        <w:ind w:left="870" w:hanging="360"/>
      </w:p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30B3D"/>
    <w:rsid w:val="00001A0F"/>
    <w:rsid w:val="00001CF7"/>
    <w:rsid w:val="00001EE1"/>
    <w:rsid w:val="0000221E"/>
    <w:rsid w:val="00002DCC"/>
    <w:rsid w:val="0000571A"/>
    <w:rsid w:val="00007BCF"/>
    <w:rsid w:val="00011117"/>
    <w:rsid w:val="00014001"/>
    <w:rsid w:val="0001594F"/>
    <w:rsid w:val="00016117"/>
    <w:rsid w:val="00024DC3"/>
    <w:rsid w:val="00026960"/>
    <w:rsid w:val="000275D9"/>
    <w:rsid w:val="000304DD"/>
    <w:rsid w:val="00030B3D"/>
    <w:rsid w:val="0003457C"/>
    <w:rsid w:val="00034AB5"/>
    <w:rsid w:val="00035830"/>
    <w:rsid w:val="00035F01"/>
    <w:rsid w:val="00035FFB"/>
    <w:rsid w:val="00036842"/>
    <w:rsid w:val="000368F1"/>
    <w:rsid w:val="00037A6D"/>
    <w:rsid w:val="000424B8"/>
    <w:rsid w:val="00043DFD"/>
    <w:rsid w:val="00044043"/>
    <w:rsid w:val="000452C0"/>
    <w:rsid w:val="000506DF"/>
    <w:rsid w:val="000524AC"/>
    <w:rsid w:val="00053907"/>
    <w:rsid w:val="00053964"/>
    <w:rsid w:val="00053C08"/>
    <w:rsid w:val="000541BE"/>
    <w:rsid w:val="00054BB9"/>
    <w:rsid w:val="0005541C"/>
    <w:rsid w:val="000554F7"/>
    <w:rsid w:val="00055CF1"/>
    <w:rsid w:val="00062D3E"/>
    <w:rsid w:val="00064400"/>
    <w:rsid w:val="00065A55"/>
    <w:rsid w:val="00066204"/>
    <w:rsid w:val="00066F71"/>
    <w:rsid w:val="0006703D"/>
    <w:rsid w:val="00067409"/>
    <w:rsid w:val="0007071A"/>
    <w:rsid w:val="00070F16"/>
    <w:rsid w:val="00071057"/>
    <w:rsid w:val="00073805"/>
    <w:rsid w:val="00074195"/>
    <w:rsid w:val="00080493"/>
    <w:rsid w:val="00081DB3"/>
    <w:rsid w:val="0008270D"/>
    <w:rsid w:val="0008375B"/>
    <w:rsid w:val="0008660A"/>
    <w:rsid w:val="000870D4"/>
    <w:rsid w:val="00091423"/>
    <w:rsid w:val="00092209"/>
    <w:rsid w:val="000927E2"/>
    <w:rsid w:val="0009283D"/>
    <w:rsid w:val="00092EC9"/>
    <w:rsid w:val="0009624F"/>
    <w:rsid w:val="00097551"/>
    <w:rsid w:val="000978D4"/>
    <w:rsid w:val="00097F70"/>
    <w:rsid w:val="000A14B0"/>
    <w:rsid w:val="000A204E"/>
    <w:rsid w:val="000A31F2"/>
    <w:rsid w:val="000A32AB"/>
    <w:rsid w:val="000A3446"/>
    <w:rsid w:val="000A3807"/>
    <w:rsid w:val="000A3B35"/>
    <w:rsid w:val="000A4678"/>
    <w:rsid w:val="000A5FC5"/>
    <w:rsid w:val="000A66CA"/>
    <w:rsid w:val="000B0417"/>
    <w:rsid w:val="000B0530"/>
    <w:rsid w:val="000B34A9"/>
    <w:rsid w:val="000B36AC"/>
    <w:rsid w:val="000B3E22"/>
    <w:rsid w:val="000B3F20"/>
    <w:rsid w:val="000B6A50"/>
    <w:rsid w:val="000B6AA9"/>
    <w:rsid w:val="000B73D1"/>
    <w:rsid w:val="000C1AA7"/>
    <w:rsid w:val="000C4AB4"/>
    <w:rsid w:val="000C6DEA"/>
    <w:rsid w:val="000C7F4C"/>
    <w:rsid w:val="000C7F78"/>
    <w:rsid w:val="000D1062"/>
    <w:rsid w:val="000D195B"/>
    <w:rsid w:val="000D3CF0"/>
    <w:rsid w:val="000D4112"/>
    <w:rsid w:val="000D5376"/>
    <w:rsid w:val="000D5CB7"/>
    <w:rsid w:val="000D6432"/>
    <w:rsid w:val="000D733E"/>
    <w:rsid w:val="000E10C8"/>
    <w:rsid w:val="000E1104"/>
    <w:rsid w:val="000E3501"/>
    <w:rsid w:val="000E3BC2"/>
    <w:rsid w:val="000E406D"/>
    <w:rsid w:val="000E5043"/>
    <w:rsid w:val="000E6547"/>
    <w:rsid w:val="000E7057"/>
    <w:rsid w:val="000E79AD"/>
    <w:rsid w:val="000F0883"/>
    <w:rsid w:val="000F10E7"/>
    <w:rsid w:val="000F49E8"/>
    <w:rsid w:val="000F705D"/>
    <w:rsid w:val="000F7618"/>
    <w:rsid w:val="00101901"/>
    <w:rsid w:val="0010465F"/>
    <w:rsid w:val="00104E7C"/>
    <w:rsid w:val="00105365"/>
    <w:rsid w:val="00105F4A"/>
    <w:rsid w:val="00106CE3"/>
    <w:rsid w:val="001071A6"/>
    <w:rsid w:val="00107294"/>
    <w:rsid w:val="00110430"/>
    <w:rsid w:val="001107E1"/>
    <w:rsid w:val="00110F69"/>
    <w:rsid w:val="001112E4"/>
    <w:rsid w:val="00112342"/>
    <w:rsid w:val="00112883"/>
    <w:rsid w:val="001133DA"/>
    <w:rsid w:val="00113B42"/>
    <w:rsid w:val="00114CAB"/>
    <w:rsid w:val="001162E8"/>
    <w:rsid w:val="00116C61"/>
    <w:rsid w:val="001172DD"/>
    <w:rsid w:val="0011793C"/>
    <w:rsid w:val="001179B2"/>
    <w:rsid w:val="001234C7"/>
    <w:rsid w:val="00123DFC"/>
    <w:rsid w:val="00123E25"/>
    <w:rsid w:val="00124801"/>
    <w:rsid w:val="00124BCE"/>
    <w:rsid w:val="0012585E"/>
    <w:rsid w:val="00125EE4"/>
    <w:rsid w:val="00127B0E"/>
    <w:rsid w:val="00133015"/>
    <w:rsid w:val="001330E5"/>
    <w:rsid w:val="00133291"/>
    <w:rsid w:val="00135193"/>
    <w:rsid w:val="00136089"/>
    <w:rsid w:val="001375F6"/>
    <w:rsid w:val="00141B19"/>
    <w:rsid w:val="0014374F"/>
    <w:rsid w:val="001445F7"/>
    <w:rsid w:val="00145953"/>
    <w:rsid w:val="00145E9A"/>
    <w:rsid w:val="00146ED0"/>
    <w:rsid w:val="001476D9"/>
    <w:rsid w:val="00147C61"/>
    <w:rsid w:val="00147E86"/>
    <w:rsid w:val="00147FBA"/>
    <w:rsid w:val="001513BB"/>
    <w:rsid w:val="0015294A"/>
    <w:rsid w:val="0015307A"/>
    <w:rsid w:val="001545CE"/>
    <w:rsid w:val="00154E0C"/>
    <w:rsid w:val="001562C7"/>
    <w:rsid w:val="001573F9"/>
    <w:rsid w:val="00157491"/>
    <w:rsid w:val="001617E9"/>
    <w:rsid w:val="00162198"/>
    <w:rsid w:val="00163631"/>
    <w:rsid w:val="00163B63"/>
    <w:rsid w:val="00163BEE"/>
    <w:rsid w:val="001647CB"/>
    <w:rsid w:val="001667F9"/>
    <w:rsid w:val="00167906"/>
    <w:rsid w:val="00167DB4"/>
    <w:rsid w:val="001719B5"/>
    <w:rsid w:val="00172403"/>
    <w:rsid w:val="00172828"/>
    <w:rsid w:val="00172E2D"/>
    <w:rsid w:val="0017394B"/>
    <w:rsid w:val="00173AA0"/>
    <w:rsid w:val="001800AC"/>
    <w:rsid w:val="00180858"/>
    <w:rsid w:val="00181B2B"/>
    <w:rsid w:val="00181D0D"/>
    <w:rsid w:val="001824A4"/>
    <w:rsid w:val="0018480D"/>
    <w:rsid w:val="00184851"/>
    <w:rsid w:val="00187590"/>
    <w:rsid w:val="0019103F"/>
    <w:rsid w:val="00192FBC"/>
    <w:rsid w:val="00195EFE"/>
    <w:rsid w:val="00197FA4"/>
    <w:rsid w:val="001A2189"/>
    <w:rsid w:val="001A36A4"/>
    <w:rsid w:val="001A36CF"/>
    <w:rsid w:val="001A41FE"/>
    <w:rsid w:val="001A4825"/>
    <w:rsid w:val="001A4874"/>
    <w:rsid w:val="001A631E"/>
    <w:rsid w:val="001A6B64"/>
    <w:rsid w:val="001A72BD"/>
    <w:rsid w:val="001A7602"/>
    <w:rsid w:val="001A788C"/>
    <w:rsid w:val="001B0479"/>
    <w:rsid w:val="001B096F"/>
    <w:rsid w:val="001B14F9"/>
    <w:rsid w:val="001B3A28"/>
    <w:rsid w:val="001B3DB1"/>
    <w:rsid w:val="001B5568"/>
    <w:rsid w:val="001B7499"/>
    <w:rsid w:val="001C1D73"/>
    <w:rsid w:val="001C4AF4"/>
    <w:rsid w:val="001D0B75"/>
    <w:rsid w:val="001D0D1B"/>
    <w:rsid w:val="001D16B3"/>
    <w:rsid w:val="001D72A9"/>
    <w:rsid w:val="001D748E"/>
    <w:rsid w:val="001E01D1"/>
    <w:rsid w:val="001E160C"/>
    <w:rsid w:val="001E2058"/>
    <w:rsid w:val="001E48D2"/>
    <w:rsid w:val="001E4A34"/>
    <w:rsid w:val="001E4E6A"/>
    <w:rsid w:val="001E5A7D"/>
    <w:rsid w:val="001E60F6"/>
    <w:rsid w:val="001E65CB"/>
    <w:rsid w:val="001E694C"/>
    <w:rsid w:val="001E6B62"/>
    <w:rsid w:val="001F0260"/>
    <w:rsid w:val="001F5B13"/>
    <w:rsid w:val="001F6436"/>
    <w:rsid w:val="001F6675"/>
    <w:rsid w:val="001F741A"/>
    <w:rsid w:val="001F7F71"/>
    <w:rsid w:val="002016F3"/>
    <w:rsid w:val="00201E51"/>
    <w:rsid w:val="00202594"/>
    <w:rsid w:val="0020416C"/>
    <w:rsid w:val="00205FD2"/>
    <w:rsid w:val="00211DB4"/>
    <w:rsid w:val="00212BE1"/>
    <w:rsid w:val="00212FCE"/>
    <w:rsid w:val="0021339C"/>
    <w:rsid w:val="00213B12"/>
    <w:rsid w:val="002141FB"/>
    <w:rsid w:val="00215627"/>
    <w:rsid w:val="00215FFF"/>
    <w:rsid w:val="002164FD"/>
    <w:rsid w:val="00216DAE"/>
    <w:rsid w:val="0022119D"/>
    <w:rsid w:val="002228B9"/>
    <w:rsid w:val="002236DE"/>
    <w:rsid w:val="0022384F"/>
    <w:rsid w:val="00223E32"/>
    <w:rsid w:val="0022424B"/>
    <w:rsid w:val="00224E0B"/>
    <w:rsid w:val="0022709F"/>
    <w:rsid w:val="00232F55"/>
    <w:rsid w:val="00237431"/>
    <w:rsid w:val="002401D5"/>
    <w:rsid w:val="0024141E"/>
    <w:rsid w:val="0024168B"/>
    <w:rsid w:val="00241703"/>
    <w:rsid w:val="00241DFB"/>
    <w:rsid w:val="00242969"/>
    <w:rsid w:val="00243070"/>
    <w:rsid w:val="00245713"/>
    <w:rsid w:val="00245807"/>
    <w:rsid w:val="00247106"/>
    <w:rsid w:val="002520E5"/>
    <w:rsid w:val="002526AB"/>
    <w:rsid w:val="00253192"/>
    <w:rsid w:val="00255935"/>
    <w:rsid w:val="00255AE3"/>
    <w:rsid w:val="00256324"/>
    <w:rsid w:val="00257C35"/>
    <w:rsid w:val="002621B4"/>
    <w:rsid w:val="00263060"/>
    <w:rsid w:val="00263B13"/>
    <w:rsid w:val="00265793"/>
    <w:rsid w:val="0026678F"/>
    <w:rsid w:val="00266BDB"/>
    <w:rsid w:val="002701B9"/>
    <w:rsid w:val="002707F1"/>
    <w:rsid w:val="00272B96"/>
    <w:rsid w:val="002733B7"/>
    <w:rsid w:val="00273F84"/>
    <w:rsid w:val="002746B9"/>
    <w:rsid w:val="00276001"/>
    <w:rsid w:val="0027703A"/>
    <w:rsid w:val="00277F26"/>
    <w:rsid w:val="0028062D"/>
    <w:rsid w:val="00280695"/>
    <w:rsid w:val="00280C25"/>
    <w:rsid w:val="00280DF3"/>
    <w:rsid w:val="00281146"/>
    <w:rsid w:val="002813D4"/>
    <w:rsid w:val="002823FE"/>
    <w:rsid w:val="00282CD2"/>
    <w:rsid w:val="002836B3"/>
    <w:rsid w:val="002836C4"/>
    <w:rsid w:val="00285161"/>
    <w:rsid w:val="00286DCE"/>
    <w:rsid w:val="002877EE"/>
    <w:rsid w:val="00292915"/>
    <w:rsid w:val="00292D42"/>
    <w:rsid w:val="00293355"/>
    <w:rsid w:val="002938EA"/>
    <w:rsid w:val="00294F67"/>
    <w:rsid w:val="002961F1"/>
    <w:rsid w:val="0029683A"/>
    <w:rsid w:val="00296C70"/>
    <w:rsid w:val="0029711F"/>
    <w:rsid w:val="0029717A"/>
    <w:rsid w:val="002A00EA"/>
    <w:rsid w:val="002A06BA"/>
    <w:rsid w:val="002A0B01"/>
    <w:rsid w:val="002A3222"/>
    <w:rsid w:val="002A36D8"/>
    <w:rsid w:val="002A3856"/>
    <w:rsid w:val="002A6698"/>
    <w:rsid w:val="002B522F"/>
    <w:rsid w:val="002B7214"/>
    <w:rsid w:val="002B7D9B"/>
    <w:rsid w:val="002C26A1"/>
    <w:rsid w:val="002C2A5E"/>
    <w:rsid w:val="002C2C82"/>
    <w:rsid w:val="002C4A26"/>
    <w:rsid w:val="002C4F5F"/>
    <w:rsid w:val="002C557D"/>
    <w:rsid w:val="002C58E9"/>
    <w:rsid w:val="002C6192"/>
    <w:rsid w:val="002D239B"/>
    <w:rsid w:val="002D23B5"/>
    <w:rsid w:val="002D4B26"/>
    <w:rsid w:val="002D63E2"/>
    <w:rsid w:val="002D6515"/>
    <w:rsid w:val="002D77EB"/>
    <w:rsid w:val="002E00D6"/>
    <w:rsid w:val="002E149B"/>
    <w:rsid w:val="002E1AA2"/>
    <w:rsid w:val="002E26CF"/>
    <w:rsid w:val="002E2702"/>
    <w:rsid w:val="002E27DF"/>
    <w:rsid w:val="002E43E2"/>
    <w:rsid w:val="002E5DAB"/>
    <w:rsid w:val="002E7193"/>
    <w:rsid w:val="002E7F18"/>
    <w:rsid w:val="002F0570"/>
    <w:rsid w:val="002F29AA"/>
    <w:rsid w:val="002F3977"/>
    <w:rsid w:val="002F4123"/>
    <w:rsid w:val="002F46B4"/>
    <w:rsid w:val="002F6906"/>
    <w:rsid w:val="002F6E80"/>
    <w:rsid w:val="003019C1"/>
    <w:rsid w:val="00301CD7"/>
    <w:rsid w:val="00302C7F"/>
    <w:rsid w:val="00304A49"/>
    <w:rsid w:val="003061EF"/>
    <w:rsid w:val="00307F61"/>
    <w:rsid w:val="0031006F"/>
    <w:rsid w:val="00311398"/>
    <w:rsid w:val="003116E7"/>
    <w:rsid w:val="00312760"/>
    <w:rsid w:val="00313B09"/>
    <w:rsid w:val="0031611F"/>
    <w:rsid w:val="003161FA"/>
    <w:rsid w:val="003166F7"/>
    <w:rsid w:val="00320434"/>
    <w:rsid w:val="003213E5"/>
    <w:rsid w:val="0032225F"/>
    <w:rsid w:val="0032272E"/>
    <w:rsid w:val="00323939"/>
    <w:rsid w:val="00323D1A"/>
    <w:rsid w:val="00324097"/>
    <w:rsid w:val="00325D09"/>
    <w:rsid w:val="00325EBB"/>
    <w:rsid w:val="003273DA"/>
    <w:rsid w:val="00330DF9"/>
    <w:rsid w:val="00331BB9"/>
    <w:rsid w:val="003323C5"/>
    <w:rsid w:val="00336C16"/>
    <w:rsid w:val="0033737E"/>
    <w:rsid w:val="00337C86"/>
    <w:rsid w:val="00340F73"/>
    <w:rsid w:val="003426C1"/>
    <w:rsid w:val="003431A7"/>
    <w:rsid w:val="0034386E"/>
    <w:rsid w:val="003473B2"/>
    <w:rsid w:val="00350936"/>
    <w:rsid w:val="003524C2"/>
    <w:rsid w:val="00352F3B"/>
    <w:rsid w:val="003532EC"/>
    <w:rsid w:val="003540BE"/>
    <w:rsid w:val="00355B75"/>
    <w:rsid w:val="00360EBA"/>
    <w:rsid w:val="00362EB3"/>
    <w:rsid w:val="0036378A"/>
    <w:rsid w:val="00366F0B"/>
    <w:rsid w:val="003674B4"/>
    <w:rsid w:val="0037043E"/>
    <w:rsid w:val="00370E0B"/>
    <w:rsid w:val="00372122"/>
    <w:rsid w:val="00372357"/>
    <w:rsid w:val="003736F3"/>
    <w:rsid w:val="00374296"/>
    <w:rsid w:val="00377B9D"/>
    <w:rsid w:val="00381A70"/>
    <w:rsid w:val="00381F0D"/>
    <w:rsid w:val="0038305E"/>
    <w:rsid w:val="00383678"/>
    <w:rsid w:val="00384C9D"/>
    <w:rsid w:val="0038550E"/>
    <w:rsid w:val="003855AB"/>
    <w:rsid w:val="00385F21"/>
    <w:rsid w:val="00386EA7"/>
    <w:rsid w:val="00390705"/>
    <w:rsid w:val="00390B26"/>
    <w:rsid w:val="00390C41"/>
    <w:rsid w:val="00391759"/>
    <w:rsid w:val="003930F8"/>
    <w:rsid w:val="003941AF"/>
    <w:rsid w:val="00395438"/>
    <w:rsid w:val="00395901"/>
    <w:rsid w:val="0039599C"/>
    <w:rsid w:val="003959EA"/>
    <w:rsid w:val="00396BB3"/>
    <w:rsid w:val="003A083D"/>
    <w:rsid w:val="003A0E81"/>
    <w:rsid w:val="003A0F05"/>
    <w:rsid w:val="003A2ED9"/>
    <w:rsid w:val="003A4CB7"/>
    <w:rsid w:val="003A5E7C"/>
    <w:rsid w:val="003A7EDC"/>
    <w:rsid w:val="003B0A67"/>
    <w:rsid w:val="003B1A04"/>
    <w:rsid w:val="003B371F"/>
    <w:rsid w:val="003B5E7C"/>
    <w:rsid w:val="003B65BD"/>
    <w:rsid w:val="003B73BE"/>
    <w:rsid w:val="003C027F"/>
    <w:rsid w:val="003C0DBB"/>
    <w:rsid w:val="003C0FFB"/>
    <w:rsid w:val="003C18EA"/>
    <w:rsid w:val="003C4977"/>
    <w:rsid w:val="003C4B44"/>
    <w:rsid w:val="003C54BA"/>
    <w:rsid w:val="003C6610"/>
    <w:rsid w:val="003C6734"/>
    <w:rsid w:val="003C6E92"/>
    <w:rsid w:val="003C6EC8"/>
    <w:rsid w:val="003C7DF2"/>
    <w:rsid w:val="003D014C"/>
    <w:rsid w:val="003D2B94"/>
    <w:rsid w:val="003D34EF"/>
    <w:rsid w:val="003D51D5"/>
    <w:rsid w:val="003D60EB"/>
    <w:rsid w:val="003D653C"/>
    <w:rsid w:val="003D735A"/>
    <w:rsid w:val="003D7D50"/>
    <w:rsid w:val="003E1276"/>
    <w:rsid w:val="003E2ACC"/>
    <w:rsid w:val="003E32B2"/>
    <w:rsid w:val="003E4036"/>
    <w:rsid w:val="003E5078"/>
    <w:rsid w:val="003E5C44"/>
    <w:rsid w:val="003E5F19"/>
    <w:rsid w:val="003E68C9"/>
    <w:rsid w:val="003F03D0"/>
    <w:rsid w:val="003F06D0"/>
    <w:rsid w:val="003F6614"/>
    <w:rsid w:val="003F7D64"/>
    <w:rsid w:val="004002C6"/>
    <w:rsid w:val="004041B4"/>
    <w:rsid w:val="004049EC"/>
    <w:rsid w:val="00404F51"/>
    <w:rsid w:val="00406864"/>
    <w:rsid w:val="00406E22"/>
    <w:rsid w:val="00410F8F"/>
    <w:rsid w:val="004115CD"/>
    <w:rsid w:val="00412964"/>
    <w:rsid w:val="00414028"/>
    <w:rsid w:val="0041771D"/>
    <w:rsid w:val="004200F6"/>
    <w:rsid w:val="00421672"/>
    <w:rsid w:val="00422ED8"/>
    <w:rsid w:val="00423AAC"/>
    <w:rsid w:val="00425BE7"/>
    <w:rsid w:val="0042735B"/>
    <w:rsid w:val="00430083"/>
    <w:rsid w:val="00431D75"/>
    <w:rsid w:val="00432707"/>
    <w:rsid w:val="00434918"/>
    <w:rsid w:val="00434FD7"/>
    <w:rsid w:val="00437723"/>
    <w:rsid w:val="00441064"/>
    <w:rsid w:val="0044143F"/>
    <w:rsid w:val="00442E96"/>
    <w:rsid w:val="004442C7"/>
    <w:rsid w:val="004460BB"/>
    <w:rsid w:val="00446181"/>
    <w:rsid w:val="00446553"/>
    <w:rsid w:val="00446631"/>
    <w:rsid w:val="004473D8"/>
    <w:rsid w:val="004475C9"/>
    <w:rsid w:val="00447F95"/>
    <w:rsid w:val="00451312"/>
    <w:rsid w:val="004541B5"/>
    <w:rsid w:val="00454424"/>
    <w:rsid w:val="0045500B"/>
    <w:rsid w:val="0045618A"/>
    <w:rsid w:val="00464827"/>
    <w:rsid w:val="004652EB"/>
    <w:rsid w:val="00466A77"/>
    <w:rsid w:val="0047149D"/>
    <w:rsid w:val="00471E1E"/>
    <w:rsid w:val="004720D4"/>
    <w:rsid w:val="004737C9"/>
    <w:rsid w:val="00473BCD"/>
    <w:rsid w:val="00473E6A"/>
    <w:rsid w:val="00474F61"/>
    <w:rsid w:val="00475483"/>
    <w:rsid w:val="0047645D"/>
    <w:rsid w:val="0047671D"/>
    <w:rsid w:val="00477D95"/>
    <w:rsid w:val="00480338"/>
    <w:rsid w:val="00480F59"/>
    <w:rsid w:val="00485B1D"/>
    <w:rsid w:val="00486EA3"/>
    <w:rsid w:val="004876BA"/>
    <w:rsid w:val="004907CE"/>
    <w:rsid w:val="004916F6"/>
    <w:rsid w:val="00491D29"/>
    <w:rsid w:val="00493314"/>
    <w:rsid w:val="00493DAC"/>
    <w:rsid w:val="0049789B"/>
    <w:rsid w:val="004A1D68"/>
    <w:rsid w:val="004A24FC"/>
    <w:rsid w:val="004A2508"/>
    <w:rsid w:val="004A2929"/>
    <w:rsid w:val="004A35CD"/>
    <w:rsid w:val="004A4FD9"/>
    <w:rsid w:val="004A5439"/>
    <w:rsid w:val="004A74E2"/>
    <w:rsid w:val="004A7BE3"/>
    <w:rsid w:val="004B05B2"/>
    <w:rsid w:val="004B2469"/>
    <w:rsid w:val="004B3760"/>
    <w:rsid w:val="004B5836"/>
    <w:rsid w:val="004B7E18"/>
    <w:rsid w:val="004B7F71"/>
    <w:rsid w:val="004C0811"/>
    <w:rsid w:val="004C08FB"/>
    <w:rsid w:val="004C0CC5"/>
    <w:rsid w:val="004C2452"/>
    <w:rsid w:val="004C52BE"/>
    <w:rsid w:val="004C5DDA"/>
    <w:rsid w:val="004D0134"/>
    <w:rsid w:val="004D02DA"/>
    <w:rsid w:val="004D07A6"/>
    <w:rsid w:val="004D16BD"/>
    <w:rsid w:val="004D2385"/>
    <w:rsid w:val="004D37E3"/>
    <w:rsid w:val="004D38BF"/>
    <w:rsid w:val="004D3F76"/>
    <w:rsid w:val="004D4B5C"/>
    <w:rsid w:val="004D4BE2"/>
    <w:rsid w:val="004D6B53"/>
    <w:rsid w:val="004D7B6D"/>
    <w:rsid w:val="004E0339"/>
    <w:rsid w:val="004E10FB"/>
    <w:rsid w:val="004E2DF1"/>
    <w:rsid w:val="004E2E51"/>
    <w:rsid w:val="004E3445"/>
    <w:rsid w:val="004E3CA0"/>
    <w:rsid w:val="004E5CA6"/>
    <w:rsid w:val="004E785B"/>
    <w:rsid w:val="004F4B2B"/>
    <w:rsid w:val="004F5002"/>
    <w:rsid w:val="004F5F79"/>
    <w:rsid w:val="004F6041"/>
    <w:rsid w:val="004F6C6E"/>
    <w:rsid w:val="004F6CB6"/>
    <w:rsid w:val="004F70B3"/>
    <w:rsid w:val="00500148"/>
    <w:rsid w:val="005009F6"/>
    <w:rsid w:val="00503C20"/>
    <w:rsid w:val="0050420E"/>
    <w:rsid w:val="0050550A"/>
    <w:rsid w:val="005059E6"/>
    <w:rsid w:val="00506ED0"/>
    <w:rsid w:val="005076AC"/>
    <w:rsid w:val="00507C5F"/>
    <w:rsid w:val="005110D9"/>
    <w:rsid w:val="0051212B"/>
    <w:rsid w:val="0051539B"/>
    <w:rsid w:val="00516EF1"/>
    <w:rsid w:val="00517B88"/>
    <w:rsid w:val="00520716"/>
    <w:rsid w:val="00521574"/>
    <w:rsid w:val="0052209F"/>
    <w:rsid w:val="005223F2"/>
    <w:rsid w:val="0052396B"/>
    <w:rsid w:val="005264DA"/>
    <w:rsid w:val="0052664C"/>
    <w:rsid w:val="00527122"/>
    <w:rsid w:val="00527A5A"/>
    <w:rsid w:val="00530381"/>
    <w:rsid w:val="00530FEA"/>
    <w:rsid w:val="0053476D"/>
    <w:rsid w:val="0053668B"/>
    <w:rsid w:val="00537B95"/>
    <w:rsid w:val="00540403"/>
    <w:rsid w:val="00540EB8"/>
    <w:rsid w:val="0054108B"/>
    <w:rsid w:val="00542623"/>
    <w:rsid w:val="005441FD"/>
    <w:rsid w:val="00544E55"/>
    <w:rsid w:val="00550837"/>
    <w:rsid w:val="00550EA7"/>
    <w:rsid w:val="00552449"/>
    <w:rsid w:val="00552571"/>
    <w:rsid w:val="00554AA7"/>
    <w:rsid w:val="005558B6"/>
    <w:rsid w:val="00555C9E"/>
    <w:rsid w:val="00556C6C"/>
    <w:rsid w:val="00557548"/>
    <w:rsid w:val="005603F9"/>
    <w:rsid w:val="0056100C"/>
    <w:rsid w:val="00561157"/>
    <w:rsid w:val="005624DD"/>
    <w:rsid w:val="005625F7"/>
    <w:rsid w:val="0056265C"/>
    <w:rsid w:val="005656F0"/>
    <w:rsid w:val="00565E68"/>
    <w:rsid w:val="00566496"/>
    <w:rsid w:val="00566C6C"/>
    <w:rsid w:val="00570ADB"/>
    <w:rsid w:val="00570DCD"/>
    <w:rsid w:val="005719D2"/>
    <w:rsid w:val="0057228D"/>
    <w:rsid w:val="00573464"/>
    <w:rsid w:val="00573F2E"/>
    <w:rsid w:val="00576316"/>
    <w:rsid w:val="00576845"/>
    <w:rsid w:val="005768D6"/>
    <w:rsid w:val="00577E36"/>
    <w:rsid w:val="00581794"/>
    <w:rsid w:val="0058324B"/>
    <w:rsid w:val="00583492"/>
    <w:rsid w:val="0058364C"/>
    <w:rsid w:val="005908D2"/>
    <w:rsid w:val="005909D3"/>
    <w:rsid w:val="00590A21"/>
    <w:rsid w:val="00592D09"/>
    <w:rsid w:val="00593DEF"/>
    <w:rsid w:val="00594A5A"/>
    <w:rsid w:val="00595090"/>
    <w:rsid w:val="00595ACF"/>
    <w:rsid w:val="005963D3"/>
    <w:rsid w:val="00596593"/>
    <w:rsid w:val="00596C94"/>
    <w:rsid w:val="005A1E1B"/>
    <w:rsid w:val="005A2323"/>
    <w:rsid w:val="005A24C4"/>
    <w:rsid w:val="005A2E73"/>
    <w:rsid w:val="005A6150"/>
    <w:rsid w:val="005B09BB"/>
    <w:rsid w:val="005B1031"/>
    <w:rsid w:val="005B154F"/>
    <w:rsid w:val="005B3DB1"/>
    <w:rsid w:val="005B486A"/>
    <w:rsid w:val="005B59C4"/>
    <w:rsid w:val="005B6B78"/>
    <w:rsid w:val="005B6EDC"/>
    <w:rsid w:val="005B7191"/>
    <w:rsid w:val="005B7743"/>
    <w:rsid w:val="005B7BC8"/>
    <w:rsid w:val="005B7D1C"/>
    <w:rsid w:val="005C1378"/>
    <w:rsid w:val="005C1956"/>
    <w:rsid w:val="005C195E"/>
    <w:rsid w:val="005C249C"/>
    <w:rsid w:val="005C4A35"/>
    <w:rsid w:val="005C52B1"/>
    <w:rsid w:val="005C5479"/>
    <w:rsid w:val="005C6E18"/>
    <w:rsid w:val="005C70C6"/>
    <w:rsid w:val="005D1252"/>
    <w:rsid w:val="005D2A3F"/>
    <w:rsid w:val="005D5F22"/>
    <w:rsid w:val="005D5FDB"/>
    <w:rsid w:val="005E00FC"/>
    <w:rsid w:val="005E02D6"/>
    <w:rsid w:val="005E1625"/>
    <w:rsid w:val="005E22C8"/>
    <w:rsid w:val="005E3ADD"/>
    <w:rsid w:val="005E48AF"/>
    <w:rsid w:val="005E52C9"/>
    <w:rsid w:val="005E600F"/>
    <w:rsid w:val="005E63BF"/>
    <w:rsid w:val="005F0A09"/>
    <w:rsid w:val="005F18D4"/>
    <w:rsid w:val="005F2FA9"/>
    <w:rsid w:val="005F6301"/>
    <w:rsid w:val="005F6BF2"/>
    <w:rsid w:val="006006FD"/>
    <w:rsid w:val="006012A2"/>
    <w:rsid w:val="00602065"/>
    <w:rsid w:val="00602524"/>
    <w:rsid w:val="00603415"/>
    <w:rsid w:val="00604176"/>
    <w:rsid w:val="0060418A"/>
    <w:rsid w:val="00604853"/>
    <w:rsid w:val="006058EE"/>
    <w:rsid w:val="006073C7"/>
    <w:rsid w:val="006101B5"/>
    <w:rsid w:val="006103C8"/>
    <w:rsid w:val="00613511"/>
    <w:rsid w:val="00613AB0"/>
    <w:rsid w:val="0061428A"/>
    <w:rsid w:val="00614AE6"/>
    <w:rsid w:val="0061670C"/>
    <w:rsid w:val="00620582"/>
    <w:rsid w:val="00621030"/>
    <w:rsid w:val="006212EB"/>
    <w:rsid w:val="00623779"/>
    <w:rsid w:val="00623848"/>
    <w:rsid w:val="00624F7D"/>
    <w:rsid w:val="00624F7E"/>
    <w:rsid w:val="0062607E"/>
    <w:rsid w:val="00627A80"/>
    <w:rsid w:val="006309DE"/>
    <w:rsid w:val="0063292C"/>
    <w:rsid w:val="00632DAD"/>
    <w:rsid w:val="0063429D"/>
    <w:rsid w:val="00635F74"/>
    <w:rsid w:val="00636942"/>
    <w:rsid w:val="00636EEF"/>
    <w:rsid w:val="006376E3"/>
    <w:rsid w:val="00640910"/>
    <w:rsid w:val="00641390"/>
    <w:rsid w:val="00642980"/>
    <w:rsid w:val="0064364A"/>
    <w:rsid w:val="00643FE5"/>
    <w:rsid w:val="006453B9"/>
    <w:rsid w:val="006454F1"/>
    <w:rsid w:val="006461D5"/>
    <w:rsid w:val="00647B97"/>
    <w:rsid w:val="00650F6C"/>
    <w:rsid w:val="006514D2"/>
    <w:rsid w:val="00651A6E"/>
    <w:rsid w:val="0065245B"/>
    <w:rsid w:val="00652811"/>
    <w:rsid w:val="00653A3C"/>
    <w:rsid w:val="00653D3B"/>
    <w:rsid w:val="00654275"/>
    <w:rsid w:val="0065791A"/>
    <w:rsid w:val="00657EB8"/>
    <w:rsid w:val="00660EA4"/>
    <w:rsid w:val="006620D4"/>
    <w:rsid w:val="006623E1"/>
    <w:rsid w:val="00663192"/>
    <w:rsid w:val="00663725"/>
    <w:rsid w:val="006639EF"/>
    <w:rsid w:val="00664096"/>
    <w:rsid w:val="00664168"/>
    <w:rsid w:val="006641C8"/>
    <w:rsid w:val="00664402"/>
    <w:rsid w:val="00664708"/>
    <w:rsid w:val="00664B66"/>
    <w:rsid w:val="00665477"/>
    <w:rsid w:val="00665987"/>
    <w:rsid w:val="00666DFB"/>
    <w:rsid w:val="006679BD"/>
    <w:rsid w:val="00667FCA"/>
    <w:rsid w:val="00670C38"/>
    <w:rsid w:val="006719D7"/>
    <w:rsid w:val="00672C64"/>
    <w:rsid w:val="00673E31"/>
    <w:rsid w:val="00674E15"/>
    <w:rsid w:val="00677128"/>
    <w:rsid w:val="00680D88"/>
    <w:rsid w:val="006818FF"/>
    <w:rsid w:val="00681AE6"/>
    <w:rsid w:val="00683B11"/>
    <w:rsid w:val="00684D02"/>
    <w:rsid w:val="00685054"/>
    <w:rsid w:val="00685813"/>
    <w:rsid w:val="00685ADE"/>
    <w:rsid w:val="00685D49"/>
    <w:rsid w:val="00686858"/>
    <w:rsid w:val="006868AA"/>
    <w:rsid w:val="00686ACD"/>
    <w:rsid w:val="00686C02"/>
    <w:rsid w:val="006877C4"/>
    <w:rsid w:val="00687BAA"/>
    <w:rsid w:val="00690DD0"/>
    <w:rsid w:val="00692469"/>
    <w:rsid w:val="00693C15"/>
    <w:rsid w:val="00693D52"/>
    <w:rsid w:val="00693FD6"/>
    <w:rsid w:val="006967DF"/>
    <w:rsid w:val="00697BB9"/>
    <w:rsid w:val="006A0203"/>
    <w:rsid w:val="006A1745"/>
    <w:rsid w:val="006A1C22"/>
    <w:rsid w:val="006A5549"/>
    <w:rsid w:val="006A66DA"/>
    <w:rsid w:val="006A75B3"/>
    <w:rsid w:val="006B02E5"/>
    <w:rsid w:val="006B1088"/>
    <w:rsid w:val="006B1947"/>
    <w:rsid w:val="006B20C9"/>
    <w:rsid w:val="006B38D2"/>
    <w:rsid w:val="006B3D67"/>
    <w:rsid w:val="006B5549"/>
    <w:rsid w:val="006B639D"/>
    <w:rsid w:val="006C123C"/>
    <w:rsid w:val="006C3CE5"/>
    <w:rsid w:val="006C4327"/>
    <w:rsid w:val="006C56CC"/>
    <w:rsid w:val="006C7788"/>
    <w:rsid w:val="006D0161"/>
    <w:rsid w:val="006D063C"/>
    <w:rsid w:val="006D0F32"/>
    <w:rsid w:val="006D1618"/>
    <w:rsid w:val="006D5142"/>
    <w:rsid w:val="006D6578"/>
    <w:rsid w:val="006E0D86"/>
    <w:rsid w:val="006E2154"/>
    <w:rsid w:val="006E458A"/>
    <w:rsid w:val="006E57D0"/>
    <w:rsid w:val="006E67E8"/>
    <w:rsid w:val="006E6C98"/>
    <w:rsid w:val="006E6CF6"/>
    <w:rsid w:val="006F0477"/>
    <w:rsid w:val="006F0561"/>
    <w:rsid w:val="006F3470"/>
    <w:rsid w:val="006F4AE0"/>
    <w:rsid w:val="006F6519"/>
    <w:rsid w:val="006F7146"/>
    <w:rsid w:val="007027E9"/>
    <w:rsid w:val="00702A5A"/>
    <w:rsid w:val="00703110"/>
    <w:rsid w:val="00703327"/>
    <w:rsid w:val="007058CE"/>
    <w:rsid w:val="00706710"/>
    <w:rsid w:val="0070796E"/>
    <w:rsid w:val="007120A9"/>
    <w:rsid w:val="00712181"/>
    <w:rsid w:val="0071542E"/>
    <w:rsid w:val="007159C1"/>
    <w:rsid w:val="00715DFA"/>
    <w:rsid w:val="00716D1C"/>
    <w:rsid w:val="00720884"/>
    <w:rsid w:val="0072146E"/>
    <w:rsid w:val="007215E3"/>
    <w:rsid w:val="00722F73"/>
    <w:rsid w:val="00723B79"/>
    <w:rsid w:val="00724A1D"/>
    <w:rsid w:val="0072506E"/>
    <w:rsid w:val="00725447"/>
    <w:rsid w:val="00725507"/>
    <w:rsid w:val="007262F4"/>
    <w:rsid w:val="00732B6F"/>
    <w:rsid w:val="00733166"/>
    <w:rsid w:val="007335B6"/>
    <w:rsid w:val="00734279"/>
    <w:rsid w:val="0073550E"/>
    <w:rsid w:val="00736DDD"/>
    <w:rsid w:val="007374D2"/>
    <w:rsid w:val="00740F28"/>
    <w:rsid w:val="00741B12"/>
    <w:rsid w:val="0074220E"/>
    <w:rsid w:val="00742448"/>
    <w:rsid w:val="00742523"/>
    <w:rsid w:val="00745899"/>
    <w:rsid w:val="00746B19"/>
    <w:rsid w:val="00746F8A"/>
    <w:rsid w:val="00750A07"/>
    <w:rsid w:val="00750F37"/>
    <w:rsid w:val="0075148E"/>
    <w:rsid w:val="007524FE"/>
    <w:rsid w:val="00754290"/>
    <w:rsid w:val="00755133"/>
    <w:rsid w:val="007615FC"/>
    <w:rsid w:val="007619FE"/>
    <w:rsid w:val="00761B4C"/>
    <w:rsid w:val="00761C95"/>
    <w:rsid w:val="007647D0"/>
    <w:rsid w:val="00764FA6"/>
    <w:rsid w:val="00765581"/>
    <w:rsid w:val="00765A1D"/>
    <w:rsid w:val="0076673C"/>
    <w:rsid w:val="00766C75"/>
    <w:rsid w:val="00773C09"/>
    <w:rsid w:val="00774650"/>
    <w:rsid w:val="00775015"/>
    <w:rsid w:val="00777F4D"/>
    <w:rsid w:val="007802B1"/>
    <w:rsid w:val="00780EA3"/>
    <w:rsid w:val="0078207A"/>
    <w:rsid w:val="007826DB"/>
    <w:rsid w:val="00782A31"/>
    <w:rsid w:val="007836F2"/>
    <w:rsid w:val="00783C86"/>
    <w:rsid w:val="00790B20"/>
    <w:rsid w:val="00790DB8"/>
    <w:rsid w:val="00793190"/>
    <w:rsid w:val="0079381A"/>
    <w:rsid w:val="00795239"/>
    <w:rsid w:val="00796AA2"/>
    <w:rsid w:val="007A1DDA"/>
    <w:rsid w:val="007A2477"/>
    <w:rsid w:val="007A4421"/>
    <w:rsid w:val="007A5F42"/>
    <w:rsid w:val="007A607F"/>
    <w:rsid w:val="007A6A14"/>
    <w:rsid w:val="007A6D3A"/>
    <w:rsid w:val="007B0195"/>
    <w:rsid w:val="007B27E5"/>
    <w:rsid w:val="007B443D"/>
    <w:rsid w:val="007B4D11"/>
    <w:rsid w:val="007B502D"/>
    <w:rsid w:val="007B5186"/>
    <w:rsid w:val="007C0F37"/>
    <w:rsid w:val="007C24E5"/>
    <w:rsid w:val="007C42CB"/>
    <w:rsid w:val="007C6735"/>
    <w:rsid w:val="007C6AD9"/>
    <w:rsid w:val="007C7812"/>
    <w:rsid w:val="007D0B1D"/>
    <w:rsid w:val="007D18E3"/>
    <w:rsid w:val="007D1FFF"/>
    <w:rsid w:val="007D2213"/>
    <w:rsid w:val="007D231A"/>
    <w:rsid w:val="007D44B4"/>
    <w:rsid w:val="007D574F"/>
    <w:rsid w:val="007E065B"/>
    <w:rsid w:val="007E07C3"/>
    <w:rsid w:val="007E0CAE"/>
    <w:rsid w:val="007E2327"/>
    <w:rsid w:val="007E3350"/>
    <w:rsid w:val="007E3727"/>
    <w:rsid w:val="007E4C84"/>
    <w:rsid w:val="007E60EA"/>
    <w:rsid w:val="007F048D"/>
    <w:rsid w:val="007F04E7"/>
    <w:rsid w:val="007F0B63"/>
    <w:rsid w:val="007F135C"/>
    <w:rsid w:val="007F16C2"/>
    <w:rsid w:val="007F2999"/>
    <w:rsid w:val="007F333A"/>
    <w:rsid w:val="007F4523"/>
    <w:rsid w:val="007F647E"/>
    <w:rsid w:val="007F7873"/>
    <w:rsid w:val="007F7BA2"/>
    <w:rsid w:val="008009B0"/>
    <w:rsid w:val="008011FE"/>
    <w:rsid w:val="00801686"/>
    <w:rsid w:val="00801A21"/>
    <w:rsid w:val="00805BB7"/>
    <w:rsid w:val="008069CC"/>
    <w:rsid w:val="00811159"/>
    <w:rsid w:val="00812390"/>
    <w:rsid w:val="0081260D"/>
    <w:rsid w:val="00812AEE"/>
    <w:rsid w:val="008147F1"/>
    <w:rsid w:val="0081488E"/>
    <w:rsid w:val="008166B6"/>
    <w:rsid w:val="00816D65"/>
    <w:rsid w:val="008177D9"/>
    <w:rsid w:val="008179A0"/>
    <w:rsid w:val="00817E10"/>
    <w:rsid w:val="00820AC1"/>
    <w:rsid w:val="00821C5E"/>
    <w:rsid w:val="00822720"/>
    <w:rsid w:val="00824B85"/>
    <w:rsid w:val="00824DD8"/>
    <w:rsid w:val="00824E38"/>
    <w:rsid w:val="0082631F"/>
    <w:rsid w:val="00827037"/>
    <w:rsid w:val="00827748"/>
    <w:rsid w:val="0083068B"/>
    <w:rsid w:val="00830BB8"/>
    <w:rsid w:val="00831D82"/>
    <w:rsid w:val="00833398"/>
    <w:rsid w:val="00835337"/>
    <w:rsid w:val="00840A29"/>
    <w:rsid w:val="00843049"/>
    <w:rsid w:val="00844EDF"/>
    <w:rsid w:val="008478EB"/>
    <w:rsid w:val="00847DAC"/>
    <w:rsid w:val="00852A19"/>
    <w:rsid w:val="00855959"/>
    <w:rsid w:val="00855C1A"/>
    <w:rsid w:val="00855C78"/>
    <w:rsid w:val="00855ECF"/>
    <w:rsid w:val="008562A3"/>
    <w:rsid w:val="00860BEC"/>
    <w:rsid w:val="00862CFC"/>
    <w:rsid w:val="00863462"/>
    <w:rsid w:val="00866CCE"/>
    <w:rsid w:val="0086798F"/>
    <w:rsid w:val="00867994"/>
    <w:rsid w:val="00870D5B"/>
    <w:rsid w:val="008727A7"/>
    <w:rsid w:val="008733C8"/>
    <w:rsid w:val="00873929"/>
    <w:rsid w:val="00875291"/>
    <w:rsid w:val="00876138"/>
    <w:rsid w:val="00882DD1"/>
    <w:rsid w:val="0088398C"/>
    <w:rsid w:val="00884E55"/>
    <w:rsid w:val="00886062"/>
    <w:rsid w:val="0088798D"/>
    <w:rsid w:val="00890C08"/>
    <w:rsid w:val="008913AF"/>
    <w:rsid w:val="00891511"/>
    <w:rsid w:val="00891F54"/>
    <w:rsid w:val="0089202D"/>
    <w:rsid w:val="008928DC"/>
    <w:rsid w:val="00892BAB"/>
    <w:rsid w:val="0089399E"/>
    <w:rsid w:val="0089493B"/>
    <w:rsid w:val="008955B6"/>
    <w:rsid w:val="00896CDD"/>
    <w:rsid w:val="0089701F"/>
    <w:rsid w:val="00897D65"/>
    <w:rsid w:val="008A47DE"/>
    <w:rsid w:val="008B15AF"/>
    <w:rsid w:val="008B1AFF"/>
    <w:rsid w:val="008B2AD4"/>
    <w:rsid w:val="008B2DAE"/>
    <w:rsid w:val="008B3CDE"/>
    <w:rsid w:val="008B5FF4"/>
    <w:rsid w:val="008B6A21"/>
    <w:rsid w:val="008B728D"/>
    <w:rsid w:val="008B7CCA"/>
    <w:rsid w:val="008C00B7"/>
    <w:rsid w:val="008C3C81"/>
    <w:rsid w:val="008C50AE"/>
    <w:rsid w:val="008C5690"/>
    <w:rsid w:val="008C6A55"/>
    <w:rsid w:val="008C6AE2"/>
    <w:rsid w:val="008C6DC5"/>
    <w:rsid w:val="008C7188"/>
    <w:rsid w:val="008C78DB"/>
    <w:rsid w:val="008D1746"/>
    <w:rsid w:val="008D2364"/>
    <w:rsid w:val="008D29FB"/>
    <w:rsid w:val="008D4AA8"/>
    <w:rsid w:val="008D6D16"/>
    <w:rsid w:val="008E1D16"/>
    <w:rsid w:val="008E69F8"/>
    <w:rsid w:val="008E6A28"/>
    <w:rsid w:val="008E6F52"/>
    <w:rsid w:val="008E78C9"/>
    <w:rsid w:val="008F0F69"/>
    <w:rsid w:val="008F258D"/>
    <w:rsid w:val="008F4968"/>
    <w:rsid w:val="008F4B80"/>
    <w:rsid w:val="008F57AC"/>
    <w:rsid w:val="008F7441"/>
    <w:rsid w:val="008F7719"/>
    <w:rsid w:val="00900182"/>
    <w:rsid w:val="009027FD"/>
    <w:rsid w:val="0090372D"/>
    <w:rsid w:val="00904FA0"/>
    <w:rsid w:val="00905283"/>
    <w:rsid w:val="009056E3"/>
    <w:rsid w:val="00905800"/>
    <w:rsid w:val="0090730E"/>
    <w:rsid w:val="009076F1"/>
    <w:rsid w:val="009102B0"/>
    <w:rsid w:val="00911825"/>
    <w:rsid w:val="00911CF8"/>
    <w:rsid w:val="009123CB"/>
    <w:rsid w:val="0091246E"/>
    <w:rsid w:val="009129D9"/>
    <w:rsid w:val="0091356D"/>
    <w:rsid w:val="00913634"/>
    <w:rsid w:val="00914AE1"/>
    <w:rsid w:val="00915DCC"/>
    <w:rsid w:val="00916109"/>
    <w:rsid w:val="009205E3"/>
    <w:rsid w:val="00921B90"/>
    <w:rsid w:val="00921EF0"/>
    <w:rsid w:val="00921FB4"/>
    <w:rsid w:val="009222C1"/>
    <w:rsid w:val="0092281F"/>
    <w:rsid w:val="009246C1"/>
    <w:rsid w:val="00930326"/>
    <w:rsid w:val="00931800"/>
    <w:rsid w:val="00932A2D"/>
    <w:rsid w:val="0093485C"/>
    <w:rsid w:val="00940F6D"/>
    <w:rsid w:val="00941705"/>
    <w:rsid w:val="00943253"/>
    <w:rsid w:val="00943E17"/>
    <w:rsid w:val="0094521D"/>
    <w:rsid w:val="009521A6"/>
    <w:rsid w:val="009521C8"/>
    <w:rsid w:val="009531C5"/>
    <w:rsid w:val="00953273"/>
    <w:rsid w:val="009535CF"/>
    <w:rsid w:val="00955FDB"/>
    <w:rsid w:val="00956C45"/>
    <w:rsid w:val="00961549"/>
    <w:rsid w:val="0096273C"/>
    <w:rsid w:val="00962E36"/>
    <w:rsid w:val="00962E63"/>
    <w:rsid w:val="00963292"/>
    <w:rsid w:val="00963D0D"/>
    <w:rsid w:val="00964E74"/>
    <w:rsid w:val="00964FB9"/>
    <w:rsid w:val="00965D09"/>
    <w:rsid w:val="0096619D"/>
    <w:rsid w:val="00970351"/>
    <w:rsid w:val="00970BA0"/>
    <w:rsid w:val="0097170A"/>
    <w:rsid w:val="00972457"/>
    <w:rsid w:val="00972E42"/>
    <w:rsid w:val="0097458B"/>
    <w:rsid w:val="0097554C"/>
    <w:rsid w:val="00976224"/>
    <w:rsid w:val="009778F4"/>
    <w:rsid w:val="00977AF0"/>
    <w:rsid w:val="00977C91"/>
    <w:rsid w:val="00981B4F"/>
    <w:rsid w:val="00981BF6"/>
    <w:rsid w:val="0098203B"/>
    <w:rsid w:val="00983BAA"/>
    <w:rsid w:val="00983F15"/>
    <w:rsid w:val="0098413B"/>
    <w:rsid w:val="00984A50"/>
    <w:rsid w:val="00984EC2"/>
    <w:rsid w:val="00986A33"/>
    <w:rsid w:val="009906C8"/>
    <w:rsid w:val="0099283F"/>
    <w:rsid w:val="00993B7A"/>
    <w:rsid w:val="00994590"/>
    <w:rsid w:val="009954DC"/>
    <w:rsid w:val="009956F7"/>
    <w:rsid w:val="00996491"/>
    <w:rsid w:val="009A182D"/>
    <w:rsid w:val="009A46B6"/>
    <w:rsid w:val="009A4F17"/>
    <w:rsid w:val="009A51F7"/>
    <w:rsid w:val="009A5241"/>
    <w:rsid w:val="009A61AC"/>
    <w:rsid w:val="009A628A"/>
    <w:rsid w:val="009B00E7"/>
    <w:rsid w:val="009B137C"/>
    <w:rsid w:val="009B4D50"/>
    <w:rsid w:val="009B5371"/>
    <w:rsid w:val="009B6868"/>
    <w:rsid w:val="009B7494"/>
    <w:rsid w:val="009B7DD6"/>
    <w:rsid w:val="009B7E15"/>
    <w:rsid w:val="009C1CF9"/>
    <w:rsid w:val="009C3A26"/>
    <w:rsid w:val="009C44CB"/>
    <w:rsid w:val="009C60A4"/>
    <w:rsid w:val="009C60F7"/>
    <w:rsid w:val="009C7D7E"/>
    <w:rsid w:val="009D0605"/>
    <w:rsid w:val="009D0B79"/>
    <w:rsid w:val="009D0F92"/>
    <w:rsid w:val="009D4FF9"/>
    <w:rsid w:val="009D65A4"/>
    <w:rsid w:val="009D6951"/>
    <w:rsid w:val="009E2101"/>
    <w:rsid w:val="009E28A2"/>
    <w:rsid w:val="009E4F00"/>
    <w:rsid w:val="009E4FE8"/>
    <w:rsid w:val="009E5096"/>
    <w:rsid w:val="009E698D"/>
    <w:rsid w:val="009E6B33"/>
    <w:rsid w:val="009E7165"/>
    <w:rsid w:val="009E7973"/>
    <w:rsid w:val="009F48DD"/>
    <w:rsid w:val="009F6035"/>
    <w:rsid w:val="009F6B45"/>
    <w:rsid w:val="009F7E5F"/>
    <w:rsid w:val="00A004CB"/>
    <w:rsid w:val="00A01287"/>
    <w:rsid w:val="00A06CDC"/>
    <w:rsid w:val="00A07ABA"/>
    <w:rsid w:val="00A11775"/>
    <w:rsid w:val="00A17631"/>
    <w:rsid w:val="00A20E8D"/>
    <w:rsid w:val="00A2195B"/>
    <w:rsid w:val="00A21B89"/>
    <w:rsid w:val="00A22175"/>
    <w:rsid w:val="00A245DD"/>
    <w:rsid w:val="00A26001"/>
    <w:rsid w:val="00A2654E"/>
    <w:rsid w:val="00A2671A"/>
    <w:rsid w:val="00A26D6C"/>
    <w:rsid w:val="00A3099D"/>
    <w:rsid w:val="00A32A77"/>
    <w:rsid w:val="00A32D1C"/>
    <w:rsid w:val="00A3352C"/>
    <w:rsid w:val="00A33C16"/>
    <w:rsid w:val="00A34248"/>
    <w:rsid w:val="00A3529B"/>
    <w:rsid w:val="00A41416"/>
    <w:rsid w:val="00A41EBF"/>
    <w:rsid w:val="00A41F6B"/>
    <w:rsid w:val="00A42E62"/>
    <w:rsid w:val="00A44708"/>
    <w:rsid w:val="00A44759"/>
    <w:rsid w:val="00A507C5"/>
    <w:rsid w:val="00A52DAD"/>
    <w:rsid w:val="00A5586E"/>
    <w:rsid w:val="00A560D4"/>
    <w:rsid w:val="00A57B15"/>
    <w:rsid w:val="00A604EC"/>
    <w:rsid w:val="00A60614"/>
    <w:rsid w:val="00A60CA5"/>
    <w:rsid w:val="00A60D73"/>
    <w:rsid w:val="00A62A39"/>
    <w:rsid w:val="00A65A31"/>
    <w:rsid w:val="00A67D2F"/>
    <w:rsid w:val="00A70953"/>
    <w:rsid w:val="00A72415"/>
    <w:rsid w:val="00A730C1"/>
    <w:rsid w:val="00A73A4F"/>
    <w:rsid w:val="00A76F37"/>
    <w:rsid w:val="00A8144C"/>
    <w:rsid w:val="00A84222"/>
    <w:rsid w:val="00A84E91"/>
    <w:rsid w:val="00A856E6"/>
    <w:rsid w:val="00A8645E"/>
    <w:rsid w:val="00A86DF2"/>
    <w:rsid w:val="00A87C06"/>
    <w:rsid w:val="00A91186"/>
    <w:rsid w:val="00A9323C"/>
    <w:rsid w:val="00A95EE7"/>
    <w:rsid w:val="00A968D0"/>
    <w:rsid w:val="00AA050A"/>
    <w:rsid w:val="00AA2A6E"/>
    <w:rsid w:val="00AA3165"/>
    <w:rsid w:val="00AA476C"/>
    <w:rsid w:val="00AA487B"/>
    <w:rsid w:val="00AA4C78"/>
    <w:rsid w:val="00AA5136"/>
    <w:rsid w:val="00AA78E4"/>
    <w:rsid w:val="00AB065A"/>
    <w:rsid w:val="00AB0CB5"/>
    <w:rsid w:val="00AB0DE4"/>
    <w:rsid w:val="00AB12F7"/>
    <w:rsid w:val="00AB4196"/>
    <w:rsid w:val="00AB4A96"/>
    <w:rsid w:val="00AB4BCA"/>
    <w:rsid w:val="00AB5F00"/>
    <w:rsid w:val="00AB6829"/>
    <w:rsid w:val="00AB6BEF"/>
    <w:rsid w:val="00AB6E61"/>
    <w:rsid w:val="00AC1BF5"/>
    <w:rsid w:val="00AC28A5"/>
    <w:rsid w:val="00AC459D"/>
    <w:rsid w:val="00AC45F8"/>
    <w:rsid w:val="00AC525B"/>
    <w:rsid w:val="00AC593C"/>
    <w:rsid w:val="00AC614A"/>
    <w:rsid w:val="00AC7BF2"/>
    <w:rsid w:val="00AD1885"/>
    <w:rsid w:val="00AD1A9C"/>
    <w:rsid w:val="00AD22EC"/>
    <w:rsid w:val="00AD3789"/>
    <w:rsid w:val="00AD4EEB"/>
    <w:rsid w:val="00AD77AB"/>
    <w:rsid w:val="00AD7DC0"/>
    <w:rsid w:val="00AE180F"/>
    <w:rsid w:val="00AE21B8"/>
    <w:rsid w:val="00AE223A"/>
    <w:rsid w:val="00AE2B80"/>
    <w:rsid w:val="00AE37C3"/>
    <w:rsid w:val="00AE38C8"/>
    <w:rsid w:val="00AE3931"/>
    <w:rsid w:val="00AE3C55"/>
    <w:rsid w:val="00AE684C"/>
    <w:rsid w:val="00AE7F4D"/>
    <w:rsid w:val="00AF1DFB"/>
    <w:rsid w:val="00AF2A89"/>
    <w:rsid w:val="00AF3727"/>
    <w:rsid w:val="00AF408E"/>
    <w:rsid w:val="00AF4EDE"/>
    <w:rsid w:val="00AF552C"/>
    <w:rsid w:val="00AF5A95"/>
    <w:rsid w:val="00B00241"/>
    <w:rsid w:val="00B00D62"/>
    <w:rsid w:val="00B01DDB"/>
    <w:rsid w:val="00B01E56"/>
    <w:rsid w:val="00B02CDE"/>
    <w:rsid w:val="00B0422A"/>
    <w:rsid w:val="00B0575C"/>
    <w:rsid w:val="00B05B04"/>
    <w:rsid w:val="00B07329"/>
    <w:rsid w:val="00B108CD"/>
    <w:rsid w:val="00B1454A"/>
    <w:rsid w:val="00B14E97"/>
    <w:rsid w:val="00B15F39"/>
    <w:rsid w:val="00B1627F"/>
    <w:rsid w:val="00B164BD"/>
    <w:rsid w:val="00B1714A"/>
    <w:rsid w:val="00B17FA2"/>
    <w:rsid w:val="00B20421"/>
    <w:rsid w:val="00B209F2"/>
    <w:rsid w:val="00B23C1D"/>
    <w:rsid w:val="00B250A8"/>
    <w:rsid w:val="00B25AFA"/>
    <w:rsid w:val="00B2624D"/>
    <w:rsid w:val="00B26513"/>
    <w:rsid w:val="00B27788"/>
    <w:rsid w:val="00B30CE9"/>
    <w:rsid w:val="00B310B9"/>
    <w:rsid w:val="00B3137B"/>
    <w:rsid w:val="00B328F0"/>
    <w:rsid w:val="00B33A52"/>
    <w:rsid w:val="00B33B4B"/>
    <w:rsid w:val="00B35710"/>
    <w:rsid w:val="00B36CC9"/>
    <w:rsid w:val="00B37941"/>
    <w:rsid w:val="00B37CB6"/>
    <w:rsid w:val="00B400B6"/>
    <w:rsid w:val="00B413F6"/>
    <w:rsid w:val="00B42753"/>
    <w:rsid w:val="00B42E0F"/>
    <w:rsid w:val="00B42E47"/>
    <w:rsid w:val="00B43940"/>
    <w:rsid w:val="00B443C3"/>
    <w:rsid w:val="00B53328"/>
    <w:rsid w:val="00B5583F"/>
    <w:rsid w:val="00B560FE"/>
    <w:rsid w:val="00B56361"/>
    <w:rsid w:val="00B61229"/>
    <w:rsid w:val="00B6445D"/>
    <w:rsid w:val="00B65614"/>
    <w:rsid w:val="00B71EFC"/>
    <w:rsid w:val="00B73941"/>
    <w:rsid w:val="00B74494"/>
    <w:rsid w:val="00B752E4"/>
    <w:rsid w:val="00B800A1"/>
    <w:rsid w:val="00B8050E"/>
    <w:rsid w:val="00B80E4D"/>
    <w:rsid w:val="00B81B3F"/>
    <w:rsid w:val="00B82A38"/>
    <w:rsid w:val="00B83EF2"/>
    <w:rsid w:val="00B84180"/>
    <w:rsid w:val="00B84903"/>
    <w:rsid w:val="00B86F0B"/>
    <w:rsid w:val="00B879AF"/>
    <w:rsid w:val="00B905EC"/>
    <w:rsid w:val="00B90FA8"/>
    <w:rsid w:val="00B910C1"/>
    <w:rsid w:val="00B92717"/>
    <w:rsid w:val="00B940FD"/>
    <w:rsid w:val="00B95804"/>
    <w:rsid w:val="00B96AF0"/>
    <w:rsid w:val="00B97E73"/>
    <w:rsid w:val="00BA0055"/>
    <w:rsid w:val="00BA09D3"/>
    <w:rsid w:val="00BA26F4"/>
    <w:rsid w:val="00BA2D62"/>
    <w:rsid w:val="00BA3A55"/>
    <w:rsid w:val="00BA3D65"/>
    <w:rsid w:val="00BA775E"/>
    <w:rsid w:val="00BA7E44"/>
    <w:rsid w:val="00BB1039"/>
    <w:rsid w:val="00BB10EE"/>
    <w:rsid w:val="00BB1FA6"/>
    <w:rsid w:val="00BB2AAC"/>
    <w:rsid w:val="00BB4C5E"/>
    <w:rsid w:val="00BB54B5"/>
    <w:rsid w:val="00BB5901"/>
    <w:rsid w:val="00BB5DA5"/>
    <w:rsid w:val="00BB7514"/>
    <w:rsid w:val="00BC2FE4"/>
    <w:rsid w:val="00BC3159"/>
    <w:rsid w:val="00BC3380"/>
    <w:rsid w:val="00BC3AC3"/>
    <w:rsid w:val="00BC3B06"/>
    <w:rsid w:val="00BC3EBD"/>
    <w:rsid w:val="00BC3EBE"/>
    <w:rsid w:val="00BC51C8"/>
    <w:rsid w:val="00BC78A3"/>
    <w:rsid w:val="00BD0641"/>
    <w:rsid w:val="00BD5B19"/>
    <w:rsid w:val="00BD65D3"/>
    <w:rsid w:val="00BD6DAC"/>
    <w:rsid w:val="00BE2464"/>
    <w:rsid w:val="00BE28FF"/>
    <w:rsid w:val="00BE4205"/>
    <w:rsid w:val="00BE4CED"/>
    <w:rsid w:val="00BE752D"/>
    <w:rsid w:val="00BF1506"/>
    <w:rsid w:val="00BF1C04"/>
    <w:rsid w:val="00BF222F"/>
    <w:rsid w:val="00BF2BAD"/>
    <w:rsid w:val="00BF5C74"/>
    <w:rsid w:val="00C0001E"/>
    <w:rsid w:val="00C0086A"/>
    <w:rsid w:val="00C01184"/>
    <w:rsid w:val="00C02088"/>
    <w:rsid w:val="00C02F22"/>
    <w:rsid w:val="00C0438E"/>
    <w:rsid w:val="00C0441D"/>
    <w:rsid w:val="00C04C73"/>
    <w:rsid w:val="00C05165"/>
    <w:rsid w:val="00C05927"/>
    <w:rsid w:val="00C06CC8"/>
    <w:rsid w:val="00C10897"/>
    <w:rsid w:val="00C1247B"/>
    <w:rsid w:val="00C125C5"/>
    <w:rsid w:val="00C1266D"/>
    <w:rsid w:val="00C13DBE"/>
    <w:rsid w:val="00C14A8F"/>
    <w:rsid w:val="00C16DD5"/>
    <w:rsid w:val="00C227CB"/>
    <w:rsid w:val="00C22909"/>
    <w:rsid w:val="00C22AEF"/>
    <w:rsid w:val="00C23A5B"/>
    <w:rsid w:val="00C255F5"/>
    <w:rsid w:val="00C25738"/>
    <w:rsid w:val="00C25AF2"/>
    <w:rsid w:val="00C25C44"/>
    <w:rsid w:val="00C3135F"/>
    <w:rsid w:val="00C324B1"/>
    <w:rsid w:val="00C328FB"/>
    <w:rsid w:val="00C338A7"/>
    <w:rsid w:val="00C342B6"/>
    <w:rsid w:val="00C34619"/>
    <w:rsid w:val="00C357D3"/>
    <w:rsid w:val="00C36262"/>
    <w:rsid w:val="00C36F58"/>
    <w:rsid w:val="00C3762A"/>
    <w:rsid w:val="00C406A8"/>
    <w:rsid w:val="00C44E86"/>
    <w:rsid w:val="00C45E40"/>
    <w:rsid w:val="00C50787"/>
    <w:rsid w:val="00C50B22"/>
    <w:rsid w:val="00C52534"/>
    <w:rsid w:val="00C52CB9"/>
    <w:rsid w:val="00C53813"/>
    <w:rsid w:val="00C53AE7"/>
    <w:rsid w:val="00C53F84"/>
    <w:rsid w:val="00C5451E"/>
    <w:rsid w:val="00C5657D"/>
    <w:rsid w:val="00C56D3D"/>
    <w:rsid w:val="00C570C5"/>
    <w:rsid w:val="00C57EDE"/>
    <w:rsid w:val="00C6392E"/>
    <w:rsid w:val="00C63B80"/>
    <w:rsid w:val="00C64A5B"/>
    <w:rsid w:val="00C6536F"/>
    <w:rsid w:val="00C659B3"/>
    <w:rsid w:val="00C65CFA"/>
    <w:rsid w:val="00C65ED7"/>
    <w:rsid w:val="00C66788"/>
    <w:rsid w:val="00C667EA"/>
    <w:rsid w:val="00C71F94"/>
    <w:rsid w:val="00C72C62"/>
    <w:rsid w:val="00C741B7"/>
    <w:rsid w:val="00C7725D"/>
    <w:rsid w:val="00C7739C"/>
    <w:rsid w:val="00C8171E"/>
    <w:rsid w:val="00C81C99"/>
    <w:rsid w:val="00C81EC3"/>
    <w:rsid w:val="00C82A6D"/>
    <w:rsid w:val="00C85F3E"/>
    <w:rsid w:val="00C86E4E"/>
    <w:rsid w:val="00C86F05"/>
    <w:rsid w:val="00C8725A"/>
    <w:rsid w:val="00C87AA9"/>
    <w:rsid w:val="00C908C8"/>
    <w:rsid w:val="00C9090D"/>
    <w:rsid w:val="00C90F78"/>
    <w:rsid w:val="00C92BDE"/>
    <w:rsid w:val="00C92FB4"/>
    <w:rsid w:val="00C968AA"/>
    <w:rsid w:val="00C979E6"/>
    <w:rsid w:val="00CA0005"/>
    <w:rsid w:val="00CA0369"/>
    <w:rsid w:val="00CA042E"/>
    <w:rsid w:val="00CA1757"/>
    <w:rsid w:val="00CA2FB2"/>
    <w:rsid w:val="00CA3056"/>
    <w:rsid w:val="00CB02FA"/>
    <w:rsid w:val="00CB09E8"/>
    <w:rsid w:val="00CB1653"/>
    <w:rsid w:val="00CB2254"/>
    <w:rsid w:val="00CB2699"/>
    <w:rsid w:val="00CB35D4"/>
    <w:rsid w:val="00CB3E3D"/>
    <w:rsid w:val="00CB4419"/>
    <w:rsid w:val="00CB4502"/>
    <w:rsid w:val="00CB66AB"/>
    <w:rsid w:val="00CB6AAC"/>
    <w:rsid w:val="00CB7DF5"/>
    <w:rsid w:val="00CC3FF5"/>
    <w:rsid w:val="00CC5CEE"/>
    <w:rsid w:val="00CC6C6C"/>
    <w:rsid w:val="00CC6E4F"/>
    <w:rsid w:val="00CD03BC"/>
    <w:rsid w:val="00CD3703"/>
    <w:rsid w:val="00CD4C14"/>
    <w:rsid w:val="00CD50B9"/>
    <w:rsid w:val="00CD5937"/>
    <w:rsid w:val="00CD6E79"/>
    <w:rsid w:val="00CD71D3"/>
    <w:rsid w:val="00CE05F7"/>
    <w:rsid w:val="00CE1518"/>
    <w:rsid w:val="00CE1DA9"/>
    <w:rsid w:val="00CE2E40"/>
    <w:rsid w:val="00CE2F2C"/>
    <w:rsid w:val="00CE3178"/>
    <w:rsid w:val="00CE3D23"/>
    <w:rsid w:val="00CE49E2"/>
    <w:rsid w:val="00CE5153"/>
    <w:rsid w:val="00CE5F6A"/>
    <w:rsid w:val="00CE5F74"/>
    <w:rsid w:val="00CE6F6E"/>
    <w:rsid w:val="00CF51E5"/>
    <w:rsid w:val="00CF65F0"/>
    <w:rsid w:val="00CF69F7"/>
    <w:rsid w:val="00D00422"/>
    <w:rsid w:val="00D01AF5"/>
    <w:rsid w:val="00D028F8"/>
    <w:rsid w:val="00D03FC4"/>
    <w:rsid w:val="00D0560B"/>
    <w:rsid w:val="00D0682B"/>
    <w:rsid w:val="00D0755F"/>
    <w:rsid w:val="00D1130A"/>
    <w:rsid w:val="00D1185A"/>
    <w:rsid w:val="00D1200A"/>
    <w:rsid w:val="00D135BA"/>
    <w:rsid w:val="00D13928"/>
    <w:rsid w:val="00D20CA3"/>
    <w:rsid w:val="00D22B60"/>
    <w:rsid w:val="00D233B2"/>
    <w:rsid w:val="00D24974"/>
    <w:rsid w:val="00D25D05"/>
    <w:rsid w:val="00D2606B"/>
    <w:rsid w:val="00D26A03"/>
    <w:rsid w:val="00D26C29"/>
    <w:rsid w:val="00D26C78"/>
    <w:rsid w:val="00D27870"/>
    <w:rsid w:val="00D322B9"/>
    <w:rsid w:val="00D34367"/>
    <w:rsid w:val="00D347B7"/>
    <w:rsid w:val="00D35368"/>
    <w:rsid w:val="00D37EC4"/>
    <w:rsid w:val="00D41059"/>
    <w:rsid w:val="00D4315A"/>
    <w:rsid w:val="00D44B5F"/>
    <w:rsid w:val="00D45334"/>
    <w:rsid w:val="00D45C37"/>
    <w:rsid w:val="00D520D1"/>
    <w:rsid w:val="00D535A8"/>
    <w:rsid w:val="00D550F9"/>
    <w:rsid w:val="00D55981"/>
    <w:rsid w:val="00D55F7F"/>
    <w:rsid w:val="00D56F38"/>
    <w:rsid w:val="00D572F0"/>
    <w:rsid w:val="00D5751A"/>
    <w:rsid w:val="00D57A47"/>
    <w:rsid w:val="00D61151"/>
    <w:rsid w:val="00D61D20"/>
    <w:rsid w:val="00D62875"/>
    <w:rsid w:val="00D62AB5"/>
    <w:rsid w:val="00D66456"/>
    <w:rsid w:val="00D67BE0"/>
    <w:rsid w:val="00D67DCF"/>
    <w:rsid w:val="00D70E07"/>
    <w:rsid w:val="00D71E9A"/>
    <w:rsid w:val="00D721AA"/>
    <w:rsid w:val="00D730BF"/>
    <w:rsid w:val="00D73515"/>
    <w:rsid w:val="00D735E8"/>
    <w:rsid w:val="00D77274"/>
    <w:rsid w:val="00D77919"/>
    <w:rsid w:val="00D81118"/>
    <w:rsid w:val="00D81ECF"/>
    <w:rsid w:val="00D82075"/>
    <w:rsid w:val="00D84A09"/>
    <w:rsid w:val="00D85E37"/>
    <w:rsid w:val="00D870EA"/>
    <w:rsid w:val="00D8735C"/>
    <w:rsid w:val="00D87CB0"/>
    <w:rsid w:val="00D87D12"/>
    <w:rsid w:val="00D9112A"/>
    <w:rsid w:val="00D936C4"/>
    <w:rsid w:val="00D93942"/>
    <w:rsid w:val="00D95816"/>
    <w:rsid w:val="00D963A6"/>
    <w:rsid w:val="00DA0B80"/>
    <w:rsid w:val="00DA38C0"/>
    <w:rsid w:val="00DA6159"/>
    <w:rsid w:val="00DB02B1"/>
    <w:rsid w:val="00DB2B5B"/>
    <w:rsid w:val="00DB5847"/>
    <w:rsid w:val="00DC1CF5"/>
    <w:rsid w:val="00DC25DF"/>
    <w:rsid w:val="00DC3B1A"/>
    <w:rsid w:val="00DC3DBA"/>
    <w:rsid w:val="00DC5773"/>
    <w:rsid w:val="00DC5E9D"/>
    <w:rsid w:val="00DC6C33"/>
    <w:rsid w:val="00DC76F6"/>
    <w:rsid w:val="00DC7EA8"/>
    <w:rsid w:val="00DD138E"/>
    <w:rsid w:val="00DD1ABB"/>
    <w:rsid w:val="00DD1E48"/>
    <w:rsid w:val="00DD37A6"/>
    <w:rsid w:val="00DD46C3"/>
    <w:rsid w:val="00DE0A95"/>
    <w:rsid w:val="00DE0DB3"/>
    <w:rsid w:val="00DE0E08"/>
    <w:rsid w:val="00DE143B"/>
    <w:rsid w:val="00DE3DA7"/>
    <w:rsid w:val="00DE45C4"/>
    <w:rsid w:val="00DE47F9"/>
    <w:rsid w:val="00DE5977"/>
    <w:rsid w:val="00DE7576"/>
    <w:rsid w:val="00DE79B2"/>
    <w:rsid w:val="00DF1309"/>
    <w:rsid w:val="00DF151F"/>
    <w:rsid w:val="00DF1C32"/>
    <w:rsid w:val="00DF1EE3"/>
    <w:rsid w:val="00DF4BD6"/>
    <w:rsid w:val="00DF6ECD"/>
    <w:rsid w:val="00DF7136"/>
    <w:rsid w:val="00DF7528"/>
    <w:rsid w:val="00DF7F4E"/>
    <w:rsid w:val="00E01397"/>
    <w:rsid w:val="00E029D4"/>
    <w:rsid w:val="00E02A92"/>
    <w:rsid w:val="00E02E51"/>
    <w:rsid w:val="00E03D62"/>
    <w:rsid w:val="00E04F15"/>
    <w:rsid w:val="00E051BD"/>
    <w:rsid w:val="00E05665"/>
    <w:rsid w:val="00E05BE6"/>
    <w:rsid w:val="00E07487"/>
    <w:rsid w:val="00E07AE2"/>
    <w:rsid w:val="00E103E8"/>
    <w:rsid w:val="00E10A53"/>
    <w:rsid w:val="00E135DA"/>
    <w:rsid w:val="00E1393D"/>
    <w:rsid w:val="00E13DC8"/>
    <w:rsid w:val="00E14B60"/>
    <w:rsid w:val="00E14D96"/>
    <w:rsid w:val="00E15D01"/>
    <w:rsid w:val="00E16D52"/>
    <w:rsid w:val="00E209B7"/>
    <w:rsid w:val="00E20AE5"/>
    <w:rsid w:val="00E20BAE"/>
    <w:rsid w:val="00E20C47"/>
    <w:rsid w:val="00E2197A"/>
    <w:rsid w:val="00E21F75"/>
    <w:rsid w:val="00E2454A"/>
    <w:rsid w:val="00E254AA"/>
    <w:rsid w:val="00E2569B"/>
    <w:rsid w:val="00E27BA7"/>
    <w:rsid w:val="00E32FB3"/>
    <w:rsid w:val="00E333A1"/>
    <w:rsid w:val="00E3454A"/>
    <w:rsid w:val="00E36C69"/>
    <w:rsid w:val="00E435CC"/>
    <w:rsid w:val="00E43811"/>
    <w:rsid w:val="00E50880"/>
    <w:rsid w:val="00E50A77"/>
    <w:rsid w:val="00E568B1"/>
    <w:rsid w:val="00E56A4A"/>
    <w:rsid w:val="00E57915"/>
    <w:rsid w:val="00E57FDF"/>
    <w:rsid w:val="00E61163"/>
    <w:rsid w:val="00E61783"/>
    <w:rsid w:val="00E63350"/>
    <w:rsid w:val="00E64490"/>
    <w:rsid w:val="00E64F7B"/>
    <w:rsid w:val="00E66079"/>
    <w:rsid w:val="00E707D1"/>
    <w:rsid w:val="00E72F0D"/>
    <w:rsid w:val="00E733EB"/>
    <w:rsid w:val="00E740C1"/>
    <w:rsid w:val="00E74BEB"/>
    <w:rsid w:val="00E750A2"/>
    <w:rsid w:val="00E7572B"/>
    <w:rsid w:val="00E81FD1"/>
    <w:rsid w:val="00E827B9"/>
    <w:rsid w:val="00E8342E"/>
    <w:rsid w:val="00E84A15"/>
    <w:rsid w:val="00E86443"/>
    <w:rsid w:val="00E87FC5"/>
    <w:rsid w:val="00E90305"/>
    <w:rsid w:val="00E939F5"/>
    <w:rsid w:val="00E94D7C"/>
    <w:rsid w:val="00E94EC8"/>
    <w:rsid w:val="00E95505"/>
    <w:rsid w:val="00E95C59"/>
    <w:rsid w:val="00E96042"/>
    <w:rsid w:val="00E96D3D"/>
    <w:rsid w:val="00EA0E8B"/>
    <w:rsid w:val="00EA161B"/>
    <w:rsid w:val="00EA1989"/>
    <w:rsid w:val="00EA3270"/>
    <w:rsid w:val="00EA6E2E"/>
    <w:rsid w:val="00EB2062"/>
    <w:rsid w:val="00EB286F"/>
    <w:rsid w:val="00EB732F"/>
    <w:rsid w:val="00EB78EE"/>
    <w:rsid w:val="00EC35C9"/>
    <w:rsid w:val="00EC3AF5"/>
    <w:rsid w:val="00EC54E7"/>
    <w:rsid w:val="00EC624B"/>
    <w:rsid w:val="00EC7882"/>
    <w:rsid w:val="00EC7BD4"/>
    <w:rsid w:val="00ED3377"/>
    <w:rsid w:val="00ED5FAE"/>
    <w:rsid w:val="00EE0541"/>
    <w:rsid w:val="00EE11BA"/>
    <w:rsid w:val="00EE303A"/>
    <w:rsid w:val="00EE3DBC"/>
    <w:rsid w:val="00EE406B"/>
    <w:rsid w:val="00EE44EF"/>
    <w:rsid w:val="00EE6A86"/>
    <w:rsid w:val="00EE6E67"/>
    <w:rsid w:val="00EE71E0"/>
    <w:rsid w:val="00EE7F26"/>
    <w:rsid w:val="00EF0134"/>
    <w:rsid w:val="00EF3539"/>
    <w:rsid w:val="00EF4150"/>
    <w:rsid w:val="00EF49FF"/>
    <w:rsid w:val="00EF4C4E"/>
    <w:rsid w:val="00EF4CBD"/>
    <w:rsid w:val="00EF5EA4"/>
    <w:rsid w:val="00EF7CA0"/>
    <w:rsid w:val="00F018E5"/>
    <w:rsid w:val="00F028C1"/>
    <w:rsid w:val="00F04544"/>
    <w:rsid w:val="00F04DDE"/>
    <w:rsid w:val="00F05A49"/>
    <w:rsid w:val="00F05F3E"/>
    <w:rsid w:val="00F06CA6"/>
    <w:rsid w:val="00F07153"/>
    <w:rsid w:val="00F07644"/>
    <w:rsid w:val="00F076A0"/>
    <w:rsid w:val="00F1069E"/>
    <w:rsid w:val="00F124D1"/>
    <w:rsid w:val="00F13D9C"/>
    <w:rsid w:val="00F14381"/>
    <w:rsid w:val="00F1700E"/>
    <w:rsid w:val="00F171A8"/>
    <w:rsid w:val="00F2163E"/>
    <w:rsid w:val="00F22304"/>
    <w:rsid w:val="00F23104"/>
    <w:rsid w:val="00F247B2"/>
    <w:rsid w:val="00F25254"/>
    <w:rsid w:val="00F25D21"/>
    <w:rsid w:val="00F30131"/>
    <w:rsid w:val="00F3066B"/>
    <w:rsid w:val="00F3170F"/>
    <w:rsid w:val="00F31A40"/>
    <w:rsid w:val="00F32349"/>
    <w:rsid w:val="00F33E41"/>
    <w:rsid w:val="00F34848"/>
    <w:rsid w:val="00F36A30"/>
    <w:rsid w:val="00F42E4E"/>
    <w:rsid w:val="00F44D92"/>
    <w:rsid w:val="00F464C5"/>
    <w:rsid w:val="00F539D6"/>
    <w:rsid w:val="00F55A51"/>
    <w:rsid w:val="00F571C5"/>
    <w:rsid w:val="00F57B28"/>
    <w:rsid w:val="00F6081E"/>
    <w:rsid w:val="00F637AD"/>
    <w:rsid w:val="00F63CA9"/>
    <w:rsid w:val="00F6554B"/>
    <w:rsid w:val="00F65CD0"/>
    <w:rsid w:val="00F70148"/>
    <w:rsid w:val="00F7186F"/>
    <w:rsid w:val="00F7317F"/>
    <w:rsid w:val="00F73235"/>
    <w:rsid w:val="00F74F5C"/>
    <w:rsid w:val="00F75659"/>
    <w:rsid w:val="00F7588D"/>
    <w:rsid w:val="00F75D33"/>
    <w:rsid w:val="00F76C7E"/>
    <w:rsid w:val="00F76E54"/>
    <w:rsid w:val="00F81810"/>
    <w:rsid w:val="00F82063"/>
    <w:rsid w:val="00F82502"/>
    <w:rsid w:val="00F840F4"/>
    <w:rsid w:val="00F846B0"/>
    <w:rsid w:val="00F8724D"/>
    <w:rsid w:val="00F8746E"/>
    <w:rsid w:val="00F90B94"/>
    <w:rsid w:val="00F911DD"/>
    <w:rsid w:val="00F91DBA"/>
    <w:rsid w:val="00F9253A"/>
    <w:rsid w:val="00F929F4"/>
    <w:rsid w:val="00F97855"/>
    <w:rsid w:val="00F97E38"/>
    <w:rsid w:val="00FA09A0"/>
    <w:rsid w:val="00FA0DA4"/>
    <w:rsid w:val="00FA1CDB"/>
    <w:rsid w:val="00FA4901"/>
    <w:rsid w:val="00FA4F88"/>
    <w:rsid w:val="00FA53FC"/>
    <w:rsid w:val="00FA57C4"/>
    <w:rsid w:val="00FA64EE"/>
    <w:rsid w:val="00FA6623"/>
    <w:rsid w:val="00FB18D0"/>
    <w:rsid w:val="00FB336F"/>
    <w:rsid w:val="00FB383C"/>
    <w:rsid w:val="00FB60E1"/>
    <w:rsid w:val="00FB7788"/>
    <w:rsid w:val="00FB7F3D"/>
    <w:rsid w:val="00FC4D0E"/>
    <w:rsid w:val="00FC4F82"/>
    <w:rsid w:val="00FC6871"/>
    <w:rsid w:val="00FC6FA5"/>
    <w:rsid w:val="00FD2A1B"/>
    <w:rsid w:val="00FD2F35"/>
    <w:rsid w:val="00FD30C7"/>
    <w:rsid w:val="00FD3F52"/>
    <w:rsid w:val="00FD45C8"/>
    <w:rsid w:val="00FD47D9"/>
    <w:rsid w:val="00FD61A7"/>
    <w:rsid w:val="00FD670F"/>
    <w:rsid w:val="00FE0388"/>
    <w:rsid w:val="00FE121C"/>
    <w:rsid w:val="00FE259A"/>
    <w:rsid w:val="00FE27B5"/>
    <w:rsid w:val="00FE2943"/>
    <w:rsid w:val="00FE2BC8"/>
    <w:rsid w:val="00FE39AB"/>
    <w:rsid w:val="00FE5F0B"/>
    <w:rsid w:val="00FE6D59"/>
    <w:rsid w:val="00FF0250"/>
    <w:rsid w:val="00FF1125"/>
    <w:rsid w:val="00FF16C9"/>
    <w:rsid w:val="00FF3DC4"/>
    <w:rsid w:val="00FF4FF4"/>
    <w:rsid w:val="00FF610A"/>
    <w:rsid w:val="00FF6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07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87A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7B51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B5186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AD1A9C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723B79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723B79"/>
    <w:rPr>
      <w:color w:val="800080"/>
      <w:u w:val="single"/>
    </w:rPr>
  </w:style>
  <w:style w:type="paragraph" w:customStyle="1" w:styleId="xl66">
    <w:name w:val="xl66"/>
    <w:basedOn w:val="a"/>
    <w:rsid w:val="00723B7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32"/>
      <w:szCs w:val="32"/>
      <w:lang w:eastAsia="ru-RU"/>
    </w:rPr>
  </w:style>
  <w:style w:type="paragraph" w:customStyle="1" w:styleId="xl67">
    <w:name w:val="xl67"/>
    <w:basedOn w:val="a"/>
    <w:rsid w:val="00723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32"/>
      <w:szCs w:val="32"/>
      <w:lang w:eastAsia="ru-RU"/>
    </w:rPr>
  </w:style>
  <w:style w:type="paragraph" w:customStyle="1" w:styleId="xl68">
    <w:name w:val="xl68"/>
    <w:basedOn w:val="a"/>
    <w:rsid w:val="00723B7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32"/>
      <w:szCs w:val="32"/>
      <w:lang w:eastAsia="ru-RU"/>
    </w:rPr>
  </w:style>
  <w:style w:type="paragraph" w:customStyle="1" w:styleId="xl69">
    <w:name w:val="xl69"/>
    <w:basedOn w:val="a"/>
    <w:rsid w:val="00723B79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32"/>
      <w:szCs w:val="32"/>
      <w:lang w:eastAsia="ru-RU"/>
    </w:rPr>
  </w:style>
  <w:style w:type="paragraph" w:customStyle="1" w:styleId="xl70">
    <w:name w:val="xl70"/>
    <w:basedOn w:val="a"/>
    <w:rsid w:val="00723B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71">
    <w:name w:val="xl71"/>
    <w:basedOn w:val="a"/>
    <w:rsid w:val="00723B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72">
    <w:name w:val="xl72"/>
    <w:basedOn w:val="a"/>
    <w:rsid w:val="00723B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73">
    <w:name w:val="xl73"/>
    <w:basedOn w:val="a"/>
    <w:rsid w:val="00723B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74">
    <w:name w:val="xl74"/>
    <w:basedOn w:val="a"/>
    <w:rsid w:val="00723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32"/>
      <w:szCs w:val="32"/>
      <w:lang w:eastAsia="ru-RU"/>
    </w:rPr>
  </w:style>
  <w:style w:type="paragraph" w:customStyle="1" w:styleId="xl75">
    <w:name w:val="xl75"/>
    <w:basedOn w:val="a"/>
    <w:rsid w:val="00723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32"/>
      <w:szCs w:val="32"/>
      <w:lang w:eastAsia="ru-RU"/>
    </w:rPr>
  </w:style>
  <w:style w:type="paragraph" w:customStyle="1" w:styleId="xl76">
    <w:name w:val="xl76"/>
    <w:basedOn w:val="a"/>
    <w:rsid w:val="00723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32"/>
      <w:szCs w:val="32"/>
      <w:lang w:eastAsia="ru-RU"/>
    </w:rPr>
  </w:style>
  <w:style w:type="paragraph" w:customStyle="1" w:styleId="xl77">
    <w:name w:val="xl77"/>
    <w:basedOn w:val="a"/>
    <w:rsid w:val="00723B7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32"/>
      <w:szCs w:val="32"/>
      <w:lang w:eastAsia="ru-RU"/>
    </w:rPr>
  </w:style>
  <w:style w:type="paragraph" w:customStyle="1" w:styleId="xl78">
    <w:name w:val="xl78"/>
    <w:basedOn w:val="a"/>
    <w:rsid w:val="00723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32"/>
      <w:szCs w:val="32"/>
      <w:lang w:eastAsia="ru-RU"/>
    </w:rPr>
  </w:style>
  <w:style w:type="paragraph" w:customStyle="1" w:styleId="xl79">
    <w:name w:val="xl79"/>
    <w:basedOn w:val="a"/>
    <w:rsid w:val="00723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32"/>
      <w:szCs w:val="32"/>
      <w:lang w:eastAsia="ru-RU"/>
    </w:rPr>
  </w:style>
  <w:style w:type="paragraph" w:customStyle="1" w:styleId="xl80">
    <w:name w:val="xl80"/>
    <w:basedOn w:val="a"/>
    <w:rsid w:val="00723B7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32"/>
      <w:szCs w:val="32"/>
      <w:lang w:eastAsia="ru-RU"/>
    </w:rPr>
  </w:style>
  <w:style w:type="paragraph" w:customStyle="1" w:styleId="xl81">
    <w:name w:val="xl81"/>
    <w:basedOn w:val="a"/>
    <w:rsid w:val="00723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32"/>
      <w:szCs w:val="32"/>
      <w:lang w:eastAsia="ru-RU"/>
    </w:rPr>
  </w:style>
  <w:style w:type="paragraph" w:customStyle="1" w:styleId="xl82">
    <w:name w:val="xl82"/>
    <w:basedOn w:val="a"/>
    <w:rsid w:val="00723B79"/>
    <w:pPr>
      <w:pBdr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32"/>
      <w:szCs w:val="32"/>
      <w:lang w:eastAsia="ru-RU"/>
    </w:rPr>
  </w:style>
  <w:style w:type="paragraph" w:customStyle="1" w:styleId="xl83">
    <w:name w:val="xl83"/>
    <w:basedOn w:val="a"/>
    <w:rsid w:val="00723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32"/>
      <w:szCs w:val="32"/>
      <w:lang w:eastAsia="ru-RU"/>
    </w:rPr>
  </w:style>
  <w:style w:type="paragraph" w:customStyle="1" w:styleId="xl84">
    <w:name w:val="xl84"/>
    <w:basedOn w:val="a"/>
    <w:rsid w:val="00723B7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32"/>
      <w:szCs w:val="32"/>
      <w:lang w:eastAsia="ru-RU"/>
    </w:rPr>
  </w:style>
  <w:style w:type="paragraph" w:customStyle="1" w:styleId="xl85">
    <w:name w:val="xl85"/>
    <w:basedOn w:val="a"/>
    <w:rsid w:val="00723B7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32"/>
      <w:szCs w:val="32"/>
      <w:lang w:eastAsia="ru-RU"/>
    </w:rPr>
  </w:style>
  <w:style w:type="paragraph" w:customStyle="1" w:styleId="xl86">
    <w:name w:val="xl86"/>
    <w:basedOn w:val="a"/>
    <w:rsid w:val="00723B7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color w:val="000000"/>
      <w:sz w:val="32"/>
      <w:szCs w:val="32"/>
      <w:lang w:eastAsia="ru-RU"/>
    </w:rPr>
  </w:style>
  <w:style w:type="paragraph" w:customStyle="1" w:styleId="xl87">
    <w:name w:val="xl87"/>
    <w:basedOn w:val="a"/>
    <w:rsid w:val="00723B7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color w:val="000000"/>
      <w:sz w:val="32"/>
      <w:szCs w:val="32"/>
      <w:lang w:eastAsia="ru-RU"/>
    </w:rPr>
  </w:style>
  <w:style w:type="paragraph" w:customStyle="1" w:styleId="xl88">
    <w:name w:val="xl88"/>
    <w:basedOn w:val="a"/>
    <w:rsid w:val="00723B79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32"/>
      <w:szCs w:val="32"/>
      <w:lang w:eastAsia="ru-RU"/>
    </w:rPr>
  </w:style>
  <w:style w:type="paragraph" w:customStyle="1" w:styleId="xl89">
    <w:name w:val="xl89"/>
    <w:basedOn w:val="a"/>
    <w:rsid w:val="00723B7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32"/>
      <w:szCs w:val="32"/>
      <w:lang w:eastAsia="ru-RU"/>
    </w:rPr>
  </w:style>
  <w:style w:type="paragraph" w:customStyle="1" w:styleId="xl90">
    <w:name w:val="xl90"/>
    <w:basedOn w:val="a"/>
    <w:rsid w:val="00723B7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32"/>
      <w:szCs w:val="32"/>
      <w:lang w:eastAsia="ru-RU"/>
    </w:rPr>
  </w:style>
  <w:style w:type="paragraph" w:customStyle="1" w:styleId="xl91">
    <w:name w:val="xl91"/>
    <w:basedOn w:val="a"/>
    <w:rsid w:val="00723B7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32"/>
      <w:szCs w:val="32"/>
      <w:lang w:eastAsia="ru-RU"/>
    </w:rPr>
  </w:style>
  <w:style w:type="paragraph" w:customStyle="1" w:styleId="xl92">
    <w:name w:val="xl92"/>
    <w:basedOn w:val="a"/>
    <w:rsid w:val="00723B7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32"/>
      <w:szCs w:val="32"/>
      <w:lang w:eastAsia="ru-RU"/>
    </w:rPr>
  </w:style>
  <w:style w:type="paragraph" w:customStyle="1" w:styleId="xl93">
    <w:name w:val="xl93"/>
    <w:basedOn w:val="a"/>
    <w:rsid w:val="00723B7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32"/>
      <w:szCs w:val="32"/>
      <w:lang w:eastAsia="ru-RU"/>
    </w:rPr>
  </w:style>
  <w:style w:type="paragraph" w:customStyle="1" w:styleId="xl94">
    <w:name w:val="xl94"/>
    <w:basedOn w:val="a"/>
    <w:rsid w:val="00723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32"/>
      <w:szCs w:val="32"/>
      <w:lang w:eastAsia="ru-RU"/>
    </w:rPr>
  </w:style>
  <w:style w:type="paragraph" w:customStyle="1" w:styleId="xl95">
    <w:name w:val="xl95"/>
    <w:basedOn w:val="a"/>
    <w:rsid w:val="00723B79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32"/>
      <w:szCs w:val="32"/>
      <w:lang w:eastAsia="ru-RU"/>
    </w:rPr>
  </w:style>
  <w:style w:type="paragraph" w:customStyle="1" w:styleId="xl96">
    <w:name w:val="xl96"/>
    <w:basedOn w:val="a"/>
    <w:rsid w:val="00723B7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32"/>
      <w:szCs w:val="32"/>
      <w:lang w:eastAsia="ru-RU"/>
    </w:rPr>
  </w:style>
  <w:style w:type="paragraph" w:customStyle="1" w:styleId="xl97">
    <w:name w:val="xl97"/>
    <w:basedOn w:val="a"/>
    <w:rsid w:val="00723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32"/>
      <w:szCs w:val="32"/>
      <w:lang w:eastAsia="ru-RU"/>
    </w:rPr>
  </w:style>
  <w:style w:type="paragraph" w:customStyle="1" w:styleId="xl98">
    <w:name w:val="xl98"/>
    <w:basedOn w:val="a"/>
    <w:rsid w:val="00723B7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32"/>
      <w:szCs w:val="32"/>
      <w:lang w:eastAsia="ru-RU"/>
    </w:rPr>
  </w:style>
  <w:style w:type="paragraph" w:customStyle="1" w:styleId="xl99">
    <w:name w:val="xl99"/>
    <w:basedOn w:val="a"/>
    <w:rsid w:val="00723B7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32"/>
      <w:szCs w:val="32"/>
      <w:lang w:eastAsia="ru-RU"/>
    </w:rPr>
  </w:style>
  <w:style w:type="paragraph" w:customStyle="1" w:styleId="xl100">
    <w:name w:val="xl100"/>
    <w:basedOn w:val="a"/>
    <w:rsid w:val="00723B7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32"/>
      <w:szCs w:val="32"/>
      <w:lang w:eastAsia="ru-RU"/>
    </w:rPr>
  </w:style>
  <w:style w:type="paragraph" w:customStyle="1" w:styleId="xl101">
    <w:name w:val="xl101"/>
    <w:basedOn w:val="a"/>
    <w:rsid w:val="00723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32"/>
      <w:szCs w:val="32"/>
      <w:lang w:eastAsia="ru-RU"/>
    </w:rPr>
  </w:style>
  <w:style w:type="paragraph" w:customStyle="1" w:styleId="xl102">
    <w:name w:val="xl102"/>
    <w:basedOn w:val="a"/>
    <w:rsid w:val="00723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32"/>
      <w:szCs w:val="32"/>
      <w:lang w:eastAsia="ru-RU"/>
    </w:rPr>
  </w:style>
  <w:style w:type="paragraph" w:customStyle="1" w:styleId="xl103">
    <w:name w:val="xl103"/>
    <w:basedOn w:val="a"/>
    <w:rsid w:val="00723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32"/>
      <w:szCs w:val="32"/>
      <w:lang w:eastAsia="ru-RU"/>
    </w:rPr>
  </w:style>
  <w:style w:type="paragraph" w:customStyle="1" w:styleId="xl104">
    <w:name w:val="xl104"/>
    <w:basedOn w:val="a"/>
    <w:rsid w:val="00723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32"/>
      <w:szCs w:val="32"/>
      <w:lang w:eastAsia="ru-RU"/>
    </w:rPr>
  </w:style>
  <w:style w:type="paragraph" w:customStyle="1" w:styleId="xl105">
    <w:name w:val="xl105"/>
    <w:basedOn w:val="a"/>
    <w:rsid w:val="00723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32"/>
      <w:szCs w:val="32"/>
      <w:lang w:eastAsia="ru-RU"/>
    </w:rPr>
  </w:style>
  <w:style w:type="paragraph" w:customStyle="1" w:styleId="xl106">
    <w:name w:val="xl106"/>
    <w:basedOn w:val="a"/>
    <w:rsid w:val="00723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32"/>
      <w:szCs w:val="32"/>
      <w:lang w:eastAsia="ru-RU"/>
    </w:rPr>
  </w:style>
  <w:style w:type="paragraph" w:customStyle="1" w:styleId="xl107">
    <w:name w:val="xl107"/>
    <w:basedOn w:val="a"/>
    <w:rsid w:val="00723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32"/>
      <w:szCs w:val="32"/>
      <w:lang w:eastAsia="ru-RU"/>
    </w:rPr>
  </w:style>
  <w:style w:type="paragraph" w:customStyle="1" w:styleId="xl108">
    <w:name w:val="xl108"/>
    <w:basedOn w:val="a"/>
    <w:rsid w:val="00723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32"/>
      <w:szCs w:val="32"/>
      <w:lang w:eastAsia="ru-RU"/>
    </w:rPr>
  </w:style>
  <w:style w:type="paragraph" w:customStyle="1" w:styleId="xl109">
    <w:name w:val="xl109"/>
    <w:basedOn w:val="a"/>
    <w:rsid w:val="00723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32"/>
      <w:szCs w:val="32"/>
      <w:lang w:eastAsia="ru-RU"/>
    </w:rPr>
  </w:style>
  <w:style w:type="paragraph" w:customStyle="1" w:styleId="xl110">
    <w:name w:val="xl110"/>
    <w:basedOn w:val="a"/>
    <w:rsid w:val="00723B7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32"/>
      <w:szCs w:val="32"/>
      <w:lang w:eastAsia="ru-RU"/>
    </w:rPr>
  </w:style>
  <w:style w:type="paragraph" w:customStyle="1" w:styleId="xl111">
    <w:name w:val="xl111"/>
    <w:basedOn w:val="a"/>
    <w:rsid w:val="00723B7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32"/>
      <w:szCs w:val="32"/>
      <w:lang w:eastAsia="ru-RU"/>
    </w:rPr>
  </w:style>
  <w:style w:type="paragraph" w:customStyle="1" w:styleId="xl112">
    <w:name w:val="xl112"/>
    <w:basedOn w:val="a"/>
    <w:rsid w:val="00723B7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32"/>
      <w:szCs w:val="32"/>
      <w:lang w:eastAsia="ru-RU"/>
    </w:rPr>
  </w:style>
  <w:style w:type="paragraph" w:customStyle="1" w:styleId="xl113">
    <w:name w:val="xl113"/>
    <w:basedOn w:val="a"/>
    <w:rsid w:val="00723B7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32"/>
      <w:szCs w:val="32"/>
      <w:lang w:eastAsia="ru-RU"/>
    </w:rPr>
  </w:style>
  <w:style w:type="paragraph" w:customStyle="1" w:styleId="xl114">
    <w:name w:val="xl114"/>
    <w:basedOn w:val="a"/>
    <w:rsid w:val="00723B7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32"/>
      <w:szCs w:val="32"/>
      <w:lang w:eastAsia="ru-RU"/>
    </w:rPr>
  </w:style>
  <w:style w:type="paragraph" w:customStyle="1" w:styleId="xl115">
    <w:name w:val="xl115"/>
    <w:basedOn w:val="a"/>
    <w:rsid w:val="00723B7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32"/>
      <w:szCs w:val="32"/>
      <w:lang w:eastAsia="ru-RU"/>
    </w:rPr>
  </w:style>
  <w:style w:type="paragraph" w:customStyle="1" w:styleId="xl116">
    <w:name w:val="xl116"/>
    <w:basedOn w:val="a"/>
    <w:rsid w:val="00723B7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32"/>
      <w:szCs w:val="32"/>
      <w:lang w:eastAsia="ru-RU"/>
    </w:rPr>
  </w:style>
  <w:style w:type="paragraph" w:customStyle="1" w:styleId="xl117">
    <w:name w:val="xl117"/>
    <w:basedOn w:val="a"/>
    <w:rsid w:val="00723B7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32"/>
      <w:szCs w:val="32"/>
      <w:lang w:eastAsia="ru-RU"/>
    </w:rPr>
  </w:style>
  <w:style w:type="paragraph" w:customStyle="1" w:styleId="xl118">
    <w:name w:val="xl118"/>
    <w:basedOn w:val="a"/>
    <w:rsid w:val="00723B7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32"/>
      <w:szCs w:val="32"/>
      <w:lang w:eastAsia="ru-RU"/>
    </w:rPr>
  </w:style>
  <w:style w:type="paragraph" w:customStyle="1" w:styleId="xl119">
    <w:name w:val="xl119"/>
    <w:basedOn w:val="a"/>
    <w:rsid w:val="00723B79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32"/>
      <w:szCs w:val="32"/>
      <w:lang w:eastAsia="ru-RU"/>
    </w:rPr>
  </w:style>
  <w:style w:type="paragraph" w:customStyle="1" w:styleId="xl120">
    <w:name w:val="xl120"/>
    <w:basedOn w:val="a"/>
    <w:rsid w:val="00723B79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32"/>
      <w:szCs w:val="32"/>
      <w:lang w:eastAsia="ru-RU"/>
    </w:rPr>
  </w:style>
  <w:style w:type="paragraph" w:customStyle="1" w:styleId="xl121">
    <w:name w:val="xl121"/>
    <w:basedOn w:val="a"/>
    <w:rsid w:val="00723B7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32"/>
      <w:szCs w:val="32"/>
      <w:lang w:eastAsia="ru-RU"/>
    </w:rPr>
  </w:style>
  <w:style w:type="paragraph" w:customStyle="1" w:styleId="xl122">
    <w:name w:val="xl122"/>
    <w:basedOn w:val="a"/>
    <w:rsid w:val="00723B7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32"/>
      <w:szCs w:val="32"/>
      <w:lang w:eastAsia="ru-RU"/>
    </w:rPr>
  </w:style>
  <w:style w:type="paragraph" w:customStyle="1" w:styleId="xl123">
    <w:name w:val="xl123"/>
    <w:basedOn w:val="a"/>
    <w:rsid w:val="00723B7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32"/>
      <w:szCs w:val="32"/>
      <w:lang w:eastAsia="ru-RU"/>
    </w:rPr>
  </w:style>
  <w:style w:type="paragraph" w:customStyle="1" w:styleId="xl124">
    <w:name w:val="xl124"/>
    <w:basedOn w:val="a"/>
    <w:rsid w:val="00723B7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32"/>
      <w:szCs w:val="32"/>
      <w:lang w:eastAsia="ru-RU"/>
    </w:rPr>
  </w:style>
  <w:style w:type="paragraph" w:customStyle="1" w:styleId="xl125">
    <w:name w:val="xl125"/>
    <w:basedOn w:val="a"/>
    <w:rsid w:val="00723B7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32"/>
      <w:szCs w:val="32"/>
      <w:lang w:eastAsia="ru-RU"/>
    </w:rPr>
  </w:style>
  <w:style w:type="paragraph" w:customStyle="1" w:styleId="xl126">
    <w:name w:val="xl126"/>
    <w:basedOn w:val="a"/>
    <w:rsid w:val="00723B7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32"/>
      <w:szCs w:val="32"/>
      <w:lang w:eastAsia="ru-RU"/>
    </w:rPr>
  </w:style>
  <w:style w:type="paragraph" w:customStyle="1" w:styleId="xl127">
    <w:name w:val="xl127"/>
    <w:basedOn w:val="a"/>
    <w:rsid w:val="00723B7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32"/>
      <w:szCs w:val="32"/>
      <w:lang w:eastAsia="ru-RU"/>
    </w:rPr>
  </w:style>
  <w:style w:type="table" w:styleId="a9">
    <w:name w:val="Table Grid"/>
    <w:basedOn w:val="a1"/>
    <w:uiPriority w:val="59"/>
    <w:rsid w:val="00723B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nt5">
    <w:name w:val="font5"/>
    <w:basedOn w:val="a"/>
    <w:rsid w:val="00B849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0"/>
      <w:szCs w:val="20"/>
      <w:lang w:eastAsia="ru-RU"/>
    </w:rPr>
  </w:style>
  <w:style w:type="paragraph" w:customStyle="1" w:styleId="xl128">
    <w:name w:val="xl128"/>
    <w:basedOn w:val="a"/>
    <w:rsid w:val="00B8490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29">
    <w:name w:val="xl129"/>
    <w:basedOn w:val="a"/>
    <w:rsid w:val="00B84903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30">
    <w:name w:val="xl130"/>
    <w:basedOn w:val="a"/>
    <w:rsid w:val="00B84903"/>
    <w:pPr>
      <w:pBdr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31">
    <w:name w:val="xl131"/>
    <w:basedOn w:val="a"/>
    <w:rsid w:val="00B8490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32">
    <w:name w:val="xl132"/>
    <w:basedOn w:val="a"/>
    <w:rsid w:val="00B8490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33">
    <w:name w:val="xl133"/>
    <w:basedOn w:val="a"/>
    <w:rsid w:val="00B8490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34">
    <w:name w:val="xl134"/>
    <w:basedOn w:val="a"/>
    <w:rsid w:val="00B84903"/>
    <w:pPr>
      <w:shd w:val="clear" w:color="000000" w:fill="FDE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5">
    <w:name w:val="xl135"/>
    <w:basedOn w:val="a"/>
    <w:rsid w:val="00B8490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36">
    <w:name w:val="xl136"/>
    <w:basedOn w:val="a"/>
    <w:rsid w:val="00B8490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37">
    <w:name w:val="xl137"/>
    <w:basedOn w:val="a"/>
    <w:rsid w:val="00B8490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38">
    <w:name w:val="xl138"/>
    <w:basedOn w:val="a"/>
    <w:rsid w:val="00B8490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39">
    <w:name w:val="xl139"/>
    <w:basedOn w:val="a"/>
    <w:rsid w:val="00B84903"/>
    <w:pPr>
      <w:pBdr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40">
    <w:name w:val="xl140"/>
    <w:basedOn w:val="a"/>
    <w:rsid w:val="00B8490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41">
    <w:name w:val="xl141"/>
    <w:basedOn w:val="a"/>
    <w:rsid w:val="00B8490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42">
    <w:name w:val="xl142"/>
    <w:basedOn w:val="a"/>
    <w:rsid w:val="00B8490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43">
    <w:name w:val="xl143"/>
    <w:basedOn w:val="a"/>
    <w:rsid w:val="00B84903"/>
    <w:pPr>
      <w:pBdr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44">
    <w:name w:val="xl144"/>
    <w:basedOn w:val="a"/>
    <w:rsid w:val="00B8490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45">
    <w:name w:val="xl145"/>
    <w:basedOn w:val="a"/>
    <w:rsid w:val="00B8490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46">
    <w:name w:val="xl146"/>
    <w:basedOn w:val="a"/>
    <w:rsid w:val="00B84903"/>
    <w:pPr>
      <w:pBdr>
        <w:top w:val="single" w:sz="4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47">
    <w:name w:val="xl147"/>
    <w:basedOn w:val="a"/>
    <w:rsid w:val="00B84903"/>
    <w:pPr>
      <w:pBdr>
        <w:top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48">
    <w:name w:val="xl148"/>
    <w:basedOn w:val="a"/>
    <w:rsid w:val="00B8490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49">
    <w:name w:val="xl149"/>
    <w:basedOn w:val="a"/>
    <w:rsid w:val="00B8490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50">
    <w:name w:val="xl150"/>
    <w:basedOn w:val="a"/>
    <w:rsid w:val="00B8490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51">
    <w:name w:val="xl151"/>
    <w:basedOn w:val="a"/>
    <w:rsid w:val="00B8490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2">
    <w:name w:val="xl152"/>
    <w:basedOn w:val="a"/>
    <w:rsid w:val="00B84903"/>
    <w:pPr>
      <w:pBdr>
        <w:top w:val="single" w:sz="4" w:space="0" w:color="auto"/>
        <w:left w:val="single" w:sz="4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53">
    <w:name w:val="xl153"/>
    <w:basedOn w:val="a"/>
    <w:rsid w:val="00B84903"/>
    <w:pPr>
      <w:pBdr>
        <w:top w:val="single" w:sz="4" w:space="0" w:color="auto"/>
        <w:left w:val="single" w:sz="4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54">
    <w:name w:val="xl154"/>
    <w:basedOn w:val="a"/>
    <w:rsid w:val="00B8490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5">
    <w:name w:val="xl155"/>
    <w:basedOn w:val="a"/>
    <w:rsid w:val="00B84903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6">
    <w:name w:val="xl156"/>
    <w:basedOn w:val="a"/>
    <w:rsid w:val="00B84903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57">
    <w:name w:val="xl157"/>
    <w:basedOn w:val="a"/>
    <w:rsid w:val="00B84903"/>
    <w:pP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color w:val="000000"/>
      <w:sz w:val="20"/>
      <w:szCs w:val="20"/>
      <w:lang w:eastAsia="ru-RU"/>
    </w:rPr>
  </w:style>
  <w:style w:type="paragraph" w:customStyle="1" w:styleId="xl158">
    <w:name w:val="xl158"/>
    <w:basedOn w:val="a"/>
    <w:rsid w:val="00B8490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59">
    <w:name w:val="xl159"/>
    <w:basedOn w:val="a"/>
    <w:rsid w:val="00B84903"/>
    <w:pPr>
      <w:pBdr>
        <w:top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60">
    <w:name w:val="xl160"/>
    <w:basedOn w:val="a"/>
    <w:rsid w:val="00B8490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61">
    <w:name w:val="xl161"/>
    <w:basedOn w:val="a"/>
    <w:rsid w:val="00B8490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62">
    <w:name w:val="xl162"/>
    <w:basedOn w:val="a"/>
    <w:rsid w:val="00B8490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63">
    <w:name w:val="xl163"/>
    <w:basedOn w:val="a"/>
    <w:rsid w:val="00B8490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64">
    <w:name w:val="xl164"/>
    <w:basedOn w:val="a"/>
    <w:rsid w:val="00B8490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5">
    <w:name w:val="xl165"/>
    <w:basedOn w:val="a"/>
    <w:rsid w:val="00B8490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6">
    <w:name w:val="xl166"/>
    <w:basedOn w:val="a"/>
    <w:rsid w:val="00B8490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7">
    <w:name w:val="xl167"/>
    <w:basedOn w:val="a"/>
    <w:rsid w:val="00B8490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68">
    <w:name w:val="xl168"/>
    <w:basedOn w:val="a"/>
    <w:rsid w:val="00B8490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69">
    <w:name w:val="xl169"/>
    <w:basedOn w:val="a"/>
    <w:rsid w:val="00B8490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70">
    <w:name w:val="xl170"/>
    <w:basedOn w:val="a"/>
    <w:rsid w:val="00B84903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71">
    <w:name w:val="xl171"/>
    <w:basedOn w:val="a"/>
    <w:rsid w:val="00B8490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2">
    <w:name w:val="xl172"/>
    <w:basedOn w:val="a"/>
    <w:rsid w:val="00B8490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3">
    <w:name w:val="xl173"/>
    <w:basedOn w:val="a"/>
    <w:rsid w:val="00B84903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74">
    <w:name w:val="xl174"/>
    <w:basedOn w:val="a"/>
    <w:rsid w:val="00B84903"/>
    <w:pPr>
      <w:pBdr>
        <w:top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75">
    <w:name w:val="xl175"/>
    <w:basedOn w:val="a"/>
    <w:rsid w:val="00B8490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76">
    <w:name w:val="xl176"/>
    <w:basedOn w:val="a"/>
    <w:rsid w:val="00B8490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77">
    <w:name w:val="xl177"/>
    <w:basedOn w:val="a"/>
    <w:rsid w:val="00B8490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78">
    <w:name w:val="xl178"/>
    <w:basedOn w:val="a"/>
    <w:rsid w:val="00B8490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79">
    <w:name w:val="xl179"/>
    <w:basedOn w:val="a"/>
    <w:rsid w:val="00B84903"/>
    <w:pPr>
      <w:pBdr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80">
    <w:name w:val="xl180"/>
    <w:basedOn w:val="a"/>
    <w:rsid w:val="00B84903"/>
    <w:pPr>
      <w:pBdr>
        <w:top w:val="single" w:sz="4" w:space="0" w:color="auto"/>
        <w:left w:val="single" w:sz="4" w:space="0" w:color="auto"/>
      </w:pBdr>
      <w:shd w:val="clear" w:color="000000" w:fill="FDE9D9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81">
    <w:name w:val="xl181"/>
    <w:basedOn w:val="a"/>
    <w:rsid w:val="00B84903"/>
    <w:pPr>
      <w:pBdr>
        <w:left w:val="single" w:sz="4" w:space="0" w:color="auto"/>
      </w:pBdr>
      <w:shd w:val="clear" w:color="000000" w:fill="FDE9D9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82">
    <w:name w:val="xl182"/>
    <w:basedOn w:val="a"/>
    <w:rsid w:val="00B84903"/>
    <w:pPr>
      <w:pBdr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83">
    <w:name w:val="xl183"/>
    <w:basedOn w:val="a"/>
    <w:rsid w:val="00B8490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84">
    <w:name w:val="xl184"/>
    <w:basedOn w:val="a"/>
    <w:rsid w:val="00B8490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85">
    <w:name w:val="xl185"/>
    <w:basedOn w:val="a"/>
    <w:rsid w:val="00B84903"/>
    <w:pPr>
      <w:pBdr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86">
    <w:name w:val="xl186"/>
    <w:basedOn w:val="a"/>
    <w:rsid w:val="00B84903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87">
    <w:name w:val="xl187"/>
    <w:basedOn w:val="a"/>
    <w:rsid w:val="00B8490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88">
    <w:name w:val="xl188"/>
    <w:basedOn w:val="a"/>
    <w:rsid w:val="00B84903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89">
    <w:name w:val="xl189"/>
    <w:basedOn w:val="a"/>
    <w:rsid w:val="00B8490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90">
    <w:name w:val="xl190"/>
    <w:basedOn w:val="a"/>
    <w:rsid w:val="00B84903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91">
    <w:name w:val="xl191"/>
    <w:basedOn w:val="a"/>
    <w:rsid w:val="00B84903"/>
    <w:pPr>
      <w:pBdr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92">
    <w:name w:val="xl192"/>
    <w:basedOn w:val="a"/>
    <w:rsid w:val="00B84903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93">
    <w:name w:val="xl193"/>
    <w:basedOn w:val="a"/>
    <w:rsid w:val="00B8490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94">
    <w:name w:val="xl194"/>
    <w:basedOn w:val="a"/>
    <w:rsid w:val="00B84903"/>
    <w:pPr>
      <w:pBdr>
        <w:left w:val="single" w:sz="4" w:space="0" w:color="auto"/>
      </w:pBdr>
      <w:shd w:val="clear" w:color="000000" w:fill="FDE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FF0000"/>
      <w:sz w:val="24"/>
      <w:szCs w:val="24"/>
      <w:lang w:eastAsia="ru-RU"/>
    </w:rPr>
  </w:style>
  <w:style w:type="paragraph" w:customStyle="1" w:styleId="xl195">
    <w:name w:val="xl195"/>
    <w:basedOn w:val="a"/>
    <w:rsid w:val="00B84903"/>
    <w:pPr>
      <w:shd w:val="clear" w:color="000000" w:fill="FDE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FF0000"/>
      <w:sz w:val="24"/>
      <w:szCs w:val="24"/>
      <w:lang w:eastAsia="ru-RU"/>
    </w:rPr>
  </w:style>
  <w:style w:type="paragraph" w:customStyle="1" w:styleId="xl196">
    <w:name w:val="xl196"/>
    <w:basedOn w:val="a"/>
    <w:rsid w:val="00B8490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97">
    <w:name w:val="xl197"/>
    <w:basedOn w:val="a"/>
    <w:rsid w:val="00B84903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98">
    <w:name w:val="xl198"/>
    <w:basedOn w:val="a"/>
    <w:rsid w:val="00B84903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99">
    <w:name w:val="xl199"/>
    <w:basedOn w:val="a"/>
    <w:rsid w:val="00B84903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200">
    <w:name w:val="xl200"/>
    <w:basedOn w:val="a"/>
    <w:rsid w:val="00B8490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201">
    <w:name w:val="xl201"/>
    <w:basedOn w:val="a"/>
    <w:rsid w:val="00B84903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a">
    <w:name w:val="annotation reference"/>
    <w:basedOn w:val="a0"/>
    <w:uiPriority w:val="99"/>
    <w:semiHidden/>
    <w:unhideWhenUsed/>
    <w:rsid w:val="00BE2464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BE2464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BE2464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BE2464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BE2464"/>
    <w:rPr>
      <w:b/>
      <w:bCs/>
      <w:sz w:val="20"/>
      <w:szCs w:val="20"/>
    </w:rPr>
  </w:style>
  <w:style w:type="paragraph" w:styleId="af">
    <w:name w:val="header"/>
    <w:basedOn w:val="a"/>
    <w:link w:val="af0"/>
    <w:uiPriority w:val="99"/>
    <w:unhideWhenUsed/>
    <w:rsid w:val="00B15F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B15F39"/>
  </w:style>
  <w:style w:type="paragraph" w:styleId="af1">
    <w:name w:val="footer"/>
    <w:basedOn w:val="a"/>
    <w:link w:val="af2"/>
    <w:uiPriority w:val="99"/>
    <w:unhideWhenUsed/>
    <w:rsid w:val="00B15F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B15F39"/>
  </w:style>
  <w:style w:type="paragraph" w:styleId="af3">
    <w:name w:val="No Spacing"/>
    <w:uiPriority w:val="1"/>
    <w:qFormat/>
    <w:rsid w:val="00BF1506"/>
    <w:pPr>
      <w:spacing w:after="0" w:line="240" w:lineRule="auto"/>
    </w:pPr>
  </w:style>
  <w:style w:type="paragraph" w:customStyle="1" w:styleId="ConsPlusTitle">
    <w:name w:val="ConsPlusTitle"/>
    <w:uiPriority w:val="99"/>
    <w:rsid w:val="0081115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0"/>
      <w:szCs w:val="20"/>
      <w:lang w:eastAsia="ru-RU"/>
    </w:rPr>
  </w:style>
  <w:style w:type="paragraph" w:customStyle="1" w:styleId="ConsPlusNormal">
    <w:name w:val="ConsPlusNormal"/>
    <w:rsid w:val="00962E6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821C5E"/>
  </w:style>
  <w:style w:type="paragraph" w:customStyle="1" w:styleId="ConsPlusNonformat">
    <w:name w:val="ConsPlusNonformat"/>
    <w:uiPriority w:val="99"/>
    <w:rsid w:val="00821C5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821C5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uiPriority w:val="99"/>
    <w:rsid w:val="00821C5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uiPriority w:val="99"/>
    <w:rsid w:val="00821C5E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Theme="minorEastAsia" w:hAnsi="Tahoma" w:cs="Tahoma"/>
      <w:sz w:val="20"/>
      <w:szCs w:val="20"/>
      <w:lang w:eastAsia="ru-RU"/>
    </w:rPr>
  </w:style>
  <w:style w:type="paragraph" w:customStyle="1" w:styleId="ConsPlusJurTerm">
    <w:name w:val="ConsPlusJurTerm"/>
    <w:uiPriority w:val="99"/>
    <w:rsid w:val="00821C5E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Theme="minorEastAsia" w:hAnsi="Tahoma" w:cs="Tahoma"/>
      <w:sz w:val="26"/>
      <w:szCs w:val="26"/>
      <w:lang w:eastAsia="ru-RU"/>
    </w:rPr>
  </w:style>
  <w:style w:type="paragraph" w:customStyle="1" w:styleId="ConsPlusTextList">
    <w:name w:val="ConsPlusTextList"/>
    <w:uiPriority w:val="99"/>
    <w:rsid w:val="00821C5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TextList1">
    <w:name w:val="ConsPlusTextList1"/>
    <w:uiPriority w:val="99"/>
    <w:rsid w:val="00821C5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xl202">
    <w:name w:val="xl202"/>
    <w:basedOn w:val="a"/>
    <w:rsid w:val="00BA005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03">
    <w:name w:val="xl203"/>
    <w:basedOn w:val="a"/>
    <w:rsid w:val="00BA0055"/>
    <w:pPr>
      <w:pBdr>
        <w:top w:val="single" w:sz="4" w:space="0" w:color="auto"/>
        <w:left w:val="single" w:sz="4" w:space="0" w:color="auto"/>
      </w:pBdr>
      <w:shd w:val="clear" w:color="000000" w:fill="D8E4BC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04">
    <w:name w:val="xl204"/>
    <w:basedOn w:val="a"/>
    <w:rsid w:val="00BA0055"/>
    <w:pPr>
      <w:pBdr>
        <w:left w:val="single" w:sz="4" w:space="0" w:color="auto"/>
      </w:pBdr>
      <w:shd w:val="clear" w:color="000000" w:fill="D8E4BC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05">
    <w:name w:val="xl205"/>
    <w:basedOn w:val="a"/>
    <w:rsid w:val="00BA005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06">
    <w:name w:val="xl206"/>
    <w:basedOn w:val="a"/>
    <w:rsid w:val="00BA0055"/>
    <w:pPr>
      <w:pBdr>
        <w:left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07">
    <w:name w:val="xl207"/>
    <w:basedOn w:val="a"/>
    <w:rsid w:val="00BA005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08">
    <w:name w:val="xl208"/>
    <w:basedOn w:val="a"/>
    <w:rsid w:val="00BA0055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09">
    <w:name w:val="xl209"/>
    <w:basedOn w:val="a"/>
    <w:rsid w:val="00BA0055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10">
    <w:name w:val="xl210"/>
    <w:basedOn w:val="a"/>
    <w:rsid w:val="00BA005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11">
    <w:name w:val="xl211"/>
    <w:basedOn w:val="a"/>
    <w:rsid w:val="00BA005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12">
    <w:name w:val="xl212"/>
    <w:basedOn w:val="a"/>
    <w:rsid w:val="00BA0055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13">
    <w:name w:val="xl213"/>
    <w:basedOn w:val="a"/>
    <w:rsid w:val="00BA005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14">
    <w:name w:val="xl214"/>
    <w:basedOn w:val="a"/>
    <w:rsid w:val="00BA0055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15">
    <w:name w:val="xl215"/>
    <w:basedOn w:val="a"/>
    <w:rsid w:val="00BA0055"/>
    <w:pPr>
      <w:pBdr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16">
    <w:name w:val="xl216"/>
    <w:basedOn w:val="a"/>
    <w:rsid w:val="00BA0055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17">
    <w:name w:val="xl217"/>
    <w:basedOn w:val="a"/>
    <w:rsid w:val="00BA0055"/>
    <w:pPr>
      <w:pBdr>
        <w:top w:val="single" w:sz="4" w:space="0" w:color="auto"/>
        <w:bottom w:val="single" w:sz="4" w:space="0" w:color="auto"/>
      </w:pBdr>
      <w:shd w:val="clear" w:color="000000" w:fill="D8E4BC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18">
    <w:name w:val="xl218"/>
    <w:basedOn w:val="a"/>
    <w:rsid w:val="00BA0055"/>
    <w:pPr>
      <w:pBdr>
        <w:top w:val="single" w:sz="4" w:space="0" w:color="auto"/>
      </w:pBdr>
      <w:shd w:val="clear" w:color="000000" w:fill="D8E4BC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19">
    <w:name w:val="xl219"/>
    <w:basedOn w:val="a"/>
    <w:rsid w:val="00BA0055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20">
    <w:name w:val="xl220"/>
    <w:basedOn w:val="a"/>
    <w:rsid w:val="00BA005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21">
    <w:name w:val="xl221"/>
    <w:basedOn w:val="a"/>
    <w:rsid w:val="00BA0055"/>
    <w:pPr>
      <w:pBdr>
        <w:left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22">
    <w:name w:val="xl222"/>
    <w:basedOn w:val="a"/>
    <w:rsid w:val="00BA0055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23">
    <w:name w:val="xl223"/>
    <w:basedOn w:val="a"/>
    <w:rsid w:val="00BA005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24">
    <w:name w:val="xl224"/>
    <w:basedOn w:val="a"/>
    <w:rsid w:val="00BA0055"/>
    <w:pPr>
      <w:pBdr>
        <w:lef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25">
    <w:name w:val="xl225"/>
    <w:basedOn w:val="a"/>
    <w:rsid w:val="00BA0055"/>
    <w:pPr>
      <w:pBdr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26">
    <w:name w:val="xl226"/>
    <w:basedOn w:val="a"/>
    <w:rsid w:val="00BA0055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27">
    <w:name w:val="xl227"/>
    <w:basedOn w:val="a"/>
    <w:rsid w:val="00BA005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28">
    <w:name w:val="xl228"/>
    <w:basedOn w:val="a"/>
    <w:rsid w:val="00BA005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29">
    <w:name w:val="xl229"/>
    <w:basedOn w:val="a"/>
    <w:rsid w:val="00BA005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30">
    <w:name w:val="xl230"/>
    <w:basedOn w:val="a"/>
    <w:rsid w:val="00BA0055"/>
    <w:pPr>
      <w:pBdr>
        <w:top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31">
    <w:name w:val="xl231"/>
    <w:basedOn w:val="a"/>
    <w:rsid w:val="00BA0055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32">
    <w:name w:val="xl232"/>
    <w:basedOn w:val="a"/>
    <w:rsid w:val="00BA0055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33">
    <w:name w:val="xl233"/>
    <w:basedOn w:val="a"/>
    <w:rsid w:val="00BA005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34">
    <w:name w:val="xl234"/>
    <w:basedOn w:val="a"/>
    <w:rsid w:val="00BA005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35">
    <w:name w:val="xl235"/>
    <w:basedOn w:val="a"/>
    <w:rsid w:val="00BA0055"/>
    <w:pPr>
      <w:pBdr>
        <w:left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36">
    <w:name w:val="xl236"/>
    <w:basedOn w:val="a"/>
    <w:rsid w:val="00BA0055"/>
    <w:pPr>
      <w:pBdr>
        <w:left w:val="single" w:sz="4" w:space="0" w:color="auto"/>
      </w:pBdr>
      <w:shd w:val="clear" w:color="000000" w:fill="D8E4BC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37">
    <w:name w:val="xl237"/>
    <w:basedOn w:val="a"/>
    <w:rsid w:val="00BA005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38">
    <w:name w:val="xl238"/>
    <w:basedOn w:val="a"/>
    <w:rsid w:val="00BA005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39">
    <w:name w:val="xl239"/>
    <w:basedOn w:val="a"/>
    <w:rsid w:val="00BA0055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40">
    <w:name w:val="xl240"/>
    <w:basedOn w:val="a"/>
    <w:rsid w:val="00BA005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41">
    <w:name w:val="xl241"/>
    <w:basedOn w:val="a"/>
    <w:rsid w:val="00BA0055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42">
    <w:name w:val="xl242"/>
    <w:basedOn w:val="a"/>
    <w:rsid w:val="00BA005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43">
    <w:name w:val="xl243"/>
    <w:basedOn w:val="a"/>
    <w:rsid w:val="00BA005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44">
    <w:name w:val="xl244"/>
    <w:basedOn w:val="a"/>
    <w:rsid w:val="00BA005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245">
    <w:name w:val="xl245"/>
    <w:basedOn w:val="a"/>
    <w:rsid w:val="00BA005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246">
    <w:name w:val="xl246"/>
    <w:basedOn w:val="a"/>
    <w:rsid w:val="00BA005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247">
    <w:name w:val="xl247"/>
    <w:basedOn w:val="a"/>
    <w:rsid w:val="00BA005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248">
    <w:name w:val="xl248"/>
    <w:basedOn w:val="a"/>
    <w:rsid w:val="00BA005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249">
    <w:name w:val="xl249"/>
    <w:basedOn w:val="a"/>
    <w:rsid w:val="00BA005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250">
    <w:name w:val="xl250"/>
    <w:basedOn w:val="a"/>
    <w:rsid w:val="00BA0055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251">
    <w:name w:val="xl251"/>
    <w:basedOn w:val="a"/>
    <w:rsid w:val="00BA0055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252">
    <w:name w:val="xl252"/>
    <w:basedOn w:val="a"/>
    <w:rsid w:val="00BA005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253">
    <w:name w:val="xl253"/>
    <w:basedOn w:val="a"/>
    <w:rsid w:val="00BA005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254">
    <w:name w:val="xl254"/>
    <w:basedOn w:val="a"/>
    <w:rsid w:val="00BA005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255">
    <w:name w:val="xl255"/>
    <w:basedOn w:val="a"/>
    <w:rsid w:val="00BA005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256">
    <w:name w:val="xl256"/>
    <w:basedOn w:val="a"/>
    <w:rsid w:val="00BA0055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57">
    <w:name w:val="xl257"/>
    <w:basedOn w:val="a"/>
    <w:rsid w:val="00BA0055"/>
    <w:pPr>
      <w:pBdr>
        <w:top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58">
    <w:name w:val="xl258"/>
    <w:basedOn w:val="a"/>
    <w:rsid w:val="00BA0055"/>
    <w:pPr>
      <w:pBdr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59">
    <w:name w:val="xl259"/>
    <w:basedOn w:val="a"/>
    <w:rsid w:val="00BA0055"/>
    <w:pPr>
      <w:pBdr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60">
    <w:name w:val="xl260"/>
    <w:basedOn w:val="a"/>
    <w:rsid w:val="00BA0055"/>
    <w:pPr>
      <w:pBdr>
        <w:top w:val="single" w:sz="4" w:space="0" w:color="auto"/>
        <w:lef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61">
    <w:name w:val="xl261"/>
    <w:basedOn w:val="a"/>
    <w:rsid w:val="00BA0055"/>
    <w:pPr>
      <w:pBdr>
        <w:lef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62">
    <w:name w:val="xl262"/>
    <w:basedOn w:val="a"/>
    <w:rsid w:val="00BA0055"/>
    <w:pPr>
      <w:pBdr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63">
    <w:name w:val="xl263"/>
    <w:basedOn w:val="a"/>
    <w:rsid w:val="00BA0055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64">
    <w:name w:val="xl264"/>
    <w:basedOn w:val="a"/>
    <w:rsid w:val="00BA0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65">
    <w:name w:val="xl265"/>
    <w:basedOn w:val="a"/>
    <w:rsid w:val="00BA005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66">
    <w:name w:val="xl266"/>
    <w:basedOn w:val="a"/>
    <w:rsid w:val="00BA005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67">
    <w:name w:val="xl267"/>
    <w:basedOn w:val="a"/>
    <w:rsid w:val="00BA0055"/>
    <w:pPr>
      <w:pBdr>
        <w:left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68">
    <w:name w:val="xl268"/>
    <w:basedOn w:val="a"/>
    <w:rsid w:val="00BA005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69">
    <w:name w:val="xl269"/>
    <w:basedOn w:val="a"/>
    <w:rsid w:val="00BA0055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70">
    <w:name w:val="xl270"/>
    <w:basedOn w:val="a"/>
    <w:rsid w:val="00BA005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4">
    <w:name w:val="xl64"/>
    <w:basedOn w:val="a"/>
    <w:rsid w:val="00EC3A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5">
    <w:name w:val="xl65"/>
    <w:basedOn w:val="a"/>
    <w:rsid w:val="00EC3A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23">
    <w:name w:val="xl923"/>
    <w:basedOn w:val="a"/>
    <w:rsid w:val="0045500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24">
    <w:name w:val="xl924"/>
    <w:basedOn w:val="a"/>
    <w:rsid w:val="0045500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25">
    <w:name w:val="xl925"/>
    <w:basedOn w:val="a"/>
    <w:rsid w:val="0045500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26">
    <w:name w:val="xl926"/>
    <w:basedOn w:val="a"/>
    <w:rsid w:val="004550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27">
    <w:name w:val="xl927"/>
    <w:basedOn w:val="a"/>
    <w:rsid w:val="004550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28">
    <w:name w:val="xl928"/>
    <w:basedOn w:val="a"/>
    <w:rsid w:val="004550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29">
    <w:name w:val="xl929"/>
    <w:basedOn w:val="a"/>
    <w:rsid w:val="004550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930">
    <w:name w:val="xl930"/>
    <w:basedOn w:val="a"/>
    <w:rsid w:val="0045500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931">
    <w:name w:val="xl931"/>
    <w:basedOn w:val="a"/>
    <w:rsid w:val="004550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932">
    <w:name w:val="xl932"/>
    <w:basedOn w:val="a"/>
    <w:rsid w:val="004550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933">
    <w:name w:val="xl933"/>
    <w:basedOn w:val="a"/>
    <w:rsid w:val="0045500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934">
    <w:name w:val="xl934"/>
    <w:basedOn w:val="a"/>
    <w:rsid w:val="0045500B"/>
    <w:pPr>
      <w:pBdr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935">
    <w:name w:val="xl935"/>
    <w:basedOn w:val="a"/>
    <w:rsid w:val="0045500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936">
    <w:name w:val="xl936"/>
    <w:basedOn w:val="a"/>
    <w:rsid w:val="0045500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937">
    <w:name w:val="xl937"/>
    <w:basedOn w:val="a"/>
    <w:rsid w:val="0045500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938">
    <w:name w:val="xl938"/>
    <w:basedOn w:val="a"/>
    <w:rsid w:val="0045500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939">
    <w:name w:val="xl939"/>
    <w:basedOn w:val="a"/>
    <w:rsid w:val="0045500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940">
    <w:name w:val="xl940"/>
    <w:basedOn w:val="a"/>
    <w:rsid w:val="0045500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941">
    <w:name w:val="xl941"/>
    <w:basedOn w:val="a"/>
    <w:rsid w:val="0045500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942">
    <w:name w:val="xl942"/>
    <w:basedOn w:val="a"/>
    <w:rsid w:val="0045500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943">
    <w:name w:val="xl943"/>
    <w:basedOn w:val="a"/>
    <w:rsid w:val="0045500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944">
    <w:name w:val="xl944"/>
    <w:basedOn w:val="a"/>
    <w:rsid w:val="0045500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945">
    <w:name w:val="xl945"/>
    <w:basedOn w:val="a"/>
    <w:rsid w:val="0045500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946">
    <w:name w:val="xl946"/>
    <w:basedOn w:val="a"/>
    <w:rsid w:val="004550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947">
    <w:name w:val="xl947"/>
    <w:basedOn w:val="a"/>
    <w:rsid w:val="004550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948">
    <w:name w:val="xl948"/>
    <w:basedOn w:val="a"/>
    <w:rsid w:val="0045500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49">
    <w:name w:val="xl949"/>
    <w:basedOn w:val="a"/>
    <w:rsid w:val="0045500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50">
    <w:name w:val="xl950"/>
    <w:basedOn w:val="a"/>
    <w:rsid w:val="0045500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51">
    <w:name w:val="xl951"/>
    <w:basedOn w:val="a"/>
    <w:rsid w:val="0045500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952">
    <w:name w:val="xl952"/>
    <w:basedOn w:val="a"/>
    <w:rsid w:val="0045500B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953">
    <w:name w:val="xl953"/>
    <w:basedOn w:val="a"/>
    <w:rsid w:val="004550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954">
    <w:name w:val="xl954"/>
    <w:basedOn w:val="a"/>
    <w:rsid w:val="0045500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55">
    <w:name w:val="xl955"/>
    <w:basedOn w:val="a"/>
    <w:rsid w:val="0045500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56">
    <w:name w:val="xl956"/>
    <w:basedOn w:val="a"/>
    <w:rsid w:val="004550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57">
    <w:name w:val="xl957"/>
    <w:basedOn w:val="a"/>
    <w:rsid w:val="0045500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58">
    <w:name w:val="xl958"/>
    <w:basedOn w:val="a"/>
    <w:rsid w:val="004550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59">
    <w:name w:val="xl959"/>
    <w:basedOn w:val="a"/>
    <w:rsid w:val="004550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60">
    <w:name w:val="xl960"/>
    <w:basedOn w:val="a"/>
    <w:rsid w:val="004550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61">
    <w:name w:val="xl961"/>
    <w:basedOn w:val="a"/>
    <w:rsid w:val="004550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62">
    <w:name w:val="xl962"/>
    <w:basedOn w:val="a"/>
    <w:rsid w:val="0045500B"/>
    <w:pP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63">
    <w:name w:val="xl963"/>
    <w:basedOn w:val="a"/>
    <w:rsid w:val="0045500B"/>
    <w:pPr>
      <w:shd w:val="clear" w:color="000000" w:fill="D8E4B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64">
    <w:name w:val="xl964"/>
    <w:basedOn w:val="a"/>
    <w:rsid w:val="0045500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65">
    <w:name w:val="xl965"/>
    <w:basedOn w:val="a"/>
    <w:rsid w:val="0045500B"/>
    <w:pPr>
      <w:pBdr>
        <w:top w:val="single" w:sz="4" w:space="0" w:color="auto"/>
        <w:lef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966">
    <w:name w:val="xl966"/>
    <w:basedOn w:val="a"/>
    <w:rsid w:val="004550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967">
    <w:name w:val="xl967"/>
    <w:basedOn w:val="a"/>
    <w:rsid w:val="004550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968">
    <w:name w:val="xl968"/>
    <w:basedOn w:val="a"/>
    <w:rsid w:val="0045500B"/>
    <w:pPr>
      <w:pBdr>
        <w:lef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969">
    <w:name w:val="xl969"/>
    <w:basedOn w:val="a"/>
    <w:rsid w:val="0045500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970">
    <w:name w:val="xl970"/>
    <w:basedOn w:val="a"/>
    <w:rsid w:val="0045500B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971">
    <w:name w:val="xl971"/>
    <w:basedOn w:val="a"/>
    <w:rsid w:val="0045500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72">
    <w:name w:val="xl972"/>
    <w:basedOn w:val="a"/>
    <w:rsid w:val="004550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973">
    <w:name w:val="xl973"/>
    <w:basedOn w:val="a"/>
    <w:rsid w:val="004550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974">
    <w:name w:val="xl974"/>
    <w:basedOn w:val="a"/>
    <w:rsid w:val="004550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976">
    <w:name w:val="xl976"/>
    <w:basedOn w:val="a"/>
    <w:rsid w:val="0045500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77">
    <w:name w:val="xl977"/>
    <w:basedOn w:val="a"/>
    <w:rsid w:val="004550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978">
    <w:name w:val="xl978"/>
    <w:basedOn w:val="a"/>
    <w:rsid w:val="004550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79">
    <w:name w:val="xl979"/>
    <w:basedOn w:val="a"/>
    <w:rsid w:val="0045500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80">
    <w:name w:val="xl980"/>
    <w:basedOn w:val="a"/>
    <w:rsid w:val="0045500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81">
    <w:name w:val="xl981"/>
    <w:basedOn w:val="a"/>
    <w:rsid w:val="0045500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82">
    <w:name w:val="xl982"/>
    <w:basedOn w:val="a"/>
    <w:rsid w:val="0045500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83">
    <w:name w:val="xl983"/>
    <w:basedOn w:val="a"/>
    <w:rsid w:val="0045500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84">
    <w:name w:val="xl984"/>
    <w:basedOn w:val="a"/>
    <w:rsid w:val="0045500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85">
    <w:name w:val="xl985"/>
    <w:basedOn w:val="a"/>
    <w:rsid w:val="004550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986">
    <w:name w:val="xl986"/>
    <w:basedOn w:val="a"/>
    <w:rsid w:val="004550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987">
    <w:name w:val="xl987"/>
    <w:basedOn w:val="a"/>
    <w:rsid w:val="0045500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88">
    <w:name w:val="xl988"/>
    <w:basedOn w:val="a"/>
    <w:rsid w:val="0045500B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89">
    <w:name w:val="xl989"/>
    <w:basedOn w:val="a"/>
    <w:rsid w:val="0045500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90">
    <w:name w:val="xl990"/>
    <w:basedOn w:val="a"/>
    <w:rsid w:val="004550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991">
    <w:name w:val="xl991"/>
    <w:basedOn w:val="a"/>
    <w:rsid w:val="004550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992">
    <w:name w:val="xl992"/>
    <w:basedOn w:val="a"/>
    <w:rsid w:val="004550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93">
    <w:name w:val="xl993"/>
    <w:basedOn w:val="a"/>
    <w:rsid w:val="004550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18"/>
      <w:szCs w:val="18"/>
      <w:lang w:eastAsia="ru-RU"/>
    </w:rPr>
  </w:style>
  <w:style w:type="paragraph" w:customStyle="1" w:styleId="xl994">
    <w:name w:val="xl994"/>
    <w:basedOn w:val="a"/>
    <w:rsid w:val="004550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995">
    <w:name w:val="xl995"/>
    <w:basedOn w:val="a"/>
    <w:rsid w:val="004550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996">
    <w:name w:val="xl996"/>
    <w:basedOn w:val="a"/>
    <w:rsid w:val="0045500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997">
    <w:name w:val="xl997"/>
    <w:basedOn w:val="a"/>
    <w:rsid w:val="0045500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998">
    <w:name w:val="xl998"/>
    <w:basedOn w:val="a"/>
    <w:rsid w:val="004550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99">
    <w:name w:val="xl999"/>
    <w:basedOn w:val="a"/>
    <w:rsid w:val="0045500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000">
    <w:name w:val="xl1000"/>
    <w:basedOn w:val="a"/>
    <w:rsid w:val="0045500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001">
    <w:name w:val="xl1001"/>
    <w:basedOn w:val="a"/>
    <w:rsid w:val="0045500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002">
    <w:name w:val="xl1002"/>
    <w:basedOn w:val="a"/>
    <w:rsid w:val="0045500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003">
    <w:name w:val="xl1003"/>
    <w:basedOn w:val="a"/>
    <w:rsid w:val="0045500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004">
    <w:name w:val="xl1004"/>
    <w:basedOn w:val="a"/>
    <w:rsid w:val="0045500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005">
    <w:name w:val="xl1005"/>
    <w:basedOn w:val="a"/>
    <w:rsid w:val="0045500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006">
    <w:name w:val="xl1006"/>
    <w:basedOn w:val="a"/>
    <w:rsid w:val="0045500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007">
    <w:name w:val="xl1007"/>
    <w:basedOn w:val="a"/>
    <w:rsid w:val="0045500B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008">
    <w:name w:val="xl1008"/>
    <w:basedOn w:val="a"/>
    <w:rsid w:val="0045500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009">
    <w:name w:val="xl1009"/>
    <w:basedOn w:val="a"/>
    <w:rsid w:val="0045500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010">
    <w:name w:val="xl1010"/>
    <w:basedOn w:val="a"/>
    <w:rsid w:val="0045500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011">
    <w:name w:val="xl1011"/>
    <w:basedOn w:val="a"/>
    <w:rsid w:val="0045500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012">
    <w:name w:val="xl1012"/>
    <w:basedOn w:val="a"/>
    <w:rsid w:val="0045500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13">
    <w:name w:val="xl1013"/>
    <w:basedOn w:val="a"/>
    <w:rsid w:val="0045500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14">
    <w:name w:val="xl1014"/>
    <w:basedOn w:val="a"/>
    <w:rsid w:val="0045500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75">
    <w:name w:val="xl975"/>
    <w:basedOn w:val="a"/>
    <w:rsid w:val="003204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15">
    <w:name w:val="xl1015"/>
    <w:basedOn w:val="a"/>
    <w:rsid w:val="00320434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16">
    <w:name w:val="xl1016"/>
    <w:basedOn w:val="a"/>
    <w:rsid w:val="00320434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17">
    <w:name w:val="xl1017"/>
    <w:basedOn w:val="a"/>
    <w:rsid w:val="003204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018">
    <w:name w:val="xl1018"/>
    <w:basedOn w:val="a"/>
    <w:rsid w:val="003204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019">
    <w:name w:val="xl1019"/>
    <w:basedOn w:val="a"/>
    <w:rsid w:val="003204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020">
    <w:name w:val="xl1020"/>
    <w:basedOn w:val="a"/>
    <w:rsid w:val="003204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021">
    <w:name w:val="xl1021"/>
    <w:basedOn w:val="a"/>
    <w:rsid w:val="003204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022">
    <w:name w:val="xl1022"/>
    <w:basedOn w:val="a"/>
    <w:rsid w:val="003204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23">
    <w:name w:val="xl1023"/>
    <w:basedOn w:val="a"/>
    <w:rsid w:val="003204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024">
    <w:name w:val="xl1024"/>
    <w:basedOn w:val="a"/>
    <w:rsid w:val="003204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025">
    <w:name w:val="xl1025"/>
    <w:basedOn w:val="a"/>
    <w:rsid w:val="0032043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1026">
    <w:name w:val="xl1026"/>
    <w:basedOn w:val="a"/>
    <w:rsid w:val="003204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27">
    <w:name w:val="xl1027"/>
    <w:basedOn w:val="a"/>
    <w:rsid w:val="003204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28">
    <w:name w:val="xl1028"/>
    <w:basedOn w:val="a"/>
    <w:rsid w:val="00320434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29">
    <w:name w:val="xl1029"/>
    <w:basedOn w:val="a"/>
    <w:rsid w:val="003204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30">
    <w:name w:val="xl1030"/>
    <w:basedOn w:val="a"/>
    <w:rsid w:val="003204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32">
    <w:name w:val="xl1032"/>
    <w:basedOn w:val="a"/>
    <w:rsid w:val="0032043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33">
    <w:name w:val="xl1033"/>
    <w:basedOn w:val="a"/>
    <w:rsid w:val="0032043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34">
    <w:name w:val="xl1034"/>
    <w:basedOn w:val="a"/>
    <w:rsid w:val="003204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35">
    <w:name w:val="xl1035"/>
    <w:basedOn w:val="a"/>
    <w:rsid w:val="0032043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036">
    <w:name w:val="xl1036"/>
    <w:basedOn w:val="a"/>
    <w:rsid w:val="00320434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37">
    <w:name w:val="xl1037"/>
    <w:basedOn w:val="a"/>
    <w:rsid w:val="00320434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38">
    <w:name w:val="xl1038"/>
    <w:basedOn w:val="a"/>
    <w:rsid w:val="003204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39">
    <w:name w:val="xl1039"/>
    <w:basedOn w:val="a"/>
    <w:rsid w:val="003204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40">
    <w:name w:val="xl1040"/>
    <w:basedOn w:val="a"/>
    <w:rsid w:val="003204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041">
    <w:name w:val="xl1041"/>
    <w:basedOn w:val="a"/>
    <w:rsid w:val="003204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042">
    <w:name w:val="xl1042"/>
    <w:basedOn w:val="a"/>
    <w:rsid w:val="0032043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043">
    <w:name w:val="xl1043"/>
    <w:basedOn w:val="a"/>
    <w:rsid w:val="00320434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044">
    <w:name w:val="xl1044"/>
    <w:basedOn w:val="a"/>
    <w:rsid w:val="003204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045">
    <w:name w:val="xl1045"/>
    <w:basedOn w:val="a"/>
    <w:rsid w:val="0032043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046">
    <w:name w:val="xl1046"/>
    <w:basedOn w:val="a"/>
    <w:rsid w:val="0032043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047">
    <w:name w:val="xl1047"/>
    <w:basedOn w:val="a"/>
    <w:rsid w:val="00320434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048">
    <w:name w:val="xl1048"/>
    <w:basedOn w:val="a"/>
    <w:rsid w:val="003204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049">
    <w:name w:val="xl1049"/>
    <w:basedOn w:val="a"/>
    <w:rsid w:val="00320434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50">
    <w:name w:val="xl1050"/>
    <w:basedOn w:val="a"/>
    <w:rsid w:val="003204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051">
    <w:name w:val="xl1051"/>
    <w:basedOn w:val="a"/>
    <w:rsid w:val="0032043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052">
    <w:name w:val="xl1052"/>
    <w:basedOn w:val="a"/>
    <w:rsid w:val="003204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053">
    <w:name w:val="xl1053"/>
    <w:basedOn w:val="a"/>
    <w:rsid w:val="003204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054">
    <w:name w:val="xl1054"/>
    <w:basedOn w:val="a"/>
    <w:rsid w:val="003204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055">
    <w:name w:val="xl1055"/>
    <w:basedOn w:val="a"/>
    <w:rsid w:val="00320434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056">
    <w:name w:val="xl1056"/>
    <w:basedOn w:val="a"/>
    <w:rsid w:val="0032043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057">
    <w:name w:val="xl1057"/>
    <w:basedOn w:val="a"/>
    <w:rsid w:val="003204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058">
    <w:name w:val="xl1058"/>
    <w:basedOn w:val="a"/>
    <w:rsid w:val="0032043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059">
    <w:name w:val="xl1059"/>
    <w:basedOn w:val="a"/>
    <w:rsid w:val="00320434"/>
    <w:pPr>
      <w:pBdr>
        <w:top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060">
    <w:name w:val="xl1060"/>
    <w:basedOn w:val="a"/>
    <w:rsid w:val="00320434"/>
    <w:pPr>
      <w:pBdr>
        <w:top w:val="single" w:sz="4" w:space="0" w:color="auto"/>
        <w:lef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061">
    <w:name w:val="xl1061"/>
    <w:basedOn w:val="a"/>
    <w:rsid w:val="003204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062">
    <w:name w:val="xl1062"/>
    <w:basedOn w:val="a"/>
    <w:rsid w:val="003204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063">
    <w:name w:val="xl1063"/>
    <w:basedOn w:val="a"/>
    <w:rsid w:val="003204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64">
    <w:name w:val="xl1064"/>
    <w:basedOn w:val="a"/>
    <w:rsid w:val="0032043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65">
    <w:name w:val="xl1065"/>
    <w:basedOn w:val="a"/>
    <w:rsid w:val="0032043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66">
    <w:name w:val="xl1066"/>
    <w:basedOn w:val="a"/>
    <w:rsid w:val="003204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067">
    <w:name w:val="xl1067"/>
    <w:basedOn w:val="a"/>
    <w:rsid w:val="0032043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068">
    <w:name w:val="xl1068"/>
    <w:basedOn w:val="a"/>
    <w:rsid w:val="0032043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069">
    <w:name w:val="xl1069"/>
    <w:basedOn w:val="a"/>
    <w:rsid w:val="003204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70">
    <w:name w:val="xl1070"/>
    <w:basedOn w:val="a"/>
    <w:rsid w:val="003204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1071">
    <w:name w:val="xl1071"/>
    <w:basedOn w:val="a"/>
    <w:rsid w:val="0032043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1072">
    <w:name w:val="xl1072"/>
    <w:basedOn w:val="a"/>
    <w:rsid w:val="0032043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1073">
    <w:name w:val="xl1073"/>
    <w:basedOn w:val="a"/>
    <w:rsid w:val="00320434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1074">
    <w:name w:val="xl1074"/>
    <w:basedOn w:val="a"/>
    <w:rsid w:val="00320434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1075">
    <w:name w:val="xl1075"/>
    <w:basedOn w:val="a"/>
    <w:rsid w:val="00320434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76">
    <w:name w:val="xl1076"/>
    <w:basedOn w:val="a"/>
    <w:rsid w:val="00320434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77">
    <w:name w:val="xl1077"/>
    <w:basedOn w:val="a"/>
    <w:rsid w:val="0032043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78">
    <w:name w:val="xl1078"/>
    <w:basedOn w:val="a"/>
    <w:rsid w:val="0032043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79">
    <w:name w:val="xl1079"/>
    <w:basedOn w:val="a"/>
    <w:rsid w:val="0032043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80">
    <w:name w:val="xl1080"/>
    <w:basedOn w:val="a"/>
    <w:rsid w:val="00320434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81">
    <w:name w:val="xl1081"/>
    <w:basedOn w:val="a"/>
    <w:rsid w:val="00320434"/>
    <w:pPr>
      <w:pBdr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82">
    <w:name w:val="xl1082"/>
    <w:basedOn w:val="a"/>
    <w:rsid w:val="0032043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83">
    <w:name w:val="xl1083"/>
    <w:basedOn w:val="a"/>
    <w:rsid w:val="003204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84">
    <w:name w:val="xl1084"/>
    <w:basedOn w:val="a"/>
    <w:rsid w:val="0032043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85">
    <w:name w:val="xl1085"/>
    <w:basedOn w:val="a"/>
    <w:rsid w:val="0032043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86">
    <w:name w:val="xl1086"/>
    <w:basedOn w:val="a"/>
    <w:rsid w:val="0032043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customStyle="1" w:styleId="xl1087">
    <w:name w:val="xl1087"/>
    <w:basedOn w:val="a"/>
    <w:rsid w:val="003204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1088">
    <w:name w:val="xl1088"/>
    <w:basedOn w:val="a"/>
    <w:rsid w:val="0032043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1089">
    <w:name w:val="xl1089"/>
    <w:basedOn w:val="a"/>
    <w:rsid w:val="003204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1090">
    <w:name w:val="xl1090"/>
    <w:basedOn w:val="a"/>
    <w:rsid w:val="0032043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1091">
    <w:name w:val="xl1091"/>
    <w:basedOn w:val="a"/>
    <w:rsid w:val="00320434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1092">
    <w:name w:val="xl1092"/>
    <w:basedOn w:val="a"/>
    <w:rsid w:val="0032043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1093">
    <w:name w:val="xl1093"/>
    <w:basedOn w:val="a"/>
    <w:rsid w:val="0032043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1094">
    <w:name w:val="xl1094"/>
    <w:basedOn w:val="a"/>
    <w:rsid w:val="0032043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95">
    <w:name w:val="xl1095"/>
    <w:basedOn w:val="a"/>
    <w:rsid w:val="0032043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96">
    <w:name w:val="xl1096"/>
    <w:basedOn w:val="a"/>
    <w:rsid w:val="00320434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97">
    <w:name w:val="xl1097"/>
    <w:basedOn w:val="a"/>
    <w:rsid w:val="00320434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98">
    <w:name w:val="xl1098"/>
    <w:basedOn w:val="a"/>
    <w:rsid w:val="00320434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099">
    <w:name w:val="xl1099"/>
    <w:basedOn w:val="a"/>
    <w:rsid w:val="00320434"/>
    <w:pPr>
      <w:pBdr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00">
    <w:name w:val="xl1100"/>
    <w:basedOn w:val="a"/>
    <w:rsid w:val="00320434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01">
    <w:name w:val="xl1101"/>
    <w:basedOn w:val="a"/>
    <w:rsid w:val="0032043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02">
    <w:name w:val="xl1102"/>
    <w:basedOn w:val="a"/>
    <w:rsid w:val="00320434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03">
    <w:name w:val="xl1103"/>
    <w:basedOn w:val="a"/>
    <w:rsid w:val="003204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04">
    <w:name w:val="xl1104"/>
    <w:basedOn w:val="a"/>
    <w:rsid w:val="0032043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05">
    <w:name w:val="xl1105"/>
    <w:basedOn w:val="a"/>
    <w:rsid w:val="00320434"/>
    <w:pPr>
      <w:pBdr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06">
    <w:name w:val="xl1106"/>
    <w:basedOn w:val="a"/>
    <w:rsid w:val="0032043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07">
    <w:name w:val="xl1107"/>
    <w:basedOn w:val="a"/>
    <w:rsid w:val="00320434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08">
    <w:name w:val="xl1108"/>
    <w:basedOn w:val="a"/>
    <w:rsid w:val="00320434"/>
    <w:pPr>
      <w:pBdr>
        <w:lef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09">
    <w:name w:val="xl1109"/>
    <w:basedOn w:val="a"/>
    <w:rsid w:val="00320434"/>
    <w:pPr>
      <w:pBdr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10">
    <w:name w:val="xl1110"/>
    <w:basedOn w:val="a"/>
    <w:rsid w:val="0032043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11">
    <w:name w:val="xl1111"/>
    <w:basedOn w:val="a"/>
    <w:rsid w:val="00320434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12">
    <w:name w:val="xl1112"/>
    <w:basedOn w:val="a"/>
    <w:rsid w:val="0032043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13">
    <w:name w:val="xl1113"/>
    <w:basedOn w:val="a"/>
    <w:rsid w:val="0032043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14">
    <w:name w:val="xl1114"/>
    <w:basedOn w:val="a"/>
    <w:rsid w:val="00320434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15">
    <w:name w:val="xl1115"/>
    <w:basedOn w:val="a"/>
    <w:rsid w:val="0032043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16">
    <w:name w:val="xl1116"/>
    <w:basedOn w:val="a"/>
    <w:rsid w:val="003204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17">
    <w:name w:val="xl1117"/>
    <w:basedOn w:val="a"/>
    <w:rsid w:val="0032043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18">
    <w:name w:val="xl1118"/>
    <w:basedOn w:val="a"/>
    <w:rsid w:val="0032043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19">
    <w:name w:val="xl1119"/>
    <w:basedOn w:val="a"/>
    <w:rsid w:val="003204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20">
    <w:name w:val="xl1120"/>
    <w:basedOn w:val="a"/>
    <w:rsid w:val="0032043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21">
    <w:name w:val="xl1121"/>
    <w:basedOn w:val="a"/>
    <w:rsid w:val="0032043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31">
    <w:name w:val="xl1031"/>
    <w:basedOn w:val="a"/>
    <w:rsid w:val="00CE31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22">
    <w:name w:val="xl1122"/>
    <w:basedOn w:val="a"/>
    <w:rsid w:val="00181D0D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23">
    <w:name w:val="xl1123"/>
    <w:basedOn w:val="a"/>
    <w:rsid w:val="00181D0D"/>
    <w:pPr>
      <w:pBdr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24">
    <w:name w:val="xl1124"/>
    <w:basedOn w:val="a"/>
    <w:rsid w:val="00181D0D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25">
    <w:name w:val="xl1125"/>
    <w:basedOn w:val="a"/>
    <w:rsid w:val="00181D0D"/>
    <w:pPr>
      <w:pBdr>
        <w:lef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26">
    <w:name w:val="xl1126"/>
    <w:basedOn w:val="a"/>
    <w:rsid w:val="00181D0D"/>
    <w:pPr>
      <w:pBdr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27">
    <w:name w:val="xl1127"/>
    <w:basedOn w:val="a"/>
    <w:rsid w:val="00181D0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28">
    <w:name w:val="xl1128"/>
    <w:basedOn w:val="a"/>
    <w:rsid w:val="00181D0D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29">
    <w:name w:val="xl1129"/>
    <w:basedOn w:val="a"/>
    <w:rsid w:val="00181D0D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30">
    <w:name w:val="xl1130"/>
    <w:basedOn w:val="a"/>
    <w:rsid w:val="00181D0D"/>
    <w:pPr>
      <w:pBdr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31">
    <w:name w:val="xl1131"/>
    <w:basedOn w:val="a"/>
    <w:rsid w:val="00181D0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132">
    <w:name w:val="xl1132"/>
    <w:basedOn w:val="a"/>
    <w:rsid w:val="00181D0D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133">
    <w:name w:val="xl1133"/>
    <w:basedOn w:val="a"/>
    <w:rsid w:val="00181D0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134">
    <w:name w:val="xl1134"/>
    <w:basedOn w:val="a"/>
    <w:rsid w:val="00181D0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35">
    <w:name w:val="xl1135"/>
    <w:basedOn w:val="a"/>
    <w:rsid w:val="00181D0D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36">
    <w:name w:val="xl1136"/>
    <w:basedOn w:val="a"/>
    <w:rsid w:val="00181D0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37">
    <w:name w:val="xl1137"/>
    <w:basedOn w:val="a"/>
    <w:rsid w:val="00181D0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38">
    <w:name w:val="xl1138"/>
    <w:basedOn w:val="a"/>
    <w:rsid w:val="00181D0D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39">
    <w:name w:val="xl1139"/>
    <w:basedOn w:val="a"/>
    <w:rsid w:val="00181D0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40">
    <w:name w:val="xl1140"/>
    <w:basedOn w:val="a"/>
    <w:rsid w:val="00181D0D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41">
    <w:name w:val="xl1141"/>
    <w:basedOn w:val="a"/>
    <w:rsid w:val="00181D0D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42">
    <w:name w:val="xl1142"/>
    <w:basedOn w:val="a"/>
    <w:rsid w:val="00181D0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43">
    <w:name w:val="xl1143"/>
    <w:basedOn w:val="a"/>
    <w:rsid w:val="00181D0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44">
    <w:name w:val="xl1144"/>
    <w:basedOn w:val="a"/>
    <w:rsid w:val="003A2E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45">
    <w:name w:val="xl1145"/>
    <w:basedOn w:val="a"/>
    <w:rsid w:val="003A2E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46">
    <w:name w:val="xl1146"/>
    <w:basedOn w:val="a"/>
    <w:rsid w:val="003A2ED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47">
    <w:name w:val="xl1147"/>
    <w:basedOn w:val="a"/>
    <w:rsid w:val="003A2E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48">
    <w:name w:val="xl1148"/>
    <w:basedOn w:val="a"/>
    <w:rsid w:val="003A2ED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49">
    <w:name w:val="xl1149"/>
    <w:basedOn w:val="a"/>
    <w:rsid w:val="003A2ED9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50">
    <w:name w:val="xl1150"/>
    <w:basedOn w:val="a"/>
    <w:rsid w:val="003A2ED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51">
    <w:name w:val="xl1151"/>
    <w:basedOn w:val="a"/>
    <w:rsid w:val="003A2ED9"/>
    <w:pPr>
      <w:pBdr>
        <w:top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52">
    <w:name w:val="xl1152"/>
    <w:basedOn w:val="a"/>
    <w:rsid w:val="003A2ED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53">
    <w:name w:val="xl1153"/>
    <w:basedOn w:val="a"/>
    <w:rsid w:val="003A2ED9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54">
    <w:name w:val="xl1154"/>
    <w:basedOn w:val="a"/>
    <w:rsid w:val="003A2ED9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55">
    <w:name w:val="xl1155"/>
    <w:basedOn w:val="a"/>
    <w:rsid w:val="003A2ED9"/>
    <w:pPr>
      <w:pBdr>
        <w:top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56">
    <w:name w:val="xl1156"/>
    <w:basedOn w:val="a"/>
    <w:rsid w:val="003A2ED9"/>
    <w:pPr>
      <w:pBdr>
        <w:top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57">
    <w:name w:val="xl1157"/>
    <w:basedOn w:val="a"/>
    <w:rsid w:val="003A2ED9"/>
    <w:pPr>
      <w:pBdr>
        <w:top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58">
    <w:name w:val="xl1158"/>
    <w:basedOn w:val="a"/>
    <w:rsid w:val="003A2E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59">
    <w:name w:val="xl1159"/>
    <w:basedOn w:val="a"/>
    <w:rsid w:val="003A2ED9"/>
    <w:pPr>
      <w:pBdr>
        <w:top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60">
    <w:name w:val="xl1160"/>
    <w:basedOn w:val="a"/>
    <w:rsid w:val="003A2ED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61">
    <w:name w:val="xl1161"/>
    <w:basedOn w:val="a"/>
    <w:rsid w:val="003A2ED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62">
    <w:name w:val="xl1162"/>
    <w:basedOn w:val="a"/>
    <w:rsid w:val="003A2ED9"/>
    <w:pPr>
      <w:pBdr>
        <w:top w:val="single" w:sz="4" w:space="0" w:color="auto"/>
        <w:lef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63">
    <w:name w:val="xl1163"/>
    <w:basedOn w:val="a"/>
    <w:rsid w:val="003A2E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64">
    <w:name w:val="xl1164"/>
    <w:basedOn w:val="a"/>
    <w:rsid w:val="003A2E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65">
    <w:name w:val="xl1165"/>
    <w:basedOn w:val="a"/>
    <w:rsid w:val="003A2E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66">
    <w:name w:val="xl1166"/>
    <w:basedOn w:val="a"/>
    <w:rsid w:val="003A2E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67">
    <w:name w:val="xl1167"/>
    <w:basedOn w:val="a"/>
    <w:rsid w:val="003A2E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68">
    <w:name w:val="xl1168"/>
    <w:basedOn w:val="a"/>
    <w:rsid w:val="003A2E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69">
    <w:name w:val="xl1169"/>
    <w:basedOn w:val="a"/>
    <w:rsid w:val="003A2E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70">
    <w:name w:val="xl1170"/>
    <w:basedOn w:val="a"/>
    <w:rsid w:val="003A2E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71">
    <w:name w:val="xl1171"/>
    <w:basedOn w:val="a"/>
    <w:rsid w:val="003A2E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72">
    <w:name w:val="xl1172"/>
    <w:basedOn w:val="a"/>
    <w:rsid w:val="003A2E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73">
    <w:name w:val="xl1173"/>
    <w:basedOn w:val="a"/>
    <w:rsid w:val="003A2E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74">
    <w:name w:val="xl1174"/>
    <w:basedOn w:val="a"/>
    <w:rsid w:val="003A2E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75">
    <w:name w:val="xl1175"/>
    <w:basedOn w:val="a"/>
    <w:rsid w:val="003A2ED9"/>
    <w:pPr>
      <w:pBdr>
        <w:top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76">
    <w:name w:val="xl1176"/>
    <w:basedOn w:val="a"/>
    <w:rsid w:val="003A2ED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77">
    <w:name w:val="xl1177"/>
    <w:basedOn w:val="a"/>
    <w:rsid w:val="003A2ED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78">
    <w:name w:val="xl1178"/>
    <w:basedOn w:val="a"/>
    <w:rsid w:val="003A2E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79">
    <w:name w:val="xl1179"/>
    <w:basedOn w:val="a"/>
    <w:rsid w:val="003A2ED9"/>
    <w:pPr>
      <w:pBdr>
        <w:top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80">
    <w:name w:val="xl1180"/>
    <w:basedOn w:val="a"/>
    <w:rsid w:val="003A2ED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81">
    <w:name w:val="xl1181"/>
    <w:basedOn w:val="a"/>
    <w:rsid w:val="003A2ED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82">
    <w:name w:val="xl1182"/>
    <w:basedOn w:val="a"/>
    <w:rsid w:val="003A2ED9"/>
    <w:pPr>
      <w:pBdr>
        <w:top w:val="single" w:sz="4" w:space="0" w:color="auto"/>
        <w:lef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83">
    <w:name w:val="xl1183"/>
    <w:basedOn w:val="a"/>
    <w:rsid w:val="003A2ED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84">
    <w:name w:val="xl1184"/>
    <w:basedOn w:val="a"/>
    <w:rsid w:val="003A2E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85">
    <w:name w:val="xl1185"/>
    <w:basedOn w:val="a"/>
    <w:rsid w:val="003A2E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86">
    <w:name w:val="xl1186"/>
    <w:basedOn w:val="a"/>
    <w:rsid w:val="003A2E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87">
    <w:name w:val="xl1187"/>
    <w:basedOn w:val="a"/>
    <w:rsid w:val="003A2ED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88">
    <w:name w:val="xl1188"/>
    <w:basedOn w:val="a"/>
    <w:rsid w:val="003A2ED9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89">
    <w:name w:val="xl1189"/>
    <w:basedOn w:val="a"/>
    <w:rsid w:val="003A2ED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90">
    <w:name w:val="xl1190"/>
    <w:basedOn w:val="a"/>
    <w:rsid w:val="003A2E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91">
    <w:name w:val="xl1191"/>
    <w:basedOn w:val="a"/>
    <w:rsid w:val="003A2E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92">
    <w:name w:val="xl1192"/>
    <w:basedOn w:val="a"/>
    <w:rsid w:val="003A2E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93">
    <w:name w:val="xl1193"/>
    <w:basedOn w:val="a"/>
    <w:rsid w:val="003A2E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94">
    <w:name w:val="xl1194"/>
    <w:basedOn w:val="a"/>
    <w:rsid w:val="003A2E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95">
    <w:name w:val="xl1195"/>
    <w:basedOn w:val="a"/>
    <w:rsid w:val="003A2E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96">
    <w:name w:val="xl1196"/>
    <w:basedOn w:val="a"/>
    <w:rsid w:val="003A2E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97">
    <w:name w:val="xl1197"/>
    <w:basedOn w:val="a"/>
    <w:rsid w:val="003A2ED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98">
    <w:name w:val="xl1198"/>
    <w:basedOn w:val="a"/>
    <w:rsid w:val="003A2ED9"/>
    <w:pPr>
      <w:pBdr>
        <w:left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99">
    <w:name w:val="xl1199"/>
    <w:basedOn w:val="a"/>
    <w:rsid w:val="003A2ED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200">
    <w:name w:val="xl1200"/>
    <w:basedOn w:val="a"/>
    <w:rsid w:val="003A2ED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01">
    <w:name w:val="xl1201"/>
    <w:basedOn w:val="a"/>
    <w:rsid w:val="003A2ED9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02">
    <w:name w:val="xl1202"/>
    <w:basedOn w:val="a"/>
    <w:rsid w:val="003A2ED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03">
    <w:name w:val="xl1203"/>
    <w:basedOn w:val="a"/>
    <w:rsid w:val="003A2E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204">
    <w:name w:val="xl1204"/>
    <w:basedOn w:val="a"/>
    <w:rsid w:val="003A2E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05">
    <w:name w:val="xl1205"/>
    <w:basedOn w:val="a"/>
    <w:rsid w:val="003A2E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06">
    <w:name w:val="xl1206"/>
    <w:basedOn w:val="a"/>
    <w:rsid w:val="003A2E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07">
    <w:name w:val="xl1207"/>
    <w:basedOn w:val="a"/>
    <w:rsid w:val="003A2E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08">
    <w:name w:val="xl1208"/>
    <w:basedOn w:val="a"/>
    <w:rsid w:val="003A2ED9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09">
    <w:name w:val="xl1209"/>
    <w:basedOn w:val="a"/>
    <w:rsid w:val="003A2E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10">
    <w:name w:val="xl1210"/>
    <w:basedOn w:val="a"/>
    <w:rsid w:val="003A2E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11">
    <w:name w:val="xl1211"/>
    <w:basedOn w:val="a"/>
    <w:rsid w:val="003A2ED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212">
    <w:name w:val="xl1212"/>
    <w:basedOn w:val="a"/>
    <w:rsid w:val="003A2ED9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213">
    <w:name w:val="xl1213"/>
    <w:basedOn w:val="a"/>
    <w:rsid w:val="003A2E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14">
    <w:name w:val="xl1214"/>
    <w:basedOn w:val="a"/>
    <w:rsid w:val="003A2E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15">
    <w:name w:val="xl1215"/>
    <w:basedOn w:val="a"/>
    <w:rsid w:val="003A2E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16">
    <w:name w:val="xl1216"/>
    <w:basedOn w:val="a"/>
    <w:rsid w:val="003A2E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17">
    <w:name w:val="xl1217"/>
    <w:basedOn w:val="a"/>
    <w:rsid w:val="003A2E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18">
    <w:name w:val="xl1218"/>
    <w:basedOn w:val="a"/>
    <w:rsid w:val="003A2E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19">
    <w:name w:val="xl1219"/>
    <w:basedOn w:val="a"/>
    <w:rsid w:val="003A2E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20">
    <w:name w:val="xl1220"/>
    <w:basedOn w:val="a"/>
    <w:rsid w:val="003A2ED9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21">
    <w:name w:val="xl1221"/>
    <w:basedOn w:val="a"/>
    <w:rsid w:val="003A2ED9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22">
    <w:name w:val="xl1222"/>
    <w:basedOn w:val="a"/>
    <w:rsid w:val="003A2E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23">
    <w:name w:val="xl1223"/>
    <w:basedOn w:val="a"/>
    <w:rsid w:val="003A2E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24">
    <w:name w:val="xl1224"/>
    <w:basedOn w:val="a"/>
    <w:rsid w:val="003A2ED9"/>
    <w:pPr>
      <w:pBdr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25">
    <w:name w:val="xl1225"/>
    <w:basedOn w:val="a"/>
    <w:rsid w:val="003A2ED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226">
    <w:name w:val="xl1226"/>
    <w:basedOn w:val="a"/>
    <w:rsid w:val="003A2ED9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27">
    <w:name w:val="xl1227"/>
    <w:basedOn w:val="a"/>
    <w:rsid w:val="003A2ED9"/>
    <w:pPr>
      <w:pBdr>
        <w:lef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28">
    <w:name w:val="xl1228"/>
    <w:basedOn w:val="a"/>
    <w:rsid w:val="003A2ED9"/>
    <w:pPr>
      <w:pBdr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29">
    <w:name w:val="xl1229"/>
    <w:basedOn w:val="a"/>
    <w:rsid w:val="003A2E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30">
    <w:name w:val="xl1230"/>
    <w:basedOn w:val="a"/>
    <w:rsid w:val="003A2E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31">
    <w:name w:val="xl1231"/>
    <w:basedOn w:val="a"/>
    <w:rsid w:val="003A2ED9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232">
    <w:name w:val="xl1232"/>
    <w:basedOn w:val="a"/>
    <w:rsid w:val="003A2ED9"/>
    <w:pPr>
      <w:pBdr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233">
    <w:name w:val="xl1233"/>
    <w:basedOn w:val="a"/>
    <w:rsid w:val="003A2E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34">
    <w:name w:val="xl1234"/>
    <w:basedOn w:val="a"/>
    <w:rsid w:val="003A2ED9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35">
    <w:name w:val="xl1235"/>
    <w:basedOn w:val="a"/>
    <w:rsid w:val="003A2ED9"/>
    <w:pPr>
      <w:pBdr>
        <w:top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36">
    <w:name w:val="xl1236"/>
    <w:basedOn w:val="a"/>
    <w:rsid w:val="003A2ED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37">
    <w:name w:val="xl1237"/>
    <w:basedOn w:val="a"/>
    <w:rsid w:val="003A2E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238">
    <w:name w:val="xl1238"/>
    <w:basedOn w:val="a"/>
    <w:rsid w:val="003A2E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239">
    <w:name w:val="xl1239"/>
    <w:basedOn w:val="a"/>
    <w:rsid w:val="003A2E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240">
    <w:name w:val="xl1240"/>
    <w:basedOn w:val="a"/>
    <w:rsid w:val="003A2E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41">
    <w:name w:val="xl1241"/>
    <w:basedOn w:val="a"/>
    <w:rsid w:val="003A2E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42">
    <w:name w:val="xl1242"/>
    <w:basedOn w:val="a"/>
    <w:rsid w:val="003A2E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43">
    <w:name w:val="xl1243"/>
    <w:basedOn w:val="a"/>
    <w:rsid w:val="003A2E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44">
    <w:name w:val="xl1244"/>
    <w:basedOn w:val="a"/>
    <w:rsid w:val="003A2E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45">
    <w:name w:val="xl1245"/>
    <w:basedOn w:val="a"/>
    <w:rsid w:val="003A2E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46">
    <w:name w:val="xl1246"/>
    <w:basedOn w:val="a"/>
    <w:rsid w:val="003A2ED9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47">
    <w:name w:val="xl1247"/>
    <w:basedOn w:val="a"/>
    <w:rsid w:val="003A2ED9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48">
    <w:name w:val="xl1248"/>
    <w:basedOn w:val="a"/>
    <w:rsid w:val="003A2ED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249">
    <w:name w:val="xl1249"/>
    <w:basedOn w:val="a"/>
    <w:rsid w:val="003A2ED9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07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87A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7B51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B5186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AD1A9C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723B79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723B79"/>
    <w:rPr>
      <w:color w:val="800080"/>
      <w:u w:val="single"/>
    </w:rPr>
  </w:style>
  <w:style w:type="paragraph" w:customStyle="1" w:styleId="xl66">
    <w:name w:val="xl66"/>
    <w:basedOn w:val="a"/>
    <w:rsid w:val="00723B7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32"/>
      <w:szCs w:val="32"/>
      <w:lang w:eastAsia="ru-RU"/>
    </w:rPr>
  </w:style>
  <w:style w:type="paragraph" w:customStyle="1" w:styleId="xl67">
    <w:name w:val="xl67"/>
    <w:basedOn w:val="a"/>
    <w:rsid w:val="00723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32"/>
      <w:szCs w:val="32"/>
      <w:lang w:eastAsia="ru-RU"/>
    </w:rPr>
  </w:style>
  <w:style w:type="paragraph" w:customStyle="1" w:styleId="xl68">
    <w:name w:val="xl68"/>
    <w:basedOn w:val="a"/>
    <w:rsid w:val="00723B7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32"/>
      <w:szCs w:val="32"/>
      <w:lang w:eastAsia="ru-RU"/>
    </w:rPr>
  </w:style>
  <w:style w:type="paragraph" w:customStyle="1" w:styleId="xl69">
    <w:name w:val="xl69"/>
    <w:basedOn w:val="a"/>
    <w:rsid w:val="00723B79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32"/>
      <w:szCs w:val="32"/>
      <w:lang w:eastAsia="ru-RU"/>
    </w:rPr>
  </w:style>
  <w:style w:type="paragraph" w:customStyle="1" w:styleId="xl70">
    <w:name w:val="xl70"/>
    <w:basedOn w:val="a"/>
    <w:rsid w:val="00723B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71">
    <w:name w:val="xl71"/>
    <w:basedOn w:val="a"/>
    <w:rsid w:val="00723B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72">
    <w:name w:val="xl72"/>
    <w:basedOn w:val="a"/>
    <w:rsid w:val="00723B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73">
    <w:name w:val="xl73"/>
    <w:basedOn w:val="a"/>
    <w:rsid w:val="00723B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74">
    <w:name w:val="xl74"/>
    <w:basedOn w:val="a"/>
    <w:rsid w:val="00723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32"/>
      <w:szCs w:val="32"/>
      <w:lang w:eastAsia="ru-RU"/>
    </w:rPr>
  </w:style>
  <w:style w:type="paragraph" w:customStyle="1" w:styleId="xl75">
    <w:name w:val="xl75"/>
    <w:basedOn w:val="a"/>
    <w:rsid w:val="00723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32"/>
      <w:szCs w:val="32"/>
      <w:lang w:eastAsia="ru-RU"/>
    </w:rPr>
  </w:style>
  <w:style w:type="paragraph" w:customStyle="1" w:styleId="xl76">
    <w:name w:val="xl76"/>
    <w:basedOn w:val="a"/>
    <w:rsid w:val="00723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32"/>
      <w:szCs w:val="32"/>
      <w:lang w:eastAsia="ru-RU"/>
    </w:rPr>
  </w:style>
  <w:style w:type="paragraph" w:customStyle="1" w:styleId="xl77">
    <w:name w:val="xl77"/>
    <w:basedOn w:val="a"/>
    <w:rsid w:val="00723B7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32"/>
      <w:szCs w:val="32"/>
      <w:lang w:eastAsia="ru-RU"/>
    </w:rPr>
  </w:style>
  <w:style w:type="paragraph" w:customStyle="1" w:styleId="xl78">
    <w:name w:val="xl78"/>
    <w:basedOn w:val="a"/>
    <w:rsid w:val="00723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32"/>
      <w:szCs w:val="32"/>
      <w:lang w:eastAsia="ru-RU"/>
    </w:rPr>
  </w:style>
  <w:style w:type="paragraph" w:customStyle="1" w:styleId="xl79">
    <w:name w:val="xl79"/>
    <w:basedOn w:val="a"/>
    <w:rsid w:val="00723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32"/>
      <w:szCs w:val="32"/>
      <w:lang w:eastAsia="ru-RU"/>
    </w:rPr>
  </w:style>
  <w:style w:type="paragraph" w:customStyle="1" w:styleId="xl80">
    <w:name w:val="xl80"/>
    <w:basedOn w:val="a"/>
    <w:rsid w:val="00723B7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32"/>
      <w:szCs w:val="32"/>
      <w:lang w:eastAsia="ru-RU"/>
    </w:rPr>
  </w:style>
  <w:style w:type="paragraph" w:customStyle="1" w:styleId="xl81">
    <w:name w:val="xl81"/>
    <w:basedOn w:val="a"/>
    <w:rsid w:val="00723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32"/>
      <w:szCs w:val="32"/>
      <w:lang w:eastAsia="ru-RU"/>
    </w:rPr>
  </w:style>
  <w:style w:type="paragraph" w:customStyle="1" w:styleId="xl82">
    <w:name w:val="xl82"/>
    <w:basedOn w:val="a"/>
    <w:rsid w:val="00723B79"/>
    <w:pPr>
      <w:pBdr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32"/>
      <w:szCs w:val="32"/>
      <w:lang w:eastAsia="ru-RU"/>
    </w:rPr>
  </w:style>
  <w:style w:type="paragraph" w:customStyle="1" w:styleId="xl83">
    <w:name w:val="xl83"/>
    <w:basedOn w:val="a"/>
    <w:rsid w:val="00723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32"/>
      <w:szCs w:val="32"/>
      <w:lang w:eastAsia="ru-RU"/>
    </w:rPr>
  </w:style>
  <w:style w:type="paragraph" w:customStyle="1" w:styleId="xl84">
    <w:name w:val="xl84"/>
    <w:basedOn w:val="a"/>
    <w:rsid w:val="00723B7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32"/>
      <w:szCs w:val="32"/>
      <w:lang w:eastAsia="ru-RU"/>
    </w:rPr>
  </w:style>
  <w:style w:type="paragraph" w:customStyle="1" w:styleId="xl85">
    <w:name w:val="xl85"/>
    <w:basedOn w:val="a"/>
    <w:rsid w:val="00723B7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32"/>
      <w:szCs w:val="32"/>
      <w:lang w:eastAsia="ru-RU"/>
    </w:rPr>
  </w:style>
  <w:style w:type="paragraph" w:customStyle="1" w:styleId="xl86">
    <w:name w:val="xl86"/>
    <w:basedOn w:val="a"/>
    <w:rsid w:val="00723B7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color w:val="000000"/>
      <w:sz w:val="32"/>
      <w:szCs w:val="32"/>
      <w:lang w:eastAsia="ru-RU"/>
    </w:rPr>
  </w:style>
  <w:style w:type="paragraph" w:customStyle="1" w:styleId="xl87">
    <w:name w:val="xl87"/>
    <w:basedOn w:val="a"/>
    <w:rsid w:val="00723B7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color w:val="000000"/>
      <w:sz w:val="32"/>
      <w:szCs w:val="32"/>
      <w:lang w:eastAsia="ru-RU"/>
    </w:rPr>
  </w:style>
  <w:style w:type="paragraph" w:customStyle="1" w:styleId="xl88">
    <w:name w:val="xl88"/>
    <w:basedOn w:val="a"/>
    <w:rsid w:val="00723B79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32"/>
      <w:szCs w:val="32"/>
      <w:lang w:eastAsia="ru-RU"/>
    </w:rPr>
  </w:style>
  <w:style w:type="paragraph" w:customStyle="1" w:styleId="xl89">
    <w:name w:val="xl89"/>
    <w:basedOn w:val="a"/>
    <w:rsid w:val="00723B7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32"/>
      <w:szCs w:val="32"/>
      <w:lang w:eastAsia="ru-RU"/>
    </w:rPr>
  </w:style>
  <w:style w:type="paragraph" w:customStyle="1" w:styleId="xl90">
    <w:name w:val="xl90"/>
    <w:basedOn w:val="a"/>
    <w:rsid w:val="00723B7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32"/>
      <w:szCs w:val="32"/>
      <w:lang w:eastAsia="ru-RU"/>
    </w:rPr>
  </w:style>
  <w:style w:type="paragraph" w:customStyle="1" w:styleId="xl91">
    <w:name w:val="xl91"/>
    <w:basedOn w:val="a"/>
    <w:rsid w:val="00723B7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32"/>
      <w:szCs w:val="32"/>
      <w:lang w:eastAsia="ru-RU"/>
    </w:rPr>
  </w:style>
  <w:style w:type="paragraph" w:customStyle="1" w:styleId="xl92">
    <w:name w:val="xl92"/>
    <w:basedOn w:val="a"/>
    <w:rsid w:val="00723B7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32"/>
      <w:szCs w:val="32"/>
      <w:lang w:eastAsia="ru-RU"/>
    </w:rPr>
  </w:style>
  <w:style w:type="paragraph" w:customStyle="1" w:styleId="xl93">
    <w:name w:val="xl93"/>
    <w:basedOn w:val="a"/>
    <w:rsid w:val="00723B7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32"/>
      <w:szCs w:val="32"/>
      <w:lang w:eastAsia="ru-RU"/>
    </w:rPr>
  </w:style>
  <w:style w:type="paragraph" w:customStyle="1" w:styleId="xl94">
    <w:name w:val="xl94"/>
    <w:basedOn w:val="a"/>
    <w:rsid w:val="00723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32"/>
      <w:szCs w:val="32"/>
      <w:lang w:eastAsia="ru-RU"/>
    </w:rPr>
  </w:style>
  <w:style w:type="paragraph" w:customStyle="1" w:styleId="xl95">
    <w:name w:val="xl95"/>
    <w:basedOn w:val="a"/>
    <w:rsid w:val="00723B79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32"/>
      <w:szCs w:val="32"/>
      <w:lang w:eastAsia="ru-RU"/>
    </w:rPr>
  </w:style>
  <w:style w:type="paragraph" w:customStyle="1" w:styleId="xl96">
    <w:name w:val="xl96"/>
    <w:basedOn w:val="a"/>
    <w:rsid w:val="00723B7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32"/>
      <w:szCs w:val="32"/>
      <w:lang w:eastAsia="ru-RU"/>
    </w:rPr>
  </w:style>
  <w:style w:type="paragraph" w:customStyle="1" w:styleId="xl97">
    <w:name w:val="xl97"/>
    <w:basedOn w:val="a"/>
    <w:rsid w:val="00723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32"/>
      <w:szCs w:val="32"/>
      <w:lang w:eastAsia="ru-RU"/>
    </w:rPr>
  </w:style>
  <w:style w:type="paragraph" w:customStyle="1" w:styleId="xl98">
    <w:name w:val="xl98"/>
    <w:basedOn w:val="a"/>
    <w:rsid w:val="00723B7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32"/>
      <w:szCs w:val="32"/>
      <w:lang w:eastAsia="ru-RU"/>
    </w:rPr>
  </w:style>
  <w:style w:type="paragraph" w:customStyle="1" w:styleId="xl99">
    <w:name w:val="xl99"/>
    <w:basedOn w:val="a"/>
    <w:rsid w:val="00723B7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32"/>
      <w:szCs w:val="32"/>
      <w:lang w:eastAsia="ru-RU"/>
    </w:rPr>
  </w:style>
  <w:style w:type="paragraph" w:customStyle="1" w:styleId="xl100">
    <w:name w:val="xl100"/>
    <w:basedOn w:val="a"/>
    <w:rsid w:val="00723B7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32"/>
      <w:szCs w:val="32"/>
      <w:lang w:eastAsia="ru-RU"/>
    </w:rPr>
  </w:style>
  <w:style w:type="paragraph" w:customStyle="1" w:styleId="xl101">
    <w:name w:val="xl101"/>
    <w:basedOn w:val="a"/>
    <w:rsid w:val="00723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32"/>
      <w:szCs w:val="32"/>
      <w:lang w:eastAsia="ru-RU"/>
    </w:rPr>
  </w:style>
  <w:style w:type="paragraph" w:customStyle="1" w:styleId="xl102">
    <w:name w:val="xl102"/>
    <w:basedOn w:val="a"/>
    <w:rsid w:val="00723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32"/>
      <w:szCs w:val="32"/>
      <w:lang w:eastAsia="ru-RU"/>
    </w:rPr>
  </w:style>
  <w:style w:type="paragraph" w:customStyle="1" w:styleId="xl103">
    <w:name w:val="xl103"/>
    <w:basedOn w:val="a"/>
    <w:rsid w:val="00723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32"/>
      <w:szCs w:val="32"/>
      <w:lang w:eastAsia="ru-RU"/>
    </w:rPr>
  </w:style>
  <w:style w:type="paragraph" w:customStyle="1" w:styleId="xl104">
    <w:name w:val="xl104"/>
    <w:basedOn w:val="a"/>
    <w:rsid w:val="00723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32"/>
      <w:szCs w:val="32"/>
      <w:lang w:eastAsia="ru-RU"/>
    </w:rPr>
  </w:style>
  <w:style w:type="paragraph" w:customStyle="1" w:styleId="xl105">
    <w:name w:val="xl105"/>
    <w:basedOn w:val="a"/>
    <w:rsid w:val="00723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32"/>
      <w:szCs w:val="32"/>
      <w:lang w:eastAsia="ru-RU"/>
    </w:rPr>
  </w:style>
  <w:style w:type="paragraph" w:customStyle="1" w:styleId="xl106">
    <w:name w:val="xl106"/>
    <w:basedOn w:val="a"/>
    <w:rsid w:val="00723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32"/>
      <w:szCs w:val="32"/>
      <w:lang w:eastAsia="ru-RU"/>
    </w:rPr>
  </w:style>
  <w:style w:type="paragraph" w:customStyle="1" w:styleId="xl107">
    <w:name w:val="xl107"/>
    <w:basedOn w:val="a"/>
    <w:rsid w:val="00723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32"/>
      <w:szCs w:val="32"/>
      <w:lang w:eastAsia="ru-RU"/>
    </w:rPr>
  </w:style>
  <w:style w:type="paragraph" w:customStyle="1" w:styleId="xl108">
    <w:name w:val="xl108"/>
    <w:basedOn w:val="a"/>
    <w:rsid w:val="00723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32"/>
      <w:szCs w:val="32"/>
      <w:lang w:eastAsia="ru-RU"/>
    </w:rPr>
  </w:style>
  <w:style w:type="paragraph" w:customStyle="1" w:styleId="xl109">
    <w:name w:val="xl109"/>
    <w:basedOn w:val="a"/>
    <w:rsid w:val="00723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32"/>
      <w:szCs w:val="32"/>
      <w:lang w:eastAsia="ru-RU"/>
    </w:rPr>
  </w:style>
  <w:style w:type="paragraph" w:customStyle="1" w:styleId="xl110">
    <w:name w:val="xl110"/>
    <w:basedOn w:val="a"/>
    <w:rsid w:val="00723B7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32"/>
      <w:szCs w:val="32"/>
      <w:lang w:eastAsia="ru-RU"/>
    </w:rPr>
  </w:style>
  <w:style w:type="paragraph" w:customStyle="1" w:styleId="xl111">
    <w:name w:val="xl111"/>
    <w:basedOn w:val="a"/>
    <w:rsid w:val="00723B7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32"/>
      <w:szCs w:val="32"/>
      <w:lang w:eastAsia="ru-RU"/>
    </w:rPr>
  </w:style>
  <w:style w:type="paragraph" w:customStyle="1" w:styleId="xl112">
    <w:name w:val="xl112"/>
    <w:basedOn w:val="a"/>
    <w:rsid w:val="00723B7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32"/>
      <w:szCs w:val="32"/>
      <w:lang w:eastAsia="ru-RU"/>
    </w:rPr>
  </w:style>
  <w:style w:type="paragraph" w:customStyle="1" w:styleId="xl113">
    <w:name w:val="xl113"/>
    <w:basedOn w:val="a"/>
    <w:rsid w:val="00723B7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32"/>
      <w:szCs w:val="32"/>
      <w:lang w:eastAsia="ru-RU"/>
    </w:rPr>
  </w:style>
  <w:style w:type="paragraph" w:customStyle="1" w:styleId="xl114">
    <w:name w:val="xl114"/>
    <w:basedOn w:val="a"/>
    <w:rsid w:val="00723B7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32"/>
      <w:szCs w:val="32"/>
      <w:lang w:eastAsia="ru-RU"/>
    </w:rPr>
  </w:style>
  <w:style w:type="paragraph" w:customStyle="1" w:styleId="xl115">
    <w:name w:val="xl115"/>
    <w:basedOn w:val="a"/>
    <w:rsid w:val="00723B7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32"/>
      <w:szCs w:val="32"/>
      <w:lang w:eastAsia="ru-RU"/>
    </w:rPr>
  </w:style>
  <w:style w:type="paragraph" w:customStyle="1" w:styleId="xl116">
    <w:name w:val="xl116"/>
    <w:basedOn w:val="a"/>
    <w:rsid w:val="00723B7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32"/>
      <w:szCs w:val="32"/>
      <w:lang w:eastAsia="ru-RU"/>
    </w:rPr>
  </w:style>
  <w:style w:type="paragraph" w:customStyle="1" w:styleId="xl117">
    <w:name w:val="xl117"/>
    <w:basedOn w:val="a"/>
    <w:rsid w:val="00723B7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32"/>
      <w:szCs w:val="32"/>
      <w:lang w:eastAsia="ru-RU"/>
    </w:rPr>
  </w:style>
  <w:style w:type="paragraph" w:customStyle="1" w:styleId="xl118">
    <w:name w:val="xl118"/>
    <w:basedOn w:val="a"/>
    <w:rsid w:val="00723B7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32"/>
      <w:szCs w:val="32"/>
      <w:lang w:eastAsia="ru-RU"/>
    </w:rPr>
  </w:style>
  <w:style w:type="paragraph" w:customStyle="1" w:styleId="xl119">
    <w:name w:val="xl119"/>
    <w:basedOn w:val="a"/>
    <w:rsid w:val="00723B79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32"/>
      <w:szCs w:val="32"/>
      <w:lang w:eastAsia="ru-RU"/>
    </w:rPr>
  </w:style>
  <w:style w:type="paragraph" w:customStyle="1" w:styleId="xl120">
    <w:name w:val="xl120"/>
    <w:basedOn w:val="a"/>
    <w:rsid w:val="00723B79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32"/>
      <w:szCs w:val="32"/>
      <w:lang w:eastAsia="ru-RU"/>
    </w:rPr>
  </w:style>
  <w:style w:type="paragraph" w:customStyle="1" w:styleId="xl121">
    <w:name w:val="xl121"/>
    <w:basedOn w:val="a"/>
    <w:rsid w:val="00723B7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32"/>
      <w:szCs w:val="32"/>
      <w:lang w:eastAsia="ru-RU"/>
    </w:rPr>
  </w:style>
  <w:style w:type="paragraph" w:customStyle="1" w:styleId="xl122">
    <w:name w:val="xl122"/>
    <w:basedOn w:val="a"/>
    <w:rsid w:val="00723B7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32"/>
      <w:szCs w:val="32"/>
      <w:lang w:eastAsia="ru-RU"/>
    </w:rPr>
  </w:style>
  <w:style w:type="paragraph" w:customStyle="1" w:styleId="xl123">
    <w:name w:val="xl123"/>
    <w:basedOn w:val="a"/>
    <w:rsid w:val="00723B7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32"/>
      <w:szCs w:val="32"/>
      <w:lang w:eastAsia="ru-RU"/>
    </w:rPr>
  </w:style>
  <w:style w:type="paragraph" w:customStyle="1" w:styleId="xl124">
    <w:name w:val="xl124"/>
    <w:basedOn w:val="a"/>
    <w:rsid w:val="00723B7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32"/>
      <w:szCs w:val="32"/>
      <w:lang w:eastAsia="ru-RU"/>
    </w:rPr>
  </w:style>
  <w:style w:type="paragraph" w:customStyle="1" w:styleId="xl125">
    <w:name w:val="xl125"/>
    <w:basedOn w:val="a"/>
    <w:rsid w:val="00723B7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32"/>
      <w:szCs w:val="32"/>
      <w:lang w:eastAsia="ru-RU"/>
    </w:rPr>
  </w:style>
  <w:style w:type="paragraph" w:customStyle="1" w:styleId="xl126">
    <w:name w:val="xl126"/>
    <w:basedOn w:val="a"/>
    <w:rsid w:val="00723B7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32"/>
      <w:szCs w:val="32"/>
      <w:lang w:eastAsia="ru-RU"/>
    </w:rPr>
  </w:style>
  <w:style w:type="paragraph" w:customStyle="1" w:styleId="xl127">
    <w:name w:val="xl127"/>
    <w:basedOn w:val="a"/>
    <w:rsid w:val="00723B7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32"/>
      <w:szCs w:val="32"/>
      <w:lang w:eastAsia="ru-RU"/>
    </w:rPr>
  </w:style>
  <w:style w:type="table" w:styleId="a9">
    <w:name w:val="Table Grid"/>
    <w:basedOn w:val="a1"/>
    <w:uiPriority w:val="59"/>
    <w:rsid w:val="00723B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nt5">
    <w:name w:val="font5"/>
    <w:basedOn w:val="a"/>
    <w:rsid w:val="00B849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0"/>
      <w:szCs w:val="20"/>
      <w:lang w:eastAsia="ru-RU"/>
    </w:rPr>
  </w:style>
  <w:style w:type="paragraph" w:customStyle="1" w:styleId="xl128">
    <w:name w:val="xl128"/>
    <w:basedOn w:val="a"/>
    <w:rsid w:val="00B8490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29">
    <w:name w:val="xl129"/>
    <w:basedOn w:val="a"/>
    <w:rsid w:val="00B84903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30">
    <w:name w:val="xl130"/>
    <w:basedOn w:val="a"/>
    <w:rsid w:val="00B84903"/>
    <w:pPr>
      <w:pBdr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31">
    <w:name w:val="xl131"/>
    <w:basedOn w:val="a"/>
    <w:rsid w:val="00B8490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32">
    <w:name w:val="xl132"/>
    <w:basedOn w:val="a"/>
    <w:rsid w:val="00B8490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33">
    <w:name w:val="xl133"/>
    <w:basedOn w:val="a"/>
    <w:rsid w:val="00B8490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34">
    <w:name w:val="xl134"/>
    <w:basedOn w:val="a"/>
    <w:rsid w:val="00B84903"/>
    <w:pPr>
      <w:shd w:val="clear" w:color="000000" w:fill="FDE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5">
    <w:name w:val="xl135"/>
    <w:basedOn w:val="a"/>
    <w:rsid w:val="00B8490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36">
    <w:name w:val="xl136"/>
    <w:basedOn w:val="a"/>
    <w:rsid w:val="00B8490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37">
    <w:name w:val="xl137"/>
    <w:basedOn w:val="a"/>
    <w:rsid w:val="00B8490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38">
    <w:name w:val="xl138"/>
    <w:basedOn w:val="a"/>
    <w:rsid w:val="00B8490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39">
    <w:name w:val="xl139"/>
    <w:basedOn w:val="a"/>
    <w:rsid w:val="00B84903"/>
    <w:pPr>
      <w:pBdr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40">
    <w:name w:val="xl140"/>
    <w:basedOn w:val="a"/>
    <w:rsid w:val="00B8490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41">
    <w:name w:val="xl141"/>
    <w:basedOn w:val="a"/>
    <w:rsid w:val="00B8490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42">
    <w:name w:val="xl142"/>
    <w:basedOn w:val="a"/>
    <w:rsid w:val="00B8490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43">
    <w:name w:val="xl143"/>
    <w:basedOn w:val="a"/>
    <w:rsid w:val="00B84903"/>
    <w:pPr>
      <w:pBdr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44">
    <w:name w:val="xl144"/>
    <w:basedOn w:val="a"/>
    <w:rsid w:val="00B8490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45">
    <w:name w:val="xl145"/>
    <w:basedOn w:val="a"/>
    <w:rsid w:val="00B8490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46">
    <w:name w:val="xl146"/>
    <w:basedOn w:val="a"/>
    <w:rsid w:val="00B84903"/>
    <w:pPr>
      <w:pBdr>
        <w:top w:val="single" w:sz="4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47">
    <w:name w:val="xl147"/>
    <w:basedOn w:val="a"/>
    <w:rsid w:val="00B84903"/>
    <w:pPr>
      <w:pBdr>
        <w:top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48">
    <w:name w:val="xl148"/>
    <w:basedOn w:val="a"/>
    <w:rsid w:val="00B8490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49">
    <w:name w:val="xl149"/>
    <w:basedOn w:val="a"/>
    <w:rsid w:val="00B8490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50">
    <w:name w:val="xl150"/>
    <w:basedOn w:val="a"/>
    <w:rsid w:val="00B8490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51">
    <w:name w:val="xl151"/>
    <w:basedOn w:val="a"/>
    <w:rsid w:val="00B8490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2">
    <w:name w:val="xl152"/>
    <w:basedOn w:val="a"/>
    <w:rsid w:val="00B84903"/>
    <w:pPr>
      <w:pBdr>
        <w:top w:val="single" w:sz="4" w:space="0" w:color="auto"/>
        <w:left w:val="single" w:sz="4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53">
    <w:name w:val="xl153"/>
    <w:basedOn w:val="a"/>
    <w:rsid w:val="00B84903"/>
    <w:pPr>
      <w:pBdr>
        <w:top w:val="single" w:sz="4" w:space="0" w:color="auto"/>
        <w:left w:val="single" w:sz="4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54">
    <w:name w:val="xl154"/>
    <w:basedOn w:val="a"/>
    <w:rsid w:val="00B8490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5">
    <w:name w:val="xl155"/>
    <w:basedOn w:val="a"/>
    <w:rsid w:val="00B84903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6">
    <w:name w:val="xl156"/>
    <w:basedOn w:val="a"/>
    <w:rsid w:val="00B84903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57">
    <w:name w:val="xl157"/>
    <w:basedOn w:val="a"/>
    <w:rsid w:val="00B84903"/>
    <w:pP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color w:val="000000"/>
      <w:sz w:val="20"/>
      <w:szCs w:val="20"/>
      <w:lang w:eastAsia="ru-RU"/>
    </w:rPr>
  </w:style>
  <w:style w:type="paragraph" w:customStyle="1" w:styleId="xl158">
    <w:name w:val="xl158"/>
    <w:basedOn w:val="a"/>
    <w:rsid w:val="00B8490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59">
    <w:name w:val="xl159"/>
    <w:basedOn w:val="a"/>
    <w:rsid w:val="00B84903"/>
    <w:pPr>
      <w:pBdr>
        <w:top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60">
    <w:name w:val="xl160"/>
    <w:basedOn w:val="a"/>
    <w:rsid w:val="00B8490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61">
    <w:name w:val="xl161"/>
    <w:basedOn w:val="a"/>
    <w:rsid w:val="00B8490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62">
    <w:name w:val="xl162"/>
    <w:basedOn w:val="a"/>
    <w:rsid w:val="00B8490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63">
    <w:name w:val="xl163"/>
    <w:basedOn w:val="a"/>
    <w:rsid w:val="00B8490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64">
    <w:name w:val="xl164"/>
    <w:basedOn w:val="a"/>
    <w:rsid w:val="00B8490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5">
    <w:name w:val="xl165"/>
    <w:basedOn w:val="a"/>
    <w:rsid w:val="00B8490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6">
    <w:name w:val="xl166"/>
    <w:basedOn w:val="a"/>
    <w:rsid w:val="00B8490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7">
    <w:name w:val="xl167"/>
    <w:basedOn w:val="a"/>
    <w:rsid w:val="00B8490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68">
    <w:name w:val="xl168"/>
    <w:basedOn w:val="a"/>
    <w:rsid w:val="00B8490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69">
    <w:name w:val="xl169"/>
    <w:basedOn w:val="a"/>
    <w:rsid w:val="00B8490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70">
    <w:name w:val="xl170"/>
    <w:basedOn w:val="a"/>
    <w:rsid w:val="00B84903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71">
    <w:name w:val="xl171"/>
    <w:basedOn w:val="a"/>
    <w:rsid w:val="00B8490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2">
    <w:name w:val="xl172"/>
    <w:basedOn w:val="a"/>
    <w:rsid w:val="00B8490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3">
    <w:name w:val="xl173"/>
    <w:basedOn w:val="a"/>
    <w:rsid w:val="00B84903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74">
    <w:name w:val="xl174"/>
    <w:basedOn w:val="a"/>
    <w:rsid w:val="00B84903"/>
    <w:pPr>
      <w:pBdr>
        <w:top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75">
    <w:name w:val="xl175"/>
    <w:basedOn w:val="a"/>
    <w:rsid w:val="00B8490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76">
    <w:name w:val="xl176"/>
    <w:basedOn w:val="a"/>
    <w:rsid w:val="00B8490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77">
    <w:name w:val="xl177"/>
    <w:basedOn w:val="a"/>
    <w:rsid w:val="00B8490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78">
    <w:name w:val="xl178"/>
    <w:basedOn w:val="a"/>
    <w:rsid w:val="00B8490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79">
    <w:name w:val="xl179"/>
    <w:basedOn w:val="a"/>
    <w:rsid w:val="00B84903"/>
    <w:pPr>
      <w:pBdr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80">
    <w:name w:val="xl180"/>
    <w:basedOn w:val="a"/>
    <w:rsid w:val="00B84903"/>
    <w:pPr>
      <w:pBdr>
        <w:top w:val="single" w:sz="4" w:space="0" w:color="auto"/>
        <w:left w:val="single" w:sz="4" w:space="0" w:color="auto"/>
      </w:pBdr>
      <w:shd w:val="clear" w:color="000000" w:fill="FDE9D9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81">
    <w:name w:val="xl181"/>
    <w:basedOn w:val="a"/>
    <w:rsid w:val="00B84903"/>
    <w:pPr>
      <w:pBdr>
        <w:left w:val="single" w:sz="4" w:space="0" w:color="auto"/>
      </w:pBdr>
      <w:shd w:val="clear" w:color="000000" w:fill="FDE9D9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82">
    <w:name w:val="xl182"/>
    <w:basedOn w:val="a"/>
    <w:rsid w:val="00B84903"/>
    <w:pPr>
      <w:pBdr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83">
    <w:name w:val="xl183"/>
    <w:basedOn w:val="a"/>
    <w:rsid w:val="00B8490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84">
    <w:name w:val="xl184"/>
    <w:basedOn w:val="a"/>
    <w:rsid w:val="00B8490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85">
    <w:name w:val="xl185"/>
    <w:basedOn w:val="a"/>
    <w:rsid w:val="00B84903"/>
    <w:pPr>
      <w:pBdr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86">
    <w:name w:val="xl186"/>
    <w:basedOn w:val="a"/>
    <w:rsid w:val="00B84903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87">
    <w:name w:val="xl187"/>
    <w:basedOn w:val="a"/>
    <w:rsid w:val="00B8490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88">
    <w:name w:val="xl188"/>
    <w:basedOn w:val="a"/>
    <w:rsid w:val="00B84903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89">
    <w:name w:val="xl189"/>
    <w:basedOn w:val="a"/>
    <w:rsid w:val="00B8490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90">
    <w:name w:val="xl190"/>
    <w:basedOn w:val="a"/>
    <w:rsid w:val="00B84903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91">
    <w:name w:val="xl191"/>
    <w:basedOn w:val="a"/>
    <w:rsid w:val="00B84903"/>
    <w:pPr>
      <w:pBdr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92">
    <w:name w:val="xl192"/>
    <w:basedOn w:val="a"/>
    <w:rsid w:val="00B84903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93">
    <w:name w:val="xl193"/>
    <w:basedOn w:val="a"/>
    <w:rsid w:val="00B8490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94">
    <w:name w:val="xl194"/>
    <w:basedOn w:val="a"/>
    <w:rsid w:val="00B84903"/>
    <w:pPr>
      <w:pBdr>
        <w:left w:val="single" w:sz="4" w:space="0" w:color="auto"/>
      </w:pBdr>
      <w:shd w:val="clear" w:color="000000" w:fill="FDE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FF0000"/>
      <w:sz w:val="24"/>
      <w:szCs w:val="24"/>
      <w:lang w:eastAsia="ru-RU"/>
    </w:rPr>
  </w:style>
  <w:style w:type="paragraph" w:customStyle="1" w:styleId="xl195">
    <w:name w:val="xl195"/>
    <w:basedOn w:val="a"/>
    <w:rsid w:val="00B84903"/>
    <w:pPr>
      <w:shd w:val="clear" w:color="000000" w:fill="FDE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FF0000"/>
      <w:sz w:val="24"/>
      <w:szCs w:val="24"/>
      <w:lang w:eastAsia="ru-RU"/>
    </w:rPr>
  </w:style>
  <w:style w:type="paragraph" w:customStyle="1" w:styleId="xl196">
    <w:name w:val="xl196"/>
    <w:basedOn w:val="a"/>
    <w:rsid w:val="00B8490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97">
    <w:name w:val="xl197"/>
    <w:basedOn w:val="a"/>
    <w:rsid w:val="00B84903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98">
    <w:name w:val="xl198"/>
    <w:basedOn w:val="a"/>
    <w:rsid w:val="00B84903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99">
    <w:name w:val="xl199"/>
    <w:basedOn w:val="a"/>
    <w:rsid w:val="00B84903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200">
    <w:name w:val="xl200"/>
    <w:basedOn w:val="a"/>
    <w:rsid w:val="00B8490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201">
    <w:name w:val="xl201"/>
    <w:basedOn w:val="a"/>
    <w:rsid w:val="00B84903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a">
    <w:name w:val="annotation reference"/>
    <w:basedOn w:val="a0"/>
    <w:uiPriority w:val="99"/>
    <w:semiHidden/>
    <w:unhideWhenUsed/>
    <w:rsid w:val="00BE2464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BE2464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BE2464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BE2464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BE2464"/>
    <w:rPr>
      <w:b/>
      <w:bCs/>
      <w:sz w:val="20"/>
      <w:szCs w:val="20"/>
    </w:rPr>
  </w:style>
  <w:style w:type="paragraph" w:styleId="af">
    <w:name w:val="header"/>
    <w:basedOn w:val="a"/>
    <w:link w:val="af0"/>
    <w:uiPriority w:val="99"/>
    <w:unhideWhenUsed/>
    <w:rsid w:val="00B15F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B15F39"/>
  </w:style>
  <w:style w:type="paragraph" w:styleId="af1">
    <w:name w:val="footer"/>
    <w:basedOn w:val="a"/>
    <w:link w:val="af2"/>
    <w:uiPriority w:val="99"/>
    <w:unhideWhenUsed/>
    <w:rsid w:val="00B15F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B15F39"/>
  </w:style>
  <w:style w:type="paragraph" w:styleId="af3">
    <w:name w:val="No Spacing"/>
    <w:uiPriority w:val="1"/>
    <w:qFormat/>
    <w:rsid w:val="00BF1506"/>
    <w:pPr>
      <w:spacing w:after="0" w:line="240" w:lineRule="auto"/>
    </w:pPr>
  </w:style>
  <w:style w:type="paragraph" w:customStyle="1" w:styleId="ConsPlusTitle">
    <w:name w:val="ConsPlusTitle"/>
    <w:uiPriority w:val="99"/>
    <w:rsid w:val="0081115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0"/>
      <w:szCs w:val="20"/>
      <w:lang w:eastAsia="ru-RU"/>
    </w:rPr>
  </w:style>
  <w:style w:type="paragraph" w:customStyle="1" w:styleId="ConsPlusNormal">
    <w:name w:val="ConsPlusNormal"/>
    <w:rsid w:val="00962E6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821C5E"/>
  </w:style>
  <w:style w:type="paragraph" w:customStyle="1" w:styleId="ConsPlusNonformat">
    <w:name w:val="ConsPlusNonformat"/>
    <w:uiPriority w:val="99"/>
    <w:rsid w:val="00821C5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821C5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uiPriority w:val="99"/>
    <w:rsid w:val="00821C5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uiPriority w:val="99"/>
    <w:rsid w:val="00821C5E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Theme="minorEastAsia" w:hAnsi="Tahoma" w:cs="Tahoma"/>
      <w:sz w:val="20"/>
      <w:szCs w:val="20"/>
      <w:lang w:eastAsia="ru-RU"/>
    </w:rPr>
  </w:style>
  <w:style w:type="paragraph" w:customStyle="1" w:styleId="ConsPlusJurTerm">
    <w:name w:val="ConsPlusJurTerm"/>
    <w:uiPriority w:val="99"/>
    <w:rsid w:val="00821C5E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Theme="minorEastAsia" w:hAnsi="Tahoma" w:cs="Tahoma"/>
      <w:sz w:val="26"/>
      <w:szCs w:val="26"/>
      <w:lang w:eastAsia="ru-RU"/>
    </w:rPr>
  </w:style>
  <w:style w:type="paragraph" w:customStyle="1" w:styleId="ConsPlusTextList">
    <w:name w:val="ConsPlusTextList"/>
    <w:uiPriority w:val="99"/>
    <w:rsid w:val="00821C5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TextList1">
    <w:name w:val="ConsPlusTextList1"/>
    <w:uiPriority w:val="99"/>
    <w:rsid w:val="00821C5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xl202">
    <w:name w:val="xl202"/>
    <w:basedOn w:val="a"/>
    <w:rsid w:val="00BA005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03">
    <w:name w:val="xl203"/>
    <w:basedOn w:val="a"/>
    <w:rsid w:val="00BA0055"/>
    <w:pPr>
      <w:pBdr>
        <w:top w:val="single" w:sz="4" w:space="0" w:color="auto"/>
        <w:left w:val="single" w:sz="4" w:space="0" w:color="auto"/>
      </w:pBdr>
      <w:shd w:val="clear" w:color="000000" w:fill="D8E4BC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04">
    <w:name w:val="xl204"/>
    <w:basedOn w:val="a"/>
    <w:rsid w:val="00BA0055"/>
    <w:pPr>
      <w:pBdr>
        <w:left w:val="single" w:sz="4" w:space="0" w:color="auto"/>
      </w:pBdr>
      <w:shd w:val="clear" w:color="000000" w:fill="D8E4BC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05">
    <w:name w:val="xl205"/>
    <w:basedOn w:val="a"/>
    <w:rsid w:val="00BA005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06">
    <w:name w:val="xl206"/>
    <w:basedOn w:val="a"/>
    <w:rsid w:val="00BA0055"/>
    <w:pPr>
      <w:pBdr>
        <w:left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07">
    <w:name w:val="xl207"/>
    <w:basedOn w:val="a"/>
    <w:rsid w:val="00BA005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08">
    <w:name w:val="xl208"/>
    <w:basedOn w:val="a"/>
    <w:rsid w:val="00BA0055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09">
    <w:name w:val="xl209"/>
    <w:basedOn w:val="a"/>
    <w:rsid w:val="00BA0055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10">
    <w:name w:val="xl210"/>
    <w:basedOn w:val="a"/>
    <w:rsid w:val="00BA005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11">
    <w:name w:val="xl211"/>
    <w:basedOn w:val="a"/>
    <w:rsid w:val="00BA005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12">
    <w:name w:val="xl212"/>
    <w:basedOn w:val="a"/>
    <w:rsid w:val="00BA0055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13">
    <w:name w:val="xl213"/>
    <w:basedOn w:val="a"/>
    <w:rsid w:val="00BA005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14">
    <w:name w:val="xl214"/>
    <w:basedOn w:val="a"/>
    <w:rsid w:val="00BA0055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15">
    <w:name w:val="xl215"/>
    <w:basedOn w:val="a"/>
    <w:rsid w:val="00BA0055"/>
    <w:pPr>
      <w:pBdr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16">
    <w:name w:val="xl216"/>
    <w:basedOn w:val="a"/>
    <w:rsid w:val="00BA0055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17">
    <w:name w:val="xl217"/>
    <w:basedOn w:val="a"/>
    <w:rsid w:val="00BA0055"/>
    <w:pPr>
      <w:pBdr>
        <w:top w:val="single" w:sz="4" w:space="0" w:color="auto"/>
        <w:bottom w:val="single" w:sz="4" w:space="0" w:color="auto"/>
      </w:pBdr>
      <w:shd w:val="clear" w:color="000000" w:fill="D8E4BC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18">
    <w:name w:val="xl218"/>
    <w:basedOn w:val="a"/>
    <w:rsid w:val="00BA0055"/>
    <w:pPr>
      <w:pBdr>
        <w:top w:val="single" w:sz="4" w:space="0" w:color="auto"/>
      </w:pBdr>
      <w:shd w:val="clear" w:color="000000" w:fill="D8E4BC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19">
    <w:name w:val="xl219"/>
    <w:basedOn w:val="a"/>
    <w:rsid w:val="00BA0055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20">
    <w:name w:val="xl220"/>
    <w:basedOn w:val="a"/>
    <w:rsid w:val="00BA005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21">
    <w:name w:val="xl221"/>
    <w:basedOn w:val="a"/>
    <w:rsid w:val="00BA0055"/>
    <w:pPr>
      <w:pBdr>
        <w:left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22">
    <w:name w:val="xl222"/>
    <w:basedOn w:val="a"/>
    <w:rsid w:val="00BA0055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23">
    <w:name w:val="xl223"/>
    <w:basedOn w:val="a"/>
    <w:rsid w:val="00BA005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24">
    <w:name w:val="xl224"/>
    <w:basedOn w:val="a"/>
    <w:rsid w:val="00BA0055"/>
    <w:pPr>
      <w:pBdr>
        <w:lef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25">
    <w:name w:val="xl225"/>
    <w:basedOn w:val="a"/>
    <w:rsid w:val="00BA0055"/>
    <w:pPr>
      <w:pBdr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26">
    <w:name w:val="xl226"/>
    <w:basedOn w:val="a"/>
    <w:rsid w:val="00BA0055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27">
    <w:name w:val="xl227"/>
    <w:basedOn w:val="a"/>
    <w:rsid w:val="00BA005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28">
    <w:name w:val="xl228"/>
    <w:basedOn w:val="a"/>
    <w:rsid w:val="00BA005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29">
    <w:name w:val="xl229"/>
    <w:basedOn w:val="a"/>
    <w:rsid w:val="00BA005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30">
    <w:name w:val="xl230"/>
    <w:basedOn w:val="a"/>
    <w:rsid w:val="00BA0055"/>
    <w:pPr>
      <w:pBdr>
        <w:top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31">
    <w:name w:val="xl231"/>
    <w:basedOn w:val="a"/>
    <w:rsid w:val="00BA0055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32">
    <w:name w:val="xl232"/>
    <w:basedOn w:val="a"/>
    <w:rsid w:val="00BA0055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33">
    <w:name w:val="xl233"/>
    <w:basedOn w:val="a"/>
    <w:rsid w:val="00BA005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34">
    <w:name w:val="xl234"/>
    <w:basedOn w:val="a"/>
    <w:rsid w:val="00BA005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35">
    <w:name w:val="xl235"/>
    <w:basedOn w:val="a"/>
    <w:rsid w:val="00BA0055"/>
    <w:pPr>
      <w:pBdr>
        <w:left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36">
    <w:name w:val="xl236"/>
    <w:basedOn w:val="a"/>
    <w:rsid w:val="00BA0055"/>
    <w:pPr>
      <w:pBdr>
        <w:left w:val="single" w:sz="4" w:space="0" w:color="auto"/>
      </w:pBdr>
      <w:shd w:val="clear" w:color="000000" w:fill="D8E4BC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37">
    <w:name w:val="xl237"/>
    <w:basedOn w:val="a"/>
    <w:rsid w:val="00BA005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38">
    <w:name w:val="xl238"/>
    <w:basedOn w:val="a"/>
    <w:rsid w:val="00BA005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39">
    <w:name w:val="xl239"/>
    <w:basedOn w:val="a"/>
    <w:rsid w:val="00BA0055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40">
    <w:name w:val="xl240"/>
    <w:basedOn w:val="a"/>
    <w:rsid w:val="00BA005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41">
    <w:name w:val="xl241"/>
    <w:basedOn w:val="a"/>
    <w:rsid w:val="00BA0055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42">
    <w:name w:val="xl242"/>
    <w:basedOn w:val="a"/>
    <w:rsid w:val="00BA005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43">
    <w:name w:val="xl243"/>
    <w:basedOn w:val="a"/>
    <w:rsid w:val="00BA005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44">
    <w:name w:val="xl244"/>
    <w:basedOn w:val="a"/>
    <w:rsid w:val="00BA005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245">
    <w:name w:val="xl245"/>
    <w:basedOn w:val="a"/>
    <w:rsid w:val="00BA005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246">
    <w:name w:val="xl246"/>
    <w:basedOn w:val="a"/>
    <w:rsid w:val="00BA005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247">
    <w:name w:val="xl247"/>
    <w:basedOn w:val="a"/>
    <w:rsid w:val="00BA005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248">
    <w:name w:val="xl248"/>
    <w:basedOn w:val="a"/>
    <w:rsid w:val="00BA005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249">
    <w:name w:val="xl249"/>
    <w:basedOn w:val="a"/>
    <w:rsid w:val="00BA005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250">
    <w:name w:val="xl250"/>
    <w:basedOn w:val="a"/>
    <w:rsid w:val="00BA0055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251">
    <w:name w:val="xl251"/>
    <w:basedOn w:val="a"/>
    <w:rsid w:val="00BA0055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252">
    <w:name w:val="xl252"/>
    <w:basedOn w:val="a"/>
    <w:rsid w:val="00BA005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253">
    <w:name w:val="xl253"/>
    <w:basedOn w:val="a"/>
    <w:rsid w:val="00BA005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254">
    <w:name w:val="xl254"/>
    <w:basedOn w:val="a"/>
    <w:rsid w:val="00BA005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255">
    <w:name w:val="xl255"/>
    <w:basedOn w:val="a"/>
    <w:rsid w:val="00BA005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256">
    <w:name w:val="xl256"/>
    <w:basedOn w:val="a"/>
    <w:rsid w:val="00BA0055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57">
    <w:name w:val="xl257"/>
    <w:basedOn w:val="a"/>
    <w:rsid w:val="00BA0055"/>
    <w:pPr>
      <w:pBdr>
        <w:top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58">
    <w:name w:val="xl258"/>
    <w:basedOn w:val="a"/>
    <w:rsid w:val="00BA0055"/>
    <w:pPr>
      <w:pBdr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59">
    <w:name w:val="xl259"/>
    <w:basedOn w:val="a"/>
    <w:rsid w:val="00BA0055"/>
    <w:pPr>
      <w:pBdr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60">
    <w:name w:val="xl260"/>
    <w:basedOn w:val="a"/>
    <w:rsid w:val="00BA0055"/>
    <w:pPr>
      <w:pBdr>
        <w:top w:val="single" w:sz="4" w:space="0" w:color="auto"/>
        <w:lef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61">
    <w:name w:val="xl261"/>
    <w:basedOn w:val="a"/>
    <w:rsid w:val="00BA0055"/>
    <w:pPr>
      <w:pBdr>
        <w:lef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62">
    <w:name w:val="xl262"/>
    <w:basedOn w:val="a"/>
    <w:rsid w:val="00BA0055"/>
    <w:pPr>
      <w:pBdr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63">
    <w:name w:val="xl263"/>
    <w:basedOn w:val="a"/>
    <w:rsid w:val="00BA0055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64">
    <w:name w:val="xl264"/>
    <w:basedOn w:val="a"/>
    <w:rsid w:val="00BA0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65">
    <w:name w:val="xl265"/>
    <w:basedOn w:val="a"/>
    <w:rsid w:val="00BA005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66">
    <w:name w:val="xl266"/>
    <w:basedOn w:val="a"/>
    <w:rsid w:val="00BA005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67">
    <w:name w:val="xl267"/>
    <w:basedOn w:val="a"/>
    <w:rsid w:val="00BA0055"/>
    <w:pPr>
      <w:pBdr>
        <w:left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68">
    <w:name w:val="xl268"/>
    <w:basedOn w:val="a"/>
    <w:rsid w:val="00BA005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69">
    <w:name w:val="xl269"/>
    <w:basedOn w:val="a"/>
    <w:rsid w:val="00BA0055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70">
    <w:name w:val="xl270"/>
    <w:basedOn w:val="a"/>
    <w:rsid w:val="00BA005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4">
    <w:name w:val="xl64"/>
    <w:basedOn w:val="a"/>
    <w:rsid w:val="00EC3A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5">
    <w:name w:val="xl65"/>
    <w:basedOn w:val="a"/>
    <w:rsid w:val="00EC3A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23">
    <w:name w:val="xl923"/>
    <w:basedOn w:val="a"/>
    <w:rsid w:val="0045500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24">
    <w:name w:val="xl924"/>
    <w:basedOn w:val="a"/>
    <w:rsid w:val="0045500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25">
    <w:name w:val="xl925"/>
    <w:basedOn w:val="a"/>
    <w:rsid w:val="0045500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26">
    <w:name w:val="xl926"/>
    <w:basedOn w:val="a"/>
    <w:rsid w:val="004550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27">
    <w:name w:val="xl927"/>
    <w:basedOn w:val="a"/>
    <w:rsid w:val="004550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28">
    <w:name w:val="xl928"/>
    <w:basedOn w:val="a"/>
    <w:rsid w:val="004550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29">
    <w:name w:val="xl929"/>
    <w:basedOn w:val="a"/>
    <w:rsid w:val="004550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930">
    <w:name w:val="xl930"/>
    <w:basedOn w:val="a"/>
    <w:rsid w:val="0045500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931">
    <w:name w:val="xl931"/>
    <w:basedOn w:val="a"/>
    <w:rsid w:val="004550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932">
    <w:name w:val="xl932"/>
    <w:basedOn w:val="a"/>
    <w:rsid w:val="004550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933">
    <w:name w:val="xl933"/>
    <w:basedOn w:val="a"/>
    <w:rsid w:val="0045500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934">
    <w:name w:val="xl934"/>
    <w:basedOn w:val="a"/>
    <w:rsid w:val="0045500B"/>
    <w:pPr>
      <w:pBdr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935">
    <w:name w:val="xl935"/>
    <w:basedOn w:val="a"/>
    <w:rsid w:val="0045500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936">
    <w:name w:val="xl936"/>
    <w:basedOn w:val="a"/>
    <w:rsid w:val="0045500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937">
    <w:name w:val="xl937"/>
    <w:basedOn w:val="a"/>
    <w:rsid w:val="0045500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938">
    <w:name w:val="xl938"/>
    <w:basedOn w:val="a"/>
    <w:rsid w:val="0045500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939">
    <w:name w:val="xl939"/>
    <w:basedOn w:val="a"/>
    <w:rsid w:val="0045500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940">
    <w:name w:val="xl940"/>
    <w:basedOn w:val="a"/>
    <w:rsid w:val="0045500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941">
    <w:name w:val="xl941"/>
    <w:basedOn w:val="a"/>
    <w:rsid w:val="0045500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942">
    <w:name w:val="xl942"/>
    <w:basedOn w:val="a"/>
    <w:rsid w:val="0045500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943">
    <w:name w:val="xl943"/>
    <w:basedOn w:val="a"/>
    <w:rsid w:val="0045500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944">
    <w:name w:val="xl944"/>
    <w:basedOn w:val="a"/>
    <w:rsid w:val="0045500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945">
    <w:name w:val="xl945"/>
    <w:basedOn w:val="a"/>
    <w:rsid w:val="0045500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946">
    <w:name w:val="xl946"/>
    <w:basedOn w:val="a"/>
    <w:rsid w:val="004550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947">
    <w:name w:val="xl947"/>
    <w:basedOn w:val="a"/>
    <w:rsid w:val="004550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948">
    <w:name w:val="xl948"/>
    <w:basedOn w:val="a"/>
    <w:rsid w:val="0045500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49">
    <w:name w:val="xl949"/>
    <w:basedOn w:val="a"/>
    <w:rsid w:val="0045500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50">
    <w:name w:val="xl950"/>
    <w:basedOn w:val="a"/>
    <w:rsid w:val="0045500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51">
    <w:name w:val="xl951"/>
    <w:basedOn w:val="a"/>
    <w:rsid w:val="0045500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952">
    <w:name w:val="xl952"/>
    <w:basedOn w:val="a"/>
    <w:rsid w:val="0045500B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953">
    <w:name w:val="xl953"/>
    <w:basedOn w:val="a"/>
    <w:rsid w:val="004550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954">
    <w:name w:val="xl954"/>
    <w:basedOn w:val="a"/>
    <w:rsid w:val="0045500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55">
    <w:name w:val="xl955"/>
    <w:basedOn w:val="a"/>
    <w:rsid w:val="0045500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56">
    <w:name w:val="xl956"/>
    <w:basedOn w:val="a"/>
    <w:rsid w:val="004550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57">
    <w:name w:val="xl957"/>
    <w:basedOn w:val="a"/>
    <w:rsid w:val="0045500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58">
    <w:name w:val="xl958"/>
    <w:basedOn w:val="a"/>
    <w:rsid w:val="004550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59">
    <w:name w:val="xl959"/>
    <w:basedOn w:val="a"/>
    <w:rsid w:val="004550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60">
    <w:name w:val="xl960"/>
    <w:basedOn w:val="a"/>
    <w:rsid w:val="004550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61">
    <w:name w:val="xl961"/>
    <w:basedOn w:val="a"/>
    <w:rsid w:val="004550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62">
    <w:name w:val="xl962"/>
    <w:basedOn w:val="a"/>
    <w:rsid w:val="0045500B"/>
    <w:pP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63">
    <w:name w:val="xl963"/>
    <w:basedOn w:val="a"/>
    <w:rsid w:val="0045500B"/>
    <w:pPr>
      <w:shd w:val="clear" w:color="000000" w:fill="D8E4B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64">
    <w:name w:val="xl964"/>
    <w:basedOn w:val="a"/>
    <w:rsid w:val="0045500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65">
    <w:name w:val="xl965"/>
    <w:basedOn w:val="a"/>
    <w:rsid w:val="0045500B"/>
    <w:pPr>
      <w:pBdr>
        <w:top w:val="single" w:sz="4" w:space="0" w:color="auto"/>
        <w:lef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966">
    <w:name w:val="xl966"/>
    <w:basedOn w:val="a"/>
    <w:rsid w:val="004550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967">
    <w:name w:val="xl967"/>
    <w:basedOn w:val="a"/>
    <w:rsid w:val="004550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968">
    <w:name w:val="xl968"/>
    <w:basedOn w:val="a"/>
    <w:rsid w:val="0045500B"/>
    <w:pPr>
      <w:pBdr>
        <w:lef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969">
    <w:name w:val="xl969"/>
    <w:basedOn w:val="a"/>
    <w:rsid w:val="0045500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970">
    <w:name w:val="xl970"/>
    <w:basedOn w:val="a"/>
    <w:rsid w:val="0045500B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971">
    <w:name w:val="xl971"/>
    <w:basedOn w:val="a"/>
    <w:rsid w:val="0045500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72">
    <w:name w:val="xl972"/>
    <w:basedOn w:val="a"/>
    <w:rsid w:val="004550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973">
    <w:name w:val="xl973"/>
    <w:basedOn w:val="a"/>
    <w:rsid w:val="004550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974">
    <w:name w:val="xl974"/>
    <w:basedOn w:val="a"/>
    <w:rsid w:val="004550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976">
    <w:name w:val="xl976"/>
    <w:basedOn w:val="a"/>
    <w:rsid w:val="0045500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77">
    <w:name w:val="xl977"/>
    <w:basedOn w:val="a"/>
    <w:rsid w:val="004550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978">
    <w:name w:val="xl978"/>
    <w:basedOn w:val="a"/>
    <w:rsid w:val="004550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79">
    <w:name w:val="xl979"/>
    <w:basedOn w:val="a"/>
    <w:rsid w:val="0045500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80">
    <w:name w:val="xl980"/>
    <w:basedOn w:val="a"/>
    <w:rsid w:val="0045500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81">
    <w:name w:val="xl981"/>
    <w:basedOn w:val="a"/>
    <w:rsid w:val="0045500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82">
    <w:name w:val="xl982"/>
    <w:basedOn w:val="a"/>
    <w:rsid w:val="0045500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83">
    <w:name w:val="xl983"/>
    <w:basedOn w:val="a"/>
    <w:rsid w:val="0045500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84">
    <w:name w:val="xl984"/>
    <w:basedOn w:val="a"/>
    <w:rsid w:val="0045500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85">
    <w:name w:val="xl985"/>
    <w:basedOn w:val="a"/>
    <w:rsid w:val="004550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986">
    <w:name w:val="xl986"/>
    <w:basedOn w:val="a"/>
    <w:rsid w:val="004550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987">
    <w:name w:val="xl987"/>
    <w:basedOn w:val="a"/>
    <w:rsid w:val="0045500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88">
    <w:name w:val="xl988"/>
    <w:basedOn w:val="a"/>
    <w:rsid w:val="0045500B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89">
    <w:name w:val="xl989"/>
    <w:basedOn w:val="a"/>
    <w:rsid w:val="0045500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90">
    <w:name w:val="xl990"/>
    <w:basedOn w:val="a"/>
    <w:rsid w:val="004550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991">
    <w:name w:val="xl991"/>
    <w:basedOn w:val="a"/>
    <w:rsid w:val="004550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992">
    <w:name w:val="xl992"/>
    <w:basedOn w:val="a"/>
    <w:rsid w:val="004550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93">
    <w:name w:val="xl993"/>
    <w:basedOn w:val="a"/>
    <w:rsid w:val="004550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18"/>
      <w:szCs w:val="18"/>
      <w:lang w:eastAsia="ru-RU"/>
    </w:rPr>
  </w:style>
  <w:style w:type="paragraph" w:customStyle="1" w:styleId="xl994">
    <w:name w:val="xl994"/>
    <w:basedOn w:val="a"/>
    <w:rsid w:val="004550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995">
    <w:name w:val="xl995"/>
    <w:basedOn w:val="a"/>
    <w:rsid w:val="004550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996">
    <w:name w:val="xl996"/>
    <w:basedOn w:val="a"/>
    <w:rsid w:val="0045500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997">
    <w:name w:val="xl997"/>
    <w:basedOn w:val="a"/>
    <w:rsid w:val="0045500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998">
    <w:name w:val="xl998"/>
    <w:basedOn w:val="a"/>
    <w:rsid w:val="004550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99">
    <w:name w:val="xl999"/>
    <w:basedOn w:val="a"/>
    <w:rsid w:val="0045500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000">
    <w:name w:val="xl1000"/>
    <w:basedOn w:val="a"/>
    <w:rsid w:val="0045500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001">
    <w:name w:val="xl1001"/>
    <w:basedOn w:val="a"/>
    <w:rsid w:val="0045500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002">
    <w:name w:val="xl1002"/>
    <w:basedOn w:val="a"/>
    <w:rsid w:val="0045500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003">
    <w:name w:val="xl1003"/>
    <w:basedOn w:val="a"/>
    <w:rsid w:val="0045500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004">
    <w:name w:val="xl1004"/>
    <w:basedOn w:val="a"/>
    <w:rsid w:val="0045500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005">
    <w:name w:val="xl1005"/>
    <w:basedOn w:val="a"/>
    <w:rsid w:val="0045500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006">
    <w:name w:val="xl1006"/>
    <w:basedOn w:val="a"/>
    <w:rsid w:val="0045500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007">
    <w:name w:val="xl1007"/>
    <w:basedOn w:val="a"/>
    <w:rsid w:val="0045500B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008">
    <w:name w:val="xl1008"/>
    <w:basedOn w:val="a"/>
    <w:rsid w:val="0045500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009">
    <w:name w:val="xl1009"/>
    <w:basedOn w:val="a"/>
    <w:rsid w:val="0045500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010">
    <w:name w:val="xl1010"/>
    <w:basedOn w:val="a"/>
    <w:rsid w:val="0045500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011">
    <w:name w:val="xl1011"/>
    <w:basedOn w:val="a"/>
    <w:rsid w:val="0045500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012">
    <w:name w:val="xl1012"/>
    <w:basedOn w:val="a"/>
    <w:rsid w:val="0045500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13">
    <w:name w:val="xl1013"/>
    <w:basedOn w:val="a"/>
    <w:rsid w:val="0045500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14">
    <w:name w:val="xl1014"/>
    <w:basedOn w:val="a"/>
    <w:rsid w:val="0045500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75">
    <w:name w:val="xl975"/>
    <w:basedOn w:val="a"/>
    <w:rsid w:val="003204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15">
    <w:name w:val="xl1015"/>
    <w:basedOn w:val="a"/>
    <w:rsid w:val="00320434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16">
    <w:name w:val="xl1016"/>
    <w:basedOn w:val="a"/>
    <w:rsid w:val="00320434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17">
    <w:name w:val="xl1017"/>
    <w:basedOn w:val="a"/>
    <w:rsid w:val="003204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018">
    <w:name w:val="xl1018"/>
    <w:basedOn w:val="a"/>
    <w:rsid w:val="003204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019">
    <w:name w:val="xl1019"/>
    <w:basedOn w:val="a"/>
    <w:rsid w:val="003204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020">
    <w:name w:val="xl1020"/>
    <w:basedOn w:val="a"/>
    <w:rsid w:val="003204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021">
    <w:name w:val="xl1021"/>
    <w:basedOn w:val="a"/>
    <w:rsid w:val="003204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022">
    <w:name w:val="xl1022"/>
    <w:basedOn w:val="a"/>
    <w:rsid w:val="003204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23">
    <w:name w:val="xl1023"/>
    <w:basedOn w:val="a"/>
    <w:rsid w:val="003204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024">
    <w:name w:val="xl1024"/>
    <w:basedOn w:val="a"/>
    <w:rsid w:val="003204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025">
    <w:name w:val="xl1025"/>
    <w:basedOn w:val="a"/>
    <w:rsid w:val="0032043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1026">
    <w:name w:val="xl1026"/>
    <w:basedOn w:val="a"/>
    <w:rsid w:val="003204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27">
    <w:name w:val="xl1027"/>
    <w:basedOn w:val="a"/>
    <w:rsid w:val="003204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28">
    <w:name w:val="xl1028"/>
    <w:basedOn w:val="a"/>
    <w:rsid w:val="00320434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29">
    <w:name w:val="xl1029"/>
    <w:basedOn w:val="a"/>
    <w:rsid w:val="003204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30">
    <w:name w:val="xl1030"/>
    <w:basedOn w:val="a"/>
    <w:rsid w:val="003204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32">
    <w:name w:val="xl1032"/>
    <w:basedOn w:val="a"/>
    <w:rsid w:val="0032043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33">
    <w:name w:val="xl1033"/>
    <w:basedOn w:val="a"/>
    <w:rsid w:val="0032043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34">
    <w:name w:val="xl1034"/>
    <w:basedOn w:val="a"/>
    <w:rsid w:val="003204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35">
    <w:name w:val="xl1035"/>
    <w:basedOn w:val="a"/>
    <w:rsid w:val="0032043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036">
    <w:name w:val="xl1036"/>
    <w:basedOn w:val="a"/>
    <w:rsid w:val="00320434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37">
    <w:name w:val="xl1037"/>
    <w:basedOn w:val="a"/>
    <w:rsid w:val="00320434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38">
    <w:name w:val="xl1038"/>
    <w:basedOn w:val="a"/>
    <w:rsid w:val="003204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39">
    <w:name w:val="xl1039"/>
    <w:basedOn w:val="a"/>
    <w:rsid w:val="003204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40">
    <w:name w:val="xl1040"/>
    <w:basedOn w:val="a"/>
    <w:rsid w:val="003204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041">
    <w:name w:val="xl1041"/>
    <w:basedOn w:val="a"/>
    <w:rsid w:val="003204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042">
    <w:name w:val="xl1042"/>
    <w:basedOn w:val="a"/>
    <w:rsid w:val="0032043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043">
    <w:name w:val="xl1043"/>
    <w:basedOn w:val="a"/>
    <w:rsid w:val="00320434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044">
    <w:name w:val="xl1044"/>
    <w:basedOn w:val="a"/>
    <w:rsid w:val="003204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045">
    <w:name w:val="xl1045"/>
    <w:basedOn w:val="a"/>
    <w:rsid w:val="0032043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046">
    <w:name w:val="xl1046"/>
    <w:basedOn w:val="a"/>
    <w:rsid w:val="0032043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047">
    <w:name w:val="xl1047"/>
    <w:basedOn w:val="a"/>
    <w:rsid w:val="00320434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048">
    <w:name w:val="xl1048"/>
    <w:basedOn w:val="a"/>
    <w:rsid w:val="003204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049">
    <w:name w:val="xl1049"/>
    <w:basedOn w:val="a"/>
    <w:rsid w:val="00320434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50">
    <w:name w:val="xl1050"/>
    <w:basedOn w:val="a"/>
    <w:rsid w:val="003204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051">
    <w:name w:val="xl1051"/>
    <w:basedOn w:val="a"/>
    <w:rsid w:val="0032043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052">
    <w:name w:val="xl1052"/>
    <w:basedOn w:val="a"/>
    <w:rsid w:val="003204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053">
    <w:name w:val="xl1053"/>
    <w:basedOn w:val="a"/>
    <w:rsid w:val="003204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054">
    <w:name w:val="xl1054"/>
    <w:basedOn w:val="a"/>
    <w:rsid w:val="003204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055">
    <w:name w:val="xl1055"/>
    <w:basedOn w:val="a"/>
    <w:rsid w:val="00320434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056">
    <w:name w:val="xl1056"/>
    <w:basedOn w:val="a"/>
    <w:rsid w:val="0032043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057">
    <w:name w:val="xl1057"/>
    <w:basedOn w:val="a"/>
    <w:rsid w:val="003204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058">
    <w:name w:val="xl1058"/>
    <w:basedOn w:val="a"/>
    <w:rsid w:val="0032043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059">
    <w:name w:val="xl1059"/>
    <w:basedOn w:val="a"/>
    <w:rsid w:val="00320434"/>
    <w:pPr>
      <w:pBdr>
        <w:top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060">
    <w:name w:val="xl1060"/>
    <w:basedOn w:val="a"/>
    <w:rsid w:val="00320434"/>
    <w:pPr>
      <w:pBdr>
        <w:top w:val="single" w:sz="4" w:space="0" w:color="auto"/>
        <w:lef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061">
    <w:name w:val="xl1061"/>
    <w:basedOn w:val="a"/>
    <w:rsid w:val="003204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062">
    <w:name w:val="xl1062"/>
    <w:basedOn w:val="a"/>
    <w:rsid w:val="003204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063">
    <w:name w:val="xl1063"/>
    <w:basedOn w:val="a"/>
    <w:rsid w:val="003204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64">
    <w:name w:val="xl1064"/>
    <w:basedOn w:val="a"/>
    <w:rsid w:val="0032043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65">
    <w:name w:val="xl1065"/>
    <w:basedOn w:val="a"/>
    <w:rsid w:val="0032043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66">
    <w:name w:val="xl1066"/>
    <w:basedOn w:val="a"/>
    <w:rsid w:val="003204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067">
    <w:name w:val="xl1067"/>
    <w:basedOn w:val="a"/>
    <w:rsid w:val="0032043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068">
    <w:name w:val="xl1068"/>
    <w:basedOn w:val="a"/>
    <w:rsid w:val="0032043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069">
    <w:name w:val="xl1069"/>
    <w:basedOn w:val="a"/>
    <w:rsid w:val="003204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70">
    <w:name w:val="xl1070"/>
    <w:basedOn w:val="a"/>
    <w:rsid w:val="003204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1071">
    <w:name w:val="xl1071"/>
    <w:basedOn w:val="a"/>
    <w:rsid w:val="0032043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1072">
    <w:name w:val="xl1072"/>
    <w:basedOn w:val="a"/>
    <w:rsid w:val="0032043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1073">
    <w:name w:val="xl1073"/>
    <w:basedOn w:val="a"/>
    <w:rsid w:val="00320434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1074">
    <w:name w:val="xl1074"/>
    <w:basedOn w:val="a"/>
    <w:rsid w:val="00320434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1075">
    <w:name w:val="xl1075"/>
    <w:basedOn w:val="a"/>
    <w:rsid w:val="00320434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76">
    <w:name w:val="xl1076"/>
    <w:basedOn w:val="a"/>
    <w:rsid w:val="00320434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77">
    <w:name w:val="xl1077"/>
    <w:basedOn w:val="a"/>
    <w:rsid w:val="0032043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78">
    <w:name w:val="xl1078"/>
    <w:basedOn w:val="a"/>
    <w:rsid w:val="0032043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79">
    <w:name w:val="xl1079"/>
    <w:basedOn w:val="a"/>
    <w:rsid w:val="0032043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80">
    <w:name w:val="xl1080"/>
    <w:basedOn w:val="a"/>
    <w:rsid w:val="00320434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81">
    <w:name w:val="xl1081"/>
    <w:basedOn w:val="a"/>
    <w:rsid w:val="00320434"/>
    <w:pPr>
      <w:pBdr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82">
    <w:name w:val="xl1082"/>
    <w:basedOn w:val="a"/>
    <w:rsid w:val="0032043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83">
    <w:name w:val="xl1083"/>
    <w:basedOn w:val="a"/>
    <w:rsid w:val="003204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84">
    <w:name w:val="xl1084"/>
    <w:basedOn w:val="a"/>
    <w:rsid w:val="0032043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85">
    <w:name w:val="xl1085"/>
    <w:basedOn w:val="a"/>
    <w:rsid w:val="0032043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86">
    <w:name w:val="xl1086"/>
    <w:basedOn w:val="a"/>
    <w:rsid w:val="0032043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customStyle="1" w:styleId="xl1087">
    <w:name w:val="xl1087"/>
    <w:basedOn w:val="a"/>
    <w:rsid w:val="003204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1088">
    <w:name w:val="xl1088"/>
    <w:basedOn w:val="a"/>
    <w:rsid w:val="0032043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1089">
    <w:name w:val="xl1089"/>
    <w:basedOn w:val="a"/>
    <w:rsid w:val="003204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1090">
    <w:name w:val="xl1090"/>
    <w:basedOn w:val="a"/>
    <w:rsid w:val="0032043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1091">
    <w:name w:val="xl1091"/>
    <w:basedOn w:val="a"/>
    <w:rsid w:val="00320434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1092">
    <w:name w:val="xl1092"/>
    <w:basedOn w:val="a"/>
    <w:rsid w:val="0032043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1093">
    <w:name w:val="xl1093"/>
    <w:basedOn w:val="a"/>
    <w:rsid w:val="0032043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1094">
    <w:name w:val="xl1094"/>
    <w:basedOn w:val="a"/>
    <w:rsid w:val="0032043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95">
    <w:name w:val="xl1095"/>
    <w:basedOn w:val="a"/>
    <w:rsid w:val="0032043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96">
    <w:name w:val="xl1096"/>
    <w:basedOn w:val="a"/>
    <w:rsid w:val="00320434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97">
    <w:name w:val="xl1097"/>
    <w:basedOn w:val="a"/>
    <w:rsid w:val="00320434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98">
    <w:name w:val="xl1098"/>
    <w:basedOn w:val="a"/>
    <w:rsid w:val="00320434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099">
    <w:name w:val="xl1099"/>
    <w:basedOn w:val="a"/>
    <w:rsid w:val="00320434"/>
    <w:pPr>
      <w:pBdr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00">
    <w:name w:val="xl1100"/>
    <w:basedOn w:val="a"/>
    <w:rsid w:val="00320434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01">
    <w:name w:val="xl1101"/>
    <w:basedOn w:val="a"/>
    <w:rsid w:val="0032043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02">
    <w:name w:val="xl1102"/>
    <w:basedOn w:val="a"/>
    <w:rsid w:val="00320434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03">
    <w:name w:val="xl1103"/>
    <w:basedOn w:val="a"/>
    <w:rsid w:val="003204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04">
    <w:name w:val="xl1104"/>
    <w:basedOn w:val="a"/>
    <w:rsid w:val="0032043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05">
    <w:name w:val="xl1105"/>
    <w:basedOn w:val="a"/>
    <w:rsid w:val="00320434"/>
    <w:pPr>
      <w:pBdr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06">
    <w:name w:val="xl1106"/>
    <w:basedOn w:val="a"/>
    <w:rsid w:val="0032043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07">
    <w:name w:val="xl1107"/>
    <w:basedOn w:val="a"/>
    <w:rsid w:val="00320434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08">
    <w:name w:val="xl1108"/>
    <w:basedOn w:val="a"/>
    <w:rsid w:val="00320434"/>
    <w:pPr>
      <w:pBdr>
        <w:lef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09">
    <w:name w:val="xl1109"/>
    <w:basedOn w:val="a"/>
    <w:rsid w:val="00320434"/>
    <w:pPr>
      <w:pBdr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10">
    <w:name w:val="xl1110"/>
    <w:basedOn w:val="a"/>
    <w:rsid w:val="0032043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11">
    <w:name w:val="xl1111"/>
    <w:basedOn w:val="a"/>
    <w:rsid w:val="00320434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12">
    <w:name w:val="xl1112"/>
    <w:basedOn w:val="a"/>
    <w:rsid w:val="0032043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13">
    <w:name w:val="xl1113"/>
    <w:basedOn w:val="a"/>
    <w:rsid w:val="0032043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14">
    <w:name w:val="xl1114"/>
    <w:basedOn w:val="a"/>
    <w:rsid w:val="00320434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15">
    <w:name w:val="xl1115"/>
    <w:basedOn w:val="a"/>
    <w:rsid w:val="0032043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16">
    <w:name w:val="xl1116"/>
    <w:basedOn w:val="a"/>
    <w:rsid w:val="003204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17">
    <w:name w:val="xl1117"/>
    <w:basedOn w:val="a"/>
    <w:rsid w:val="0032043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18">
    <w:name w:val="xl1118"/>
    <w:basedOn w:val="a"/>
    <w:rsid w:val="0032043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19">
    <w:name w:val="xl1119"/>
    <w:basedOn w:val="a"/>
    <w:rsid w:val="003204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20">
    <w:name w:val="xl1120"/>
    <w:basedOn w:val="a"/>
    <w:rsid w:val="0032043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21">
    <w:name w:val="xl1121"/>
    <w:basedOn w:val="a"/>
    <w:rsid w:val="0032043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31">
    <w:name w:val="xl1031"/>
    <w:basedOn w:val="a"/>
    <w:rsid w:val="00CE31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22">
    <w:name w:val="xl1122"/>
    <w:basedOn w:val="a"/>
    <w:rsid w:val="00181D0D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23">
    <w:name w:val="xl1123"/>
    <w:basedOn w:val="a"/>
    <w:rsid w:val="00181D0D"/>
    <w:pPr>
      <w:pBdr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24">
    <w:name w:val="xl1124"/>
    <w:basedOn w:val="a"/>
    <w:rsid w:val="00181D0D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25">
    <w:name w:val="xl1125"/>
    <w:basedOn w:val="a"/>
    <w:rsid w:val="00181D0D"/>
    <w:pPr>
      <w:pBdr>
        <w:lef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26">
    <w:name w:val="xl1126"/>
    <w:basedOn w:val="a"/>
    <w:rsid w:val="00181D0D"/>
    <w:pPr>
      <w:pBdr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27">
    <w:name w:val="xl1127"/>
    <w:basedOn w:val="a"/>
    <w:rsid w:val="00181D0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28">
    <w:name w:val="xl1128"/>
    <w:basedOn w:val="a"/>
    <w:rsid w:val="00181D0D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29">
    <w:name w:val="xl1129"/>
    <w:basedOn w:val="a"/>
    <w:rsid w:val="00181D0D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30">
    <w:name w:val="xl1130"/>
    <w:basedOn w:val="a"/>
    <w:rsid w:val="00181D0D"/>
    <w:pPr>
      <w:pBdr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31">
    <w:name w:val="xl1131"/>
    <w:basedOn w:val="a"/>
    <w:rsid w:val="00181D0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132">
    <w:name w:val="xl1132"/>
    <w:basedOn w:val="a"/>
    <w:rsid w:val="00181D0D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133">
    <w:name w:val="xl1133"/>
    <w:basedOn w:val="a"/>
    <w:rsid w:val="00181D0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134">
    <w:name w:val="xl1134"/>
    <w:basedOn w:val="a"/>
    <w:rsid w:val="00181D0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35">
    <w:name w:val="xl1135"/>
    <w:basedOn w:val="a"/>
    <w:rsid w:val="00181D0D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36">
    <w:name w:val="xl1136"/>
    <w:basedOn w:val="a"/>
    <w:rsid w:val="00181D0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37">
    <w:name w:val="xl1137"/>
    <w:basedOn w:val="a"/>
    <w:rsid w:val="00181D0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38">
    <w:name w:val="xl1138"/>
    <w:basedOn w:val="a"/>
    <w:rsid w:val="00181D0D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39">
    <w:name w:val="xl1139"/>
    <w:basedOn w:val="a"/>
    <w:rsid w:val="00181D0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40">
    <w:name w:val="xl1140"/>
    <w:basedOn w:val="a"/>
    <w:rsid w:val="00181D0D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41">
    <w:name w:val="xl1141"/>
    <w:basedOn w:val="a"/>
    <w:rsid w:val="00181D0D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42">
    <w:name w:val="xl1142"/>
    <w:basedOn w:val="a"/>
    <w:rsid w:val="00181D0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43">
    <w:name w:val="xl1143"/>
    <w:basedOn w:val="a"/>
    <w:rsid w:val="00181D0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44">
    <w:name w:val="xl1144"/>
    <w:basedOn w:val="a"/>
    <w:rsid w:val="003A2E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45">
    <w:name w:val="xl1145"/>
    <w:basedOn w:val="a"/>
    <w:rsid w:val="003A2E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46">
    <w:name w:val="xl1146"/>
    <w:basedOn w:val="a"/>
    <w:rsid w:val="003A2ED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47">
    <w:name w:val="xl1147"/>
    <w:basedOn w:val="a"/>
    <w:rsid w:val="003A2E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48">
    <w:name w:val="xl1148"/>
    <w:basedOn w:val="a"/>
    <w:rsid w:val="003A2ED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49">
    <w:name w:val="xl1149"/>
    <w:basedOn w:val="a"/>
    <w:rsid w:val="003A2ED9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50">
    <w:name w:val="xl1150"/>
    <w:basedOn w:val="a"/>
    <w:rsid w:val="003A2ED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51">
    <w:name w:val="xl1151"/>
    <w:basedOn w:val="a"/>
    <w:rsid w:val="003A2ED9"/>
    <w:pPr>
      <w:pBdr>
        <w:top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52">
    <w:name w:val="xl1152"/>
    <w:basedOn w:val="a"/>
    <w:rsid w:val="003A2ED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53">
    <w:name w:val="xl1153"/>
    <w:basedOn w:val="a"/>
    <w:rsid w:val="003A2ED9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54">
    <w:name w:val="xl1154"/>
    <w:basedOn w:val="a"/>
    <w:rsid w:val="003A2ED9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55">
    <w:name w:val="xl1155"/>
    <w:basedOn w:val="a"/>
    <w:rsid w:val="003A2ED9"/>
    <w:pPr>
      <w:pBdr>
        <w:top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56">
    <w:name w:val="xl1156"/>
    <w:basedOn w:val="a"/>
    <w:rsid w:val="003A2ED9"/>
    <w:pPr>
      <w:pBdr>
        <w:top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57">
    <w:name w:val="xl1157"/>
    <w:basedOn w:val="a"/>
    <w:rsid w:val="003A2ED9"/>
    <w:pPr>
      <w:pBdr>
        <w:top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58">
    <w:name w:val="xl1158"/>
    <w:basedOn w:val="a"/>
    <w:rsid w:val="003A2E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59">
    <w:name w:val="xl1159"/>
    <w:basedOn w:val="a"/>
    <w:rsid w:val="003A2ED9"/>
    <w:pPr>
      <w:pBdr>
        <w:top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60">
    <w:name w:val="xl1160"/>
    <w:basedOn w:val="a"/>
    <w:rsid w:val="003A2ED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61">
    <w:name w:val="xl1161"/>
    <w:basedOn w:val="a"/>
    <w:rsid w:val="003A2ED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62">
    <w:name w:val="xl1162"/>
    <w:basedOn w:val="a"/>
    <w:rsid w:val="003A2ED9"/>
    <w:pPr>
      <w:pBdr>
        <w:top w:val="single" w:sz="4" w:space="0" w:color="auto"/>
        <w:lef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63">
    <w:name w:val="xl1163"/>
    <w:basedOn w:val="a"/>
    <w:rsid w:val="003A2E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64">
    <w:name w:val="xl1164"/>
    <w:basedOn w:val="a"/>
    <w:rsid w:val="003A2E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65">
    <w:name w:val="xl1165"/>
    <w:basedOn w:val="a"/>
    <w:rsid w:val="003A2E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66">
    <w:name w:val="xl1166"/>
    <w:basedOn w:val="a"/>
    <w:rsid w:val="003A2E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67">
    <w:name w:val="xl1167"/>
    <w:basedOn w:val="a"/>
    <w:rsid w:val="003A2E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68">
    <w:name w:val="xl1168"/>
    <w:basedOn w:val="a"/>
    <w:rsid w:val="003A2E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69">
    <w:name w:val="xl1169"/>
    <w:basedOn w:val="a"/>
    <w:rsid w:val="003A2E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70">
    <w:name w:val="xl1170"/>
    <w:basedOn w:val="a"/>
    <w:rsid w:val="003A2E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71">
    <w:name w:val="xl1171"/>
    <w:basedOn w:val="a"/>
    <w:rsid w:val="003A2E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72">
    <w:name w:val="xl1172"/>
    <w:basedOn w:val="a"/>
    <w:rsid w:val="003A2E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73">
    <w:name w:val="xl1173"/>
    <w:basedOn w:val="a"/>
    <w:rsid w:val="003A2E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74">
    <w:name w:val="xl1174"/>
    <w:basedOn w:val="a"/>
    <w:rsid w:val="003A2E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75">
    <w:name w:val="xl1175"/>
    <w:basedOn w:val="a"/>
    <w:rsid w:val="003A2ED9"/>
    <w:pPr>
      <w:pBdr>
        <w:top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76">
    <w:name w:val="xl1176"/>
    <w:basedOn w:val="a"/>
    <w:rsid w:val="003A2ED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77">
    <w:name w:val="xl1177"/>
    <w:basedOn w:val="a"/>
    <w:rsid w:val="003A2ED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78">
    <w:name w:val="xl1178"/>
    <w:basedOn w:val="a"/>
    <w:rsid w:val="003A2E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79">
    <w:name w:val="xl1179"/>
    <w:basedOn w:val="a"/>
    <w:rsid w:val="003A2ED9"/>
    <w:pPr>
      <w:pBdr>
        <w:top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80">
    <w:name w:val="xl1180"/>
    <w:basedOn w:val="a"/>
    <w:rsid w:val="003A2ED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81">
    <w:name w:val="xl1181"/>
    <w:basedOn w:val="a"/>
    <w:rsid w:val="003A2ED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82">
    <w:name w:val="xl1182"/>
    <w:basedOn w:val="a"/>
    <w:rsid w:val="003A2ED9"/>
    <w:pPr>
      <w:pBdr>
        <w:top w:val="single" w:sz="4" w:space="0" w:color="auto"/>
        <w:lef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83">
    <w:name w:val="xl1183"/>
    <w:basedOn w:val="a"/>
    <w:rsid w:val="003A2ED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84">
    <w:name w:val="xl1184"/>
    <w:basedOn w:val="a"/>
    <w:rsid w:val="003A2E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85">
    <w:name w:val="xl1185"/>
    <w:basedOn w:val="a"/>
    <w:rsid w:val="003A2E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86">
    <w:name w:val="xl1186"/>
    <w:basedOn w:val="a"/>
    <w:rsid w:val="003A2E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87">
    <w:name w:val="xl1187"/>
    <w:basedOn w:val="a"/>
    <w:rsid w:val="003A2ED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88">
    <w:name w:val="xl1188"/>
    <w:basedOn w:val="a"/>
    <w:rsid w:val="003A2ED9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89">
    <w:name w:val="xl1189"/>
    <w:basedOn w:val="a"/>
    <w:rsid w:val="003A2ED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90">
    <w:name w:val="xl1190"/>
    <w:basedOn w:val="a"/>
    <w:rsid w:val="003A2E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91">
    <w:name w:val="xl1191"/>
    <w:basedOn w:val="a"/>
    <w:rsid w:val="003A2E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92">
    <w:name w:val="xl1192"/>
    <w:basedOn w:val="a"/>
    <w:rsid w:val="003A2E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93">
    <w:name w:val="xl1193"/>
    <w:basedOn w:val="a"/>
    <w:rsid w:val="003A2E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94">
    <w:name w:val="xl1194"/>
    <w:basedOn w:val="a"/>
    <w:rsid w:val="003A2E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95">
    <w:name w:val="xl1195"/>
    <w:basedOn w:val="a"/>
    <w:rsid w:val="003A2E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96">
    <w:name w:val="xl1196"/>
    <w:basedOn w:val="a"/>
    <w:rsid w:val="003A2E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97">
    <w:name w:val="xl1197"/>
    <w:basedOn w:val="a"/>
    <w:rsid w:val="003A2ED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98">
    <w:name w:val="xl1198"/>
    <w:basedOn w:val="a"/>
    <w:rsid w:val="003A2ED9"/>
    <w:pPr>
      <w:pBdr>
        <w:left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99">
    <w:name w:val="xl1199"/>
    <w:basedOn w:val="a"/>
    <w:rsid w:val="003A2ED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200">
    <w:name w:val="xl1200"/>
    <w:basedOn w:val="a"/>
    <w:rsid w:val="003A2ED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01">
    <w:name w:val="xl1201"/>
    <w:basedOn w:val="a"/>
    <w:rsid w:val="003A2ED9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02">
    <w:name w:val="xl1202"/>
    <w:basedOn w:val="a"/>
    <w:rsid w:val="003A2ED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03">
    <w:name w:val="xl1203"/>
    <w:basedOn w:val="a"/>
    <w:rsid w:val="003A2E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204">
    <w:name w:val="xl1204"/>
    <w:basedOn w:val="a"/>
    <w:rsid w:val="003A2E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05">
    <w:name w:val="xl1205"/>
    <w:basedOn w:val="a"/>
    <w:rsid w:val="003A2E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06">
    <w:name w:val="xl1206"/>
    <w:basedOn w:val="a"/>
    <w:rsid w:val="003A2E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07">
    <w:name w:val="xl1207"/>
    <w:basedOn w:val="a"/>
    <w:rsid w:val="003A2E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08">
    <w:name w:val="xl1208"/>
    <w:basedOn w:val="a"/>
    <w:rsid w:val="003A2ED9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09">
    <w:name w:val="xl1209"/>
    <w:basedOn w:val="a"/>
    <w:rsid w:val="003A2E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10">
    <w:name w:val="xl1210"/>
    <w:basedOn w:val="a"/>
    <w:rsid w:val="003A2E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11">
    <w:name w:val="xl1211"/>
    <w:basedOn w:val="a"/>
    <w:rsid w:val="003A2ED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212">
    <w:name w:val="xl1212"/>
    <w:basedOn w:val="a"/>
    <w:rsid w:val="003A2ED9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213">
    <w:name w:val="xl1213"/>
    <w:basedOn w:val="a"/>
    <w:rsid w:val="003A2E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14">
    <w:name w:val="xl1214"/>
    <w:basedOn w:val="a"/>
    <w:rsid w:val="003A2E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15">
    <w:name w:val="xl1215"/>
    <w:basedOn w:val="a"/>
    <w:rsid w:val="003A2E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16">
    <w:name w:val="xl1216"/>
    <w:basedOn w:val="a"/>
    <w:rsid w:val="003A2E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17">
    <w:name w:val="xl1217"/>
    <w:basedOn w:val="a"/>
    <w:rsid w:val="003A2E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18">
    <w:name w:val="xl1218"/>
    <w:basedOn w:val="a"/>
    <w:rsid w:val="003A2E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19">
    <w:name w:val="xl1219"/>
    <w:basedOn w:val="a"/>
    <w:rsid w:val="003A2E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20">
    <w:name w:val="xl1220"/>
    <w:basedOn w:val="a"/>
    <w:rsid w:val="003A2ED9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21">
    <w:name w:val="xl1221"/>
    <w:basedOn w:val="a"/>
    <w:rsid w:val="003A2ED9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22">
    <w:name w:val="xl1222"/>
    <w:basedOn w:val="a"/>
    <w:rsid w:val="003A2E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23">
    <w:name w:val="xl1223"/>
    <w:basedOn w:val="a"/>
    <w:rsid w:val="003A2E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24">
    <w:name w:val="xl1224"/>
    <w:basedOn w:val="a"/>
    <w:rsid w:val="003A2ED9"/>
    <w:pPr>
      <w:pBdr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25">
    <w:name w:val="xl1225"/>
    <w:basedOn w:val="a"/>
    <w:rsid w:val="003A2ED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226">
    <w:name w:val="xl1226"/>
    <w:basedOn w:val="a"/>
    <w:rsid w:val="003A2ED9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27">
    <w:name w:val="xl1227"/>
    <w:basedOn w:val="a"/>
    <w:rsid w:val="003A2ED9"/>
    <w:pPr>
      <w:pBdr>
        <w:lef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28">
    <w:name w:val="xl1228"/>
    <w:basedOn w:val="a"/>
    <w:rsid w:val="003A2ED9"/>
    <w:pPr>
      <w:pBdr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29">
    <w:name w:val="xl1229"/>
    <w:basedOn w:val="a"/>
    <w:rsid w:val="003A2E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30">
    <w:name w:val="xl1230"/>
    <w:basedOn w:val="a"/>
    <w:rsid w:val="003A2E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31">
    <w:name w:val="xl1231"/>
    <w:basedOn w:val="a"/>
    <w:rsid w:val="003A2ED9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232">
    <w:name w:val="xl1232"/>
    <w:basedOn w:val="a"/>
    <w:rsid w:val="003A2ED9"/>
    <w:pPr>
      <w:pBdr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233">
    <w:name w:val="xl1233"/>
    <w:basedOn w:val="a"/>
    <w:rsid w:val="003A2E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34">
    <w:name w:val="xl1234"/>
    <w:basedOn w:val="a"/>
    <w:rsid w:val="003A2ED9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35">
    <w:name w:val="xl1235"/>
    <w:basedOn w:val="a"/>
    <w:rsid w:val="003A2ED9"/>
    <w:pPr>
      <w:pBdr>
        <w:top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36">
    <w:name w:val="xl1236"/>
    <w:basedOn w:val="a"/>
    <w:rsid w:val="003A2ED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37">
    <w:name w:val="xl1237"/>
    <w:basedOn w:val="a"/>
    <w:rsid w:val="003A2E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238">
    <w:name w:val="xl1238"/>
    <w:basedOn w:val="a"/>
    <w:rsid w:val="003A2E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239">
    <w:name w:val="xl1239"/>
    <w:basedOn w:val="a"/>
    <w:rsid w:val="003A2E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240">
    <w:name w:val="xl1240"/>
    <w:basedOn w:val="a"/>
    <w:rsid w:val="003A2E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41">
    <w:name w:val="xl1241"/>
    <w:basedOn w:val="a"/>
    <w:rsid w:val="003A2E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42">
    <w:name w:val="xl1242"/>
    <w:basedOn w:val="a"/>
    <w:rsid w:val="003A2E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43">
    <w:name w:val="xl1243"/>
    <w:basedOn w:val="a"/>
    <w:rsid w:val="003A2E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44">
    <w:name w:val="xl1244"/>
    <w:basedOn w:val="a"/>
    <w:rsid w:val="003A2E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45">
    <w:name w:val="xl1245"/>
    <w:basedOn w:val="a"/>
    <w:rsid w:val="003A2E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46">
    <w:name w:val="xl1246"/>
    <w:basedOn w:val="a"/>
    <w:rsid w:val="003A2ED9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47">
    <w:name w:val="xl1247"/>
    <w:basedOn w:val="a"/>
    <w:rsid w:val="003A2ED9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48">
    <w:name w:val="xl1248"/>
    <w:basedOn w:val="a"/>
    <w:rsid w:val="003A2ED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249">
    <w:name w:val="xl1249"/>
    <w:basedOn w:val="a"/>
    <w:rsid w:val="003A2ED9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1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3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2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4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47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5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22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2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8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1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6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2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1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25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63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1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36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2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1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9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7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9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7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9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6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5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0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1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3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67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9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7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1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55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9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5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3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4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1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7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5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8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4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5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3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4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3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1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36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25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6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23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0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8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1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3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15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9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1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1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32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04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0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8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2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2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2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1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7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3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6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9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3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4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8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3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84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5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7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76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5A663F-F46D-4F80-94B9-4DCB0AE948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18866</Words>
  <Characters>107539</Characters>
  <Application>Microsoft Office Word</Application>
  <DocSecurity>0</DocSecurity>
  <Lines>896</Lines>
  <Paragraphs>252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findep</Company>
  <LinksUpToDate>false</LinksUpToDate>
  <CharactersWithSpaces>126153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Иванова</dc:creator>
  <cp:lastModifiedBy>Ирина Иванова</cp:lastModifiedBy>
  <cp:revision>24</cp:revision>
  <cp:lastPrinted>2022-12-29T09:19:00Z</cp:lastPrinted>
  <dcterms:created xsi:type="dcterms:W3CDTF">2022-12-14T07:46:00Z</dcterms:created>
  <dcterms:modified xsi:type="dcterms:W3CDTF">2022-12-29T09:19:00Z</dcterms:modified>
</cp:coreProperties>
</file>